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left="6720" w:leftChars="0" w:firstLine="420" w:firstLineChars="0"/>
        <w:jc w:val="both"/>
        <w:rPr>
          <w:rFonts w:hint="default" w:ascii="Times New Roman" w:hAnsi="Times New Roman" w:eastAsia="Times New Roman CE" w:cs="Times New Roman"/>
          <w:b/>
          <w:sz w:val="24"/>
          <w:szCs w:val="24"/>
          <w:lang w:val="ro-RO"/>
        </w:rPr>
      </w:pPr>
      <w:bookmarkStart w:id="0" w:name="_GoBack"/>
      <w:bookmarkEnd w:id="0"/>
      <w:r>
        <w:rPr>
          <w:rFonts w:hint="default" w:ascii="Times New Roman" w:hAnsi="Times New Roman" w:eastAsia="Times New Roman CE" w:cs="Times New Roman"/>
          <w:b/>
          <w:sz w:val="24"/>
          <w:szCs w:val="24"/>
          <w:lang w:val="ro-RO"/>
        </w:rPr>
        <w:t>Anexa</w:t>
      </w:r>
      <w:r>
        <w:rPr>
          <w:rFonts w:hint="default" w:eastAsia="Times New Roman CE" w:cs="Times New Roman"/>
          <w:b/>
          <w:sz w:val="24"/>
          <w:szCs w:val="24"/>
          <w:lang w:val="ro-RO"/>
        </w:rPr>
        <w:t xml:space="preserve"> nr.1</w:t>
      </w:r>
    </w:p>
    <w:p>
      <w:pPr>
        <w:spacing w:beforeLines="0" w:afterLines="0"/>
        <w:ind w:left="6720" w:leftChars="0" w:firstLine="420" w:firstLineChars="0"/>
        <w:jc w:val="both"/>
        <w:rPr>
          <w:rFonts w:hint="default" w:ascii="Times New Roman" w:hAnsi="Times New Roman" w:eastAsia="Times New Roman CE" w:cs="Times New Roman"/>
          <w:b/>
          <w:sz w:val="24"/>
          <w:szCs w:val="24"/>
          <w:lang w:val="en-US"/>
        </w:rPr>
      </w:pPr>
    </w:p>
    <w:p>
      <w:pPr>
        <w:spacing w:beforeLines="0" w:afterLines="0"/>
        <w:ind w:left="6720" w:leftChars="0" w:firstLine="420" w:firstLineChars="0"/>
        <w:jc w:val="both"/>
        <w:rPr>
          <w:rFonts w:hint="default" w:ascii="Times New Roman" w:hAnsi="Times New Roman" w:eastAsia="Times New Roman CE" w:cs="Times New Roman"/>
          <w:b/>
          <w:sz w:val="24"/>
          <w:szCs w:val="24"/>
          <w:lang w:val="en-US"/>
        </w:rPr>
      </w:pPr>
    </w:p>
    <w:p>
      <w:pPr>
        <w:spacing w:beforeLines="0" w:afterLines="0"/>
        <w:ind w:left="6720" w:leftChars="0" w:firstLine="420" w:firstLineChars="0"/>
        <w:jc w:val="both"/>
        <w:rPr>
          <w:rFonts w:hint="default" w:ascii="Times New Roman" w:hAnsi="Times New Roman" w:eastAsia="Times New Roman CE" w:cs="Times New Roman"/>
          <w:b/>
          <w:sz w:val="24"/>
          <w:szCs w:val="24"/>
          <w:lang w:val="en-US"/>
        </w:rPr>
      </w:pPr>
    </w:p>
    <w:p>
      <w:pPr>
        <w:spacing w:beforeLines="0" w:afterLines="0"/>
        <w:ind w:left="6720" w:leftChars="0" w:firstLine="420" w:firstLineChars="0"/>
        <w:jc w:val="both"/>
        <w:rPr>
          <w:rFonts w:hint="default" w:ascii="Times New Roman" w:hAnsi="Times New Roman" w:eastAsia="Times New Roman CE" w:cs="Times New Roman"/>
          <w:b/>
          <w:sz w:val="24"/>
          <w:szCs w:val="24"/>
          <w:lang w:val="en-US"/>
        </w:rPr>
      </w:pPr>
    </w:p>
    <w:p>
      <w:pPr>
        <w:spacing w:beforeLines="0" w:afterLines="0"/>
        <w:jc w:val="both"/>
        <w:rPr>
          <w:rFonts w:hint="default" w:ascii="Times New Roman" w:hAnsi="Times New Roman" w:eastAsia="Times New Roman CE" w:cs="Times New Roman"/>
          <w:sz w:val="24"/>
          <w:szCs w:val="24"/>
          <w:lang w:val="en-US"/>
        </w:rPr>
      </w:pPr>
      <w:r>
        <w:rPr>
          <w:rFonts w:hint="default" w:ascii="Times New Roman" w:hAnsi="Times New Roman" w:eastAsia="Times New Roman CE" w:cs="Times New Roman"/>
          <w:sz w:val="28"/>
          <w:lang w:val="en-US"/>
        </w:rPr>
        <w:t xml:space="preserve">  </w:t>
      </w:r>
    </w:p>
    <w:p>
      <w:pPr>
        <w:spacing w:beforeLines="0" w:afterLines="0"/>
        <w:jc w:val="center"/>
        <w:rPr>
          <w:rFonts w:hint="default" w:ascii="Times New Roman" w:hAnsi="Times New Roman" w:eastAsia="Times New Roman CE" w:cs="Times New Roman"/>
          <w:sz w:val="24"/>
          <w:szCs w:val="24"/>
          <w:lang w:val="ro-RO"/>
        </w:rPr>
      </w:pPr>
      <w:r>
        <w:rPr>
          <w:rFonts w:hint="default" w:ascii="Times New Roman" w:hAnsi="Times New Roman" w:eastAsia="Times New Roman CE" w:cs="Times New Roman"/>
          <w:b/>
          <w:sz w:val="24"/>
          <w:szCs w:val="24"/>
          <w:lang w:val="ro-RO"/>
        </w:rPr>
        <w:t xml:space="preserve">Procedură </w:t>
      </w:r>
      <w:r>
        <w:rPr>
          <w:rFonts w:hint="default" w:ascii="Times New Roman" w:hAnsi="Times New Roman" w:eastAsia="Times New Roman CE" w:cs="Times New Roman"/>
          <w:b/>
          <w:sz w:val="24"/>
          <w:szCs w:val="24"/>
          <w:lang w:val="en-US"/>
        </w:rPr>
        <w:t xml:space="preserve">privind stabilirea din oficiu a impozitului </w:t>
      </w:r>
      <w:r>
        <w:rPr>
          <w:rFonts w:hint="default" w:ascii="Times New Roman" w:hAnsi="Times New Roman" w:eastAsia="Times New Roman CE" w:cs="Times New Roman"/>
          <w:b/>
          <w:sz w:val="24"/>
          <w:szCs w:val="24"/>
          <w:lang w:val="ro-RO"/>
        </w:rPr>
        <w:t>special pe bunurile imobile și mobile de valoare mare</w:t>
      </w:r>
    </w:p>
    <w:p>
      <w:pPr>
        <w:spacing w:beforeLines="0" w:afterLines="0"/>
        <w:jc w:val="both"/>
        <w:rPr>
          <w:rFonts w:hint="default" w:ascii="Times New Roman" w:hAnsi="Times New Roman" w:eastAsia="Times New Roman CE" w:cs="Times New Roman"/>
          <w:sz w:val="24"/>
          <w:szCs w:val="24"/>
          <w:lang w:val="en-US"/>
        </w:rPr>
      </w:pPr>
    </w:p>
    <w:p>
      <w:pPr>
        <w:spacing w:beforeLines="0" w:afterLines="0"/>
        <w:jc w:val="both"/>
        <w:rPr>
          <w:rFonts w:hint="default" w:ascii="Times New Roman" w:hAnsi="Times New Roman" w:eastAsia="Times New Roman CE" w:cs="Times New Roman"/>
          <w:sz w:val="24"/>
          <w:szCs w:val="24"/>
          <w:lang w:val="en-US"/>
        </w:rPr>
      </w:pPr>
    </w:p>
    <w:p>
      <w:pPr>
        <w:spacing w:beforeLines="0" w:afterLines="0"/>
        <w:jc w:val="both"/>
        <w:rPr>
          <w:rFonts w:hint="default" w:ascii="Times New Roman" w:hAnsi="Times New Roman" w:eastAsia="Times New Roman CE" w:cs="Times New Roman"/>
          <w:sz w:val="24"/>
          <w:szCs w:val="24"/>
          <w:lang w:val="en-US"/>
        </w:rPr>
      </w:pPr>
    </w:p>
    <w:p>
      <w:pPr>
        <w:spacing w:beforeLines="0" w:afterLines="0"/>
        <w:jc w:val="both"/>
        <w:rPr>
          <w:rFonts w:hint="default" w:ascii="Times New Roman" w:hAnsi="Times New Roman" w:eastAsia="Times New Roman CE" w:cs="Times New Roman"/>
          <w:sz w:val="24"/>
          <w:szCs w:val="24"/>
          <w:lang w:val="en-US"/>
        </w:rPr>
      </w:pPr>
    </w:p>
    <w:p>
      <w:pPr>
        <w:spacing w:beforeLines="0" w:afterLines="0"/>
        <w:jc w:val="both"/>
        <w:rPr>
          <w:rFonts w:hint="default" w:ascii="Times New Roman" w:hAnsi="Times New Roman" w:eastAsia="Times New Roman CE" w:cs="Times New Roman"/>
          <w:sz w:val="24"/>
          <w:szCs w:val="24"/>
          <w:lang w:val="en-US"/>
        </w:rPr>
      </w:pPr>
    </w:p>
    <w:p>
      <w:pPr>
        <w:spacing w:beforeLines="0" w:afterLines="0"/>
        <w:jc w:val="both"/>
        <w:rPr>
          <w:rFonts w:hint="default" w:ascii="Times New Roman" w:hAnsi="Times New Roman" w:eastAsia="Times New Roman CE" w:cs="Times New Roman"/>
          <w:sz w:val="24"/>
          <w:szCs w:val="24"/>
          <w:lang w:val="en-US"/>
        </w:rPr>
      </w:pPr>
    </w:p>
    <w:p>
      <w:pPr>
        <w:spacing w:beforeLines="0" w:afterLines="0"/>
        <w:jc w:val="both"/>
        <w:rPr>
          <w:rFonts w:hint="default" w:ascii="Times New Roman" w:hAnsi="Times New Roman" w:eastAsia="Times New Roman CE" w:cs="Times New Roman"/>
          <w:b w:val="0"/>
          <w:bCs w:val="0"/>
          <w:sz w:val="24"/>
          <w:szCs w:val="24"/>
          <w:lang w:val="en-US"/>
        </w:rPr>
      </w:pPr>
      <w:r>
        <w:rPr>
          <w:rFonts w:hint="default" w:ascii="Times New Roman" w:hAnsi="Times New Roman" w:eastAsia="Times New Roman CE" w:cs="Times New Roman"/>
          <w:sz w:val="24"/>
          <w:szCs w:val="24"/>
          <w:lang w:val="en-US"/>
        </w:rPr>
        <w:t xml:space="preserve">   </w:t>
      </w:r>
      <w:r>
        <w:rPr>
          <w:rFonts w:hint="default" w:ascii="Times New Roman" w:hAnsi="Times New Roman" w:eastAsia="Times New Roman CE" w:cs="Times New Roman"/>
          <w:b w:val="0"/>
          <w:bCs w:val="0"/>
          <w:sz w:val="24"/>
          <w:szCs w:val="24"/>
          <w:lang w:val="en-US"/>
        </w:rPr>
        <w:t xml:space="preserve"> CAPITOLUL I</w:t>
      </w:r>
    </w:p>
    <w:p>
      <w:pPr>
        <w:spacing w:beforeLines="0" w:afterLines="0"/>
        <w:jc w:val="both"/>
        <w:rPr>
          <w:rFonts w:hint="default" w:ascii="Times New Roman" w:hAnsi="Times New Roman" w:eastAsia="Times New Roman CE" w:cs="Times New Roman"/>
          <w:b/>
          <w:bCs/>
          <w:sz w:val="24"/>
          <w:szCs w:val="24"/>
          <w:lang w:val="en-US"/>
        </w:rPr>
      </w:pPr>
      <w:r>
        <w:rPr>
          <w:rFonts w:hint="default" w:ascii="Times New Roman" w:hAnsi="Times New Roman" w:eastAsia="Times New Roman CE" w:cs="Times New Roman"/>
          <w:sz w:val="24"/>
          <w:szCs w:val="24"/>
          <w:lang w:val="en-US"/>
        </w:rPr>
        <w:t xml:space="preserve">   </w:t>
      </w:r>
      <w:r>
        <w:rPr>
          <w:rFonts w:hint="default" w:ascii="Times New Roman" w:hAnsi="Times New Roman" w:eastAsia="Times New Roman CE" w:cs="Times New Roman"/>
          <w:b/>
          <w:bCs/>
          <w:sz w:val="24"/>
          <w:szCs w:val="24"/>
          <w:lang w:val="en-US"/>
        </w:rPr>
        <w:t xml:space="preserve"> Dispoziţii generale</w:t>
      </w:r>
    </w:p>
    <w:p>
      <w:pPr>
        <w:spacing w:beforeLines="0" w:afterLines="0"/>
        <w:jc w:val="both"/>
        <w:rPr>
          <w:rFonts w:hint="default" w:ascii="Times New Roman" w:hAnsi="Times New Roman" w:eastAsia="Times New Roman CE" w:cs="Times New Roman"/>
          <w:sz w:val="24"/>
          <w:szCs w:val="24"/>
          <w:lang w:val="en-US"/>
        </w:rPr>
      </w:pPr>
    </w:p>
    <w:p>
      <w:pPr>
        <w:keepNext w:val="0"/>
        <w:keepLines w:val="0"/>
        <w:pageBreakBefore w:val="0"/>
        <w:widowControl/>
        <w:numPr>
          <w:ilvl w:val="0"/>
          <w:numId w:val="1"/>
        </w:numPr>
        <w:kinsoku/>
        <w:wordWrap/>
        <w:overflowPunct/>
        <w:topLinePunct w:val="0"/>
        <w:autoSpaceDE/>
        <w:autoSpaceDN/>
        <w:bidi w:val="0"/>
        <w:adjustRightInd/>
        <w:snapToGrid/>
        <w:spacing w:beforeLines="0" w:after="16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ro-RO" w:eastAsia="en-US" w:bidi="ar-SA"/>
        </w:rPr>
        <w:t>Prezenta procedură se aplică în cazul următorilor contribuabili care nu și-au îndeplinit obligația de declarare a impozitului special pe bunurile imobile și mobile de valoare mare:</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sz w:val="24"/>
          <w:szCs w:val="24"/>
          <w:vertAlign w:val="baseline"/>
          <w:lang w:val="ro-RO"/>
        </w:rPr>
      </w:pPr>
      <w:r>
        <w:rPr>
          <w:rFonts w:hint="default" w:ascii="Times New Roman" w:hAnsi="Times New Roman" w:eastAsia="Times New Roman CE" w:cs="Times New Roman"/>
          <w:b w:val="0"/>
          <w:bCs w:val="0"/>
          <w:i w:val="0"/>
          <w:iCs w:val="0"/>
          <w:sz w:val="24"/>
          <w:szCs w:val="24"/>
          <w:lang w:val="ro-RO"/>
        </w:rPr>
        <w:t xml:space="preserve">a) persoane fizice care, la data de 31 decembrie a anului fiscal </w:t>
      </w:r>
      <w:r>
        <w:rPr>
          <w:rFonts w:hint="default" w:eastAsia="Times New Roman CE" w:cs="Times New Roman"/>
          <w:b w:val="0"/>
          <w:bCs w:val="0"/>
          <w:i w:val="0"/>
          <w:iCs w:val="0"/>
          <w:sz w:val="24"/>
          <w:szCs w:val="24"/>
          <w:lang w:val="ro-RO"/>
        </w:rPr>
        <w:t>precedent celui de impunere</w:t>
      </w:r>
      <w:r>
        <w:rPr>
          <w:rFonts w:hint="default" w:ascii="Times New Roman" w:hAnsi="Times New Roman" w:eastAsia="Times New Roman CE" w:cs="Times New Roman"/>
          <w:b w:val="0"/>
          <w:bCs w:val="0"/>
          <w:i w:val="0"/>
          <w:iCs w:val="0"/>
          <w:sz w:val="24"/>
          <w:szCs w:val="24"/>
          <w:lang w:val="ro-RO"/>
        </w:rPr>
        <w:t xml:space="preserve">, au în proprietate/proprietate comună clădiri rezidențiale </w:t>
      </w:r>
      <w:r>
        <w:rPr>
          <w:rFonts w:hint="default" w:ascii="Times New Roman" w:hAnsi="Times New Roman" w:eastAsia="Times New Roman CE" w:cs="Times New Roman"/>
          <w:b w:val="0"/>
          <w:bCs w:val="0"/>
          <w:i w:val="0"/>
          <w:iCs w:val="0"/>
          <w:sz w:val="24"/>
          <w:szCs w:val="24"/>
          <w:vertAlign w:val="baseline"/>
          <w:lang w:val="ro-RO"/>
        </w:rPr>
        <w:t>situate în România, dacă valoarea impozabilă a clădirii, calculată potrivit art.457 din</w:t>
      </w:r>
      <w:r>
        <w:rPr>
          <w:rFonts w:hint="default" w:ascii="Times New Roman" w:hAnsi="Times New Roman" w:eastAsia="Times New Roman CE" w:cs="Times New Roman"/>
          <w:b w:val="0"/>
          <w:bCs w:val="0"/>
          <w:i w:val="0"/>
          <w:iCs w:val="0"/>
          <w:sz w:val="24"/>
          <w:szCs w:val="24"/>
          <w:vertAlign w:val="baseline"/>
          <w:lang w:val="ro-RO" w:eastAsia="en-US"/>
        </w:rPr>
        <w:t xml:space="preserve"> Legea nr.227/2015 privind Codul fiscal, cu modificările și completările ulterioare, </w:t>
      </w:r>
      <w:r>
        <w:rPr>
          <w:rFonts w:hint="default" w:ascii="Times New Roman" w:hAnsi="Times New Roman" w:eastAsia="Times New Roman CE" w:cs="Times New Roman"/>
          <w:b w:val="0"/>
          <w:bCs w:val="0"/>
          <w:i w:val="0"/>
          <w:iCs w:val="0"/>
          <w:sz w:val="24"/>
          <w:szCs w:val="24"/>
          <w:vertAlign w:val="baseline"/>
          <w:lang w:val="ro-RO"/>
        </w:rPr>
        <w:t>depășește 2.500.000 lei;</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sz w:val="24"/>
          <w:szCs w:val="24"/>
          <w:lang w:val="en-US"/>
        </w:rPr>
      </w:pPr>
      <w:r>
        <w:rPr>
          <w:rFonts w:hint="default" w:ascii="Times New Roman" w:hAnsi="Times New Roman" w:eastAsia="Times New Roman CE" w:cs="Times New Roman"/>
          <w:b w:val="0"/>
          <w:bCs w:val="0"/>
          <w:i w:val="0"/>
          <w:iCs w:val="0"/>
          <w:sz w:val="24"/>
          <w:szCs w:val="24"/>
          <w:lang w:val="ro-RO"/>
        </w:rPr>
        <w:t>b) persoane fizice și persoane juridice care au în proprietate</w:t>
      </w:r>
      <w:r>
        <w:rPr>
          <w:rFonts w:hint="default" w:eastAsia="Times New Roman CE" w:cs="Times New Roman"/>
          <w:b w:val="0"/>
          <w:bCs w:val="0"/>
          <w:i w:val="0"/>
          <w:iCs w:val="0"/>
          <w:sz w:val="24"/>
          <w:szCs w:val="24"/>
          <w:lang w:val="ro-RO"/>
        </w:rPr>
        <w:t>, în anul de impunere,</w:t>
      </w:r>
      <w:r>
        <w:rPr>
          <w:rFonts w:hint="default" w:ascii="Times New Roman" w:hAnsi="Times New Roman" w:eastAsia="Times New Roman CE" w:cs="Times New Roman"/>
          <w:b w:val="0"/>
          <w:bCs w:val="0"/>
          <w:i w:val="0"/>
          <w:iCs w:val="0"/>
          <w:sz w:val="24"/>
          <w:szCs w:val="24"/>
          <w:lang w:val="ro-RO"/>
        </w:rPr>
        <w:t xml:space="preserve"> autoturisme înmatriculate/înregistrate în România a căror valoare de achiziție individuală depășește 375.000 lei.</w:t>
      </w:r>
      <w:r>
        <w:rPr>
          <w:rFonts w:hint="default" w:ascii="Times New Roman" w:hAnsi="Times New Roman" w:eastAsia="Times New Roman CE" w:cs="Times New Roman"/>
          <w:b w:val="0"/>
          <w:bCs w:val="0"/>
          <w:i w:val="0"/>
          <w:iCs w:val="0"/>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before="181" w:beforeLines="5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 xml:space="preserve">2. </w:t>
      </w:r>
      <w:r>
        <w:rPr>
          <w:rFonts w:hint="default" w:ascii="Times New Roman" w:hAnsi="Times New Roman" w:eastAsia="Times New Roman CE" w:cs="Times New Roman"/>
          <w:b w:val="0"/>
          <w:bCs w:val="0"/>
          <w:i w:val="0"/>
          <w:iCs w:val="0"/>
          <w:kern w:val="0"/>
          <w:sz w:val="24"/>
          <w:szCs w:val="24"/>
          <w:lang w:val="en-US" w:eastAsia="en-US" w:bidi="ar-SA"/>
        </w:rPr>
        <w:t>Stabilirea din oficiu a obligaţiilor fiscale nu se poate face înainte de împlinirea unui termen de 15 zile de la înştiinţarea contribuabilului privind depăşirea termenului legal de depunere a declaraţiei de impunere.</w:t>
      </w:r>
    </w:p>
    <w:p>
      <w:pPr>
        <w:keepNext w:val="0"/>
        <w:keepLines w:val="0"/>
        <w:pageBreakBefore w:val="0"/>
        <w:widowControl/>
        <w:kinsoku/>
        <w:wordWrap/>
        <w:overflowPunct/>
        <w:topLinePunct w:val="0"/>
        <w:autoSpaceDE/>
        <w:autoSpaceDN/>
        <w:bidi w:val="0"/>
        <w:adjustRightInd/>
        <w:snapToGrid/>
        <w:spacing w:before="181" w:beforeLines="50" w:after="160" w:afterLines="0" w:line="360" w:lineRule="auto"/>
        <w:ind w:firstLine="420" w:firstLineChars="0"/>
        <w:jc w:val="both"/>
        <w:textAlignment w:val="auto"/>
        <w:outlineLvl w:val="9"/>
        <w:rPr>
          <w:rFonts w:hint="default" w:eastAsia="Times New Roman CE" w:cs="Times New Roman"/>
          <w:b w:val="0"/>
          <w:bCs w:val="0"/>
          <w:i w:val="0"/>
          <w:iCs w:val="0"/>
          <w:kern w:val="0"/>
          <w:sz w:val="24"/>
          <w:szCs w:val="24"/>
          <w:lang w:val="ro-RO" w:eastAsia="en-US" w:bidi="ar-SA"/>
        </w:rPr>
      </w:pPr>
      <w:r>
        <w:rPr>
          <w:rFonts w:hint="default" w:eastAsia="Times New Roman CE" w:cs="Times New Roman"/>
          <w:b w:val="0"/>
          <w:bCs w:val="0"/>
          <w:i w:val="0"/>
          <w:iCs w:val="0"/>
          <w:kern w:val="0"/>
          <w:sz w:val="24"/>
          <w:szCs w:val="24"/>
          <w:lang w:val="ro-RO" w:eastAsia="en-US" w:bidi="ar-SA"/>
        </w:rPr>
        <w:t>3</w:t>
      </w:r>
      <w:r>
        <w:rPr>
          <w:rFonts w:hint="default" w:ascii="Times New Roman" w:hAnsi="Times New Roman" w:eastAsia="Times New Roman CE" w:cs="Times New Roman"/>
          <w:b w:val="0"/>
          <w:bCs w:val="0"/>
          <w:i w:val="0"/>
          <w:iCs w:val="0"/>
          <w:kern w:val="0"/>
          <w:sz w:val="24"/>
          <w:szCs w:val="24"/>
          <w:lang w:val="en-US" w:eastAsia="en-US" w:bidi="ar-SA"/>
        </w:rPr>
        <w:t>.</w:t>
      </w:r>
      <w:r>
        <w:rPr>
          <w:rFonts w:hint="default" w:eastAsia="Times New Roman CE" w:cs="Times New Roman"/>
          <w:b w:val="0"/>
          <w:bCs w:val="0"/>
          <w:i w:val="0"/>
          <w:iCs w:val="0"/>
          <w:kern w:val="0"/>
          <w:sz w:val="24"/>
          <w:szCs w:val="24"/>
          <w:lang w:val="ro-RO" w:eastAsia="en-US" w:bidi="ar-SA"/>
        </w:rPr>
        <w:t xml:space="preserve"> (1) În cazul contribuabililor persoane fizice, p</w:t>
      </w:r>
      <w:r>
        <w:rPr>
          <w:rFonts w:hint="default" w:ascii="Times New Roman" w:hAnsi="Times New Roman" w:eastAsia="Times New Roman CE" w:cs="Times New Roman"/>
          <w:b w:val="0"/>
          <w:bCs w:val="0"/>
          <w:i w:val="0"/>
          <w:iCs w:val="0"/>
          <w:kern w:val="0"/>
          <w:sz w:val="24"/>
          <w:szCs w:val="24"/>
          <w:lang w:val="en-US" w:eastAsia="en-US" w:bidi="ar-SA"/>
        </w:rPr>
        <w:t>rin organ fiscal central competent se înţelege</w:t>
      </w:r>
      <w:r>
        <w:rPr>
          <w:rFonts w:hint="default" w:eastAsia="Times New Roman CE" w:cs="Times New Roman"/>
          <w:b w:val="0"/>
          <w:bCs w:val="0"/>
          <w:i w:val="0"/>
          <w:iCs w:val="0"/>
          <w:kern w:val="0"/>
          <w:sz w:val="24"/>
          <w:szCs w:val="24"/>
          <w:lang w:val="ro-RO" w:eastAsia="en-US" w:bidi="ar-SA"/>
        </w:rPr>
        <w:t>:</w:t>
      </w:r>
    </w:p>
    <w:p>
      <w:pPr>
        <w:numPr>
          <w:ilvl w:val="0"/>
          <w:numId w:val="0"/>
        </w:numPr>
        <w:spacing w:before="181" w:beforeLines="50" w:after="160" w:afterLines="0" w:line="360" w:lineRule="auto"/>
        <w:ind w:firstLine="420" w:firstLineChars="0"/>
        <w:jc w:val="both"/>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sz w:val="24"/>
          <w:szCs w:val="24"/>
          <w:lang w:val="ro-RO" w:eastAsia="en-US" w:bidi="ar-SA"/>
        </w:rPr>
        <w:t xml:space="preserve">a) </w:t>
      </w:r>
      <w:r>
        <w:rPr>
          <w:rFonts w:hint="default" w:ascii="Times New Roman" w:hAnsi="Times New Roman" w:eastAsia="Times New Roman CE" w:cs="Times New Roman"/>
          <w:b w:val="0"/>
          <w:bCs w:val="0"/>
          <w:i w:val="0"/>
          <w:iCs w:val="0"/>
          <w:kern w:val="0"/>
          <w:sz w:val="24"/>
          <w:szCs w:val="24"/>
          <w:lang w:val="en-US" w:eastAsia="en-US" w:bidi="ar-SA"/>
        </w:rPr>
        <w:t>organul fiscal central în a cărui rază teritorială contribuabilul are adresa unde îşi are domiciliul, potrivit legii, sau adresa unde locuieşte efectiv, în cazul în care aceasta este diferită de domiciliu, pentru persoanele fizice care au domiciliul fiscal în România;</w:t>
      </w:r>
    </w:p>
    <w:p>
      <w:pPr>
        <w:pStyle w:val="8"/>
        <w:numPr>
          <w:ilvl w:val="0"/>
          <w:numId w:val="0"/>
        </w:numPr>
        <w:spacing w:line="360" w:lineRule="auto"/>
        <w:ind w:firstLine="420" w:firstLineChars="0"/>
        <w:jc w:val="both"/>
        <w:rPr>
          <w:rFonts w:hint="default" w:ascii="Times New Roman" w:hAnsi="Times New Roman" w:eastAsia="Times New Roman"/>
          <w:color w:val="000000"/>
          <w:sz w:val="24"/>
        </w:rPr>
      </w:pPr>
      <w:r>
        <w:rPr>
          <w:rFonts w:hint="default" w:ascii="Times New Roman" w:hAnsi="Times New Roman" w:eastAsia="Times New Roman"/>
          <w:color w:val="000000"/>
          <w:sz w:val="24"/>
        </w:rPr>
        <w:t xml:space="preserve">b) organul fiscal central în a cărui rază teritorială se află </w:t>
      </w:r>
      <w:r>
        <w:rPr>
          <w:rFonts w:hint="default" w:ascii="Times New Roman" w:hAnsi="Times New Roman" w:eastAsia="Times New Roman"/>
          <w:color w:val="000000"/>
          <w:sz w:val="24"/>
          <w:lang w:val="ro-RO"/>
        </w:rPr>
        <w:t>domiciliul împuternicitului</w:t>
      </w:r>
      <w:r>
        <w:rPr>
          <w:rFonts w:hint="default" w:ascii="Times New Roman" w:hAnsi="Times New Roman" w:eastAsia="Times New Roman"/>
          <w:color w:val="000000"/>
          <w:sz w:val="24"/>
        </w:rPr>
        <w:t>, în cazul contribuabililor</w:t>
      </w:r>
      <w:r>
        <w:rPr>
          <w:rFonts w:hint="default" w:ascii="Times New Roman" w:hAnsi="Times New Roman" w:eastAsia="Times New Roman"/>
          <w:color w:val="000000"/>
          <w:sz w:val="24"/>
          <w:lang w:val="ro-RO"/>
        </w:rPr>
        <w:t xml:space="preserve"> </w:t>
      </w:r>
      <w:r>
        <w:rPr>
          <w:rFonts w:hint="default" w:ascii="Times New Roman" w:hAnsi="Times New Roman" w:eastAsia="Times New Roman"/>
          <w:color w:val="000000"/>
          <w:sz w:val="24"/>
        </w:rPr>
        <w:t>fără domiciliul fiscal în România</w:t>
      </w:r>
      <w:r>
        <w:rPr>
          <w:rFonts w:hint="default" w:ascii="Times New Roman" w:hAnsi="Times New Roman" w:eastAsia="Times New Roman"/>
          <w:color w:val="000000"/>
          <w:sz w:val="24"/>
          <w:lang w:val="ro-RO"/>
        </w:rPr>
        <w:t>, care și-au desemnat un împuternicit, potrivit legii</w:t>
      </w:r>
      <w:r>
        <w:rPr>
          <w:rFonts w:hint="default" w:ascii="Times New Roman" w:hAnsi="Times New Roman" w:eastAsia="Times New Roman"/>
          <w:color w:val="000000"/>
          <w:sz w:val="24"/>
        </w:rPr>
        <w:t>;</w:t>
      </w:r>
    </w:p>
    <w:p>
      <w:pPr>
        <w:pStyle w:val="8"/>
        <w:numPr>
          <w:ilvl w:val="0"/>
          <w:numId w:val="0"/>
        </w:numPr>
        <w:spacing w:line="360" w:lineRule="auto"/>
        <w:ind w:firstLine="420" w:firstLineChars="0"/>
        <w:jc w:val="both"/>
        <w:rPr>
          <w:rFonts w:hint="default" w:ascii="Times New Roman" w:hAnsi="Times New Roman" w:eastAsia="Times New Roman"/>
          <w:color w:val="000000"/>
          <w:sz w:val="24"/>
          <w:lang w:val="ro-RO"/>
        </w:rPr>
      </w:pPr>
      <w:r>
        <w:rPr>
          <w:rFonts w:hint="default" w:ascii="Times New Roman" w:hAnsi="Times New Roman" w:eastAsia="Times New Roman"/>
          <w:color w:val="000000"/>
          <w:sz w:val="24"/>
          <w:lang w:val="ro-RO"/>
        </w:rPr>
        <w:t xml:space="preserve">c) </w:t>
      </w:r>
      <w:r>
        <w:rPr>
          <w:rFonts w:hint="default" w:ascii="Times New Roman" w:hAnsi="Times New Roman" w:eastAsia="Times New Roman"/>
          <w:color w:val="000000"/>
          <w:sz w:val="24"/>
        </w:rPr>
        <w:t>organul fiscal central în a cărui rază teritorială se află</w:t>
      </w:r>
      <w:r>
        <w:rPr>
          <w:rFonts w:hint="default" w:ascii="Times New Roman" w:hAnsi="Times New Roman" w:eastAsia="Times New Roman"/>
          <w:color w:val="000000"/>
          <w:sz w:val="24"/>
          <w:lang w:val="ro-RO"/>
        </w:rPr>
        <w:t xml:space="preserve"> imobilul, </w:t>
      </w:r>
      <w:r>
        <w:rPr>
          <w:rFonts w:hint="default" w:ascii="Times New Roman" w:hAnsi="Times New Roman" w:eastAsia="Times New Roman"/>
          <w:color w:val="000000"/>
          <w:sz w:val="24"/>
        </w:rPr>
        <w:t>în cazul contribuabililor</w:t>
      </w:r>
      <w:r>
        <w:rPr>
          <w:rFonts w:hint="default" w:ascii="Times New Roman" w:hAnsi="Times New Roman" w:eastAsia="Times New Roman"/>
          <w:color w:val="000000"/>
          <w:sz w:val="24"/>
          <w:lang w:val="ro-RO"/>
        </w:rPr>
        <w:t xml:space="preserve"> </w:t>
      </w:r>
      <w:r>
        <w:rPr>
          <w:rFonts w:hint="default" w:ascii="Times New Roman" w:hAnsi="Times New Roman" w:eastAsia="Times New Roman"/>
          <w:color w:val="000000"/>
          <w:sz w:val="24"/>
        </w:rPr>
        <w:t>fără domiciliul fiscal în România</w:t>
      </w:r>
      <w:r>
        <w:rPr>
          <w:rFonts w:hint="default" w:ascii="Times New Roman" w:hAnsi="Times New Roman" w:eastAsia="Times New Roman"/>
          <w:color w:val="000000"/>
          <w:sz w:val="24"/>
          <w:lang w:val="ro-RO"/>
        </w:rPr>
        <w:t>, care nu și-au desemnat un împuternicit.</w:t>
      </w:r>
    </w:p>
    <w:p>
      <w:pPr>
        <w:pStyle w:val="8"/>
        <w:numPr>
          <w:ilvl w:val="0"/>
          <w:numId w:val="0"/>
        </w:numPr>
        <w:spacing w:line="360" w:lineRule="auto"/>
        <w:ind w:firstLine="420" w:firstLineChars="0"/>
        <w:jc w:val="both"/>
        <w:rPr>
          <w:rFonts w:hint="default" w:ascii="Times New Roman" w:hAnsi="Times New Roman" w:eastAsia="Times New Roman CE" w:cs="Times New Roman"/>
          <w:b w:val="0"/>
          <w:bCs w:val="0"/>
          <w:i w:val="0"/>
          <w:iCs w:val="0"/>
          <w:kern w:val="0"/>
          <w:sz w:val="24"/>
          <w:szCs w:val="24"/>
          <w:lang w:val="ro-RO" w:eastAsia="en-US" w:bidi="ar-SA"/>
        </w:rPr>
      </w:pPr>
      <w:r>
        <w:rPr>
          <w:rFonts w:hint="default" w:eastAsia="Times New Roman"/>
          <w:color w:val="000000"/>
          <w:sz w:val="24"/>
          <w:lang w:val="ro-RO"/>
        </w:rPr>
        <w:t xml:space="preserve">(2) În cazul contribuabililor persoane juridice, </w:t>
      </w:r>
      <w:r>
        <w:rPr>
          <w:rFonts w:hint="default" w:eastAsia="Times New Roman CE" w:cs="Times New Roman"/>
          <w:b w:val="0"/>
          <w:bCs w:val="0"/>
          <w:i w:val="0"/>
          <w:iCs w:val="0"/>
          <w:kern w:val="0"/>
          <w:sz w:val="24"/>
          <w:szCs w:val="24"/>
          <w:lang w:val="ro-RO" w:eastAsia="en-US" w:bidi="ar-SA"/>
        </w:rPr>
        <w:t>p</w:t>
      </w:r>
      <w:r>
        <w:rPr>
          <w:rFonts w:hint="default" w:ascii="Times New Roman" w:hAnsi="Times New Roman" w:eastAsia="Times New Roman CE" w:cs="Times New Roman"/>
          <w:b w:val="0"/>
          <w:bCs w:val="0"/>
          <w:i w:val="0"/>
          <w:iCs w:val="0"/>
          <w:kern w:val="0"/>
          <w:sz w:val="24"/>
          <w:szCs w:val="24"/>
          <w:lang w:val="en-US" w:eastAsia="en-US" w:bidi="ar-SA"/>
        </w:rPr>
        <w:t>rin organ fiscal central competent se înţelege</w:t>
      </w:r>
      <w:r>
        <w:rPr>
          <w:rFonts w:hint="default" w:eastAsia="Times New Roman CE" w:cs="Times New Roman"/>
          <w:b w:val="0"/>
          <w:bCs w:val="0"/>
          <w:i w:val="0"/>
          <w:iCs w:val="0"/>
          <w:kern w:val="0"/>
          <w:sz w:val="24"/>
          <w:szCs w:val="24"/>
          <w:lang w:val="ro-RO" w:eastAsia="en-US" w:bidi="ar-SA"/>
        </w:rPr>
        <w:t xml:space="preserve"> </w:t>
      </w:r>
      <w:r>
        <w:rPr>
          <w:rFonts w:hint="default" w:ascii="Times New Roman" w:hAnsi="Times New Roman" w:eastAsia="Times New Roman CE" w:cs="Times New Roman"/>
          <w:b w:val="0"/>
          <w:bCs w:val="0"/>
          <w:i w:val="0"/>
          <w:iCs w:val="0"/>
          <w:kern w:val="0"/>
          <w:sz w:val="24"/>
          <w:szCs w:val="24"/>
          <w:lang w:val="ro-RO" w:eastAsia="en-US" w:bidi="ar-SA"/>
        </w:rPr>
        <w:t>organul fiscal central la care persoana juridică este înregistrată ca plătitor de impozite și taxe.</w:t>
      </w:r>
    </w:p>
    <w:p>
      <w:pPr>
        <w:keepNext w:val="0"/>
        <w:keepLines w:val="0"/>
        <w:pageBreakBefore w:val="0"/>
        <w:widowControl/>
        <w:kinsoku/>
        <w:wordWrap/>
        <w:overflowPunct/>
        <w:topLinePunct w:val="0"/>
        <w:autoSpaceDE/>
        <w:autoSpaceDN/>
        <w:bidi w:val="0"/>
        <w:adjustRightInd/>
        <w:snapToGrid/>
        <w:spacing w:beforeLines="0" w:after="160" w:afterLines="0" w:line="360" w:lineRule="auto"/>
        <w:ind w:firstLine="420" w:firstLineChars="0"/>
        <w:jc w:val="both"/>
        <w:textAlignment w:val="auto"/>
        <w:outlineLvl w:val="9"/>
        <w:rPr>
          <w:rFonts w:hint="default" w:eastAsia="Times New Roman CE" w:cs="Times New Roman"/>
          <w:b w:val="0"/>
          <w:bCs w:val="0"/>
          <w:i w:val="0"/>
          <w:iCs w:val="0"/>
          <w:kern w:val="0"/>
          <w:sz w:val="24"/>
          <w:szCs w:val="24"/>
          <w:lang w:val="ro-RO" w:eastAsia="en-US" w:bidi="ar-SA"/>
        </w:rPr>
      </w:pPr>
      <w:r>
        <w:rPr>
          <w:rFonts w:hint="default" w:eastAsia="Times New Roman CE" w:cs="Times New Roman"/>
          <w:b w:val="0"/>
          <w:bCs w:val="0"/>
          <w:i w:val="0"/>
          <w:iCs w:val="0"/>
          <w:kern w:val="0"/>
          <w:sz w:val="24"/>
          <w:szCs w:val="24"/>
          <w:lang w:val="ro-RO" w:eastAsia="en-US" w:bidi="ar-SA"/>
        </w:rPr>
        <w:t>4</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eastAsia="Times New Roman CE" w:cs="Times New Roman"/>
          <w:b w:val="0"/>
          <w:bCs w:val="0"/>
          <w:i w:val="0"/>
          <w:iCs w:val="0"/>
          <w:kern w:val="0"/>
          <w:sz w:val="24"/>
          <w:szCs w:val="24"/>
          <w:lang w:val="ro-RO" w:eastAsia="en-US" w:bidi="ar-SA"/>
        </w:rPr>
        <w:t xml:space="preserve">(1) </w:t>
      </w:r>
      <w:r>
        <w:rPr>
          <w:rFonts w:hint="default" w:ascii="Times New Roman" w:hAnsi="Times New Roman" w:eastAsia="Times New Roman CE" w:cs="Times New Roman"/>
          <w:b w:val="0"/>
          <w:bCs w:val="0"/>
          <w:i w:val="0"/>
          <w:iCs w:val="0"/>
          <w:kern w:val="0"/>
          <w:sz w:val="24"/>
          <w:szCs w:val="24"/>
          <w:lang w:val="en-US" w:eastAsia="en-US" w:bidi="ar-SA"/>
        </w:rPr>
        <w:t>Stabilirea din oficiu a impozitului</w:t>
      </w:r>
      <w:r>
        <w:rPr>
          <w:rFonts w:hint="default" w:ascii="Times New Roman" w:hAnsi="Times New Roman" w:eastAsia="Times New Roman CE" w:cs="Times New Roman"/>
          <w:b w:val="0"/>
          <w:bCs w:val="0"/>
          <w:i w:val="0"/>
          <w:iCs w:val="0"/>
          <w:kern w:val="0"/>
          <w:sz w:val="24"/>
          <w:szCs w:val="24"/>
          <w:lang w:val="ro-RO" w:eastAsia="en-US" w:bidi="ar-SA"/>
        </w:rPr>
        <w:t xml:space="preserve"> special pe bunurile imobile de valoare mare </w:t>
      </w:r>
      <w:r>
        <w:rPr>
          <w:rFonts w:hint="default" w:ascii="Times New Roman" w:hAnsi="Times New Roman" w:eastAsia="Times New Roman CE" w:cs="Times New Roman"/>
          <w:b w:val="0"/>
          <w:bCs w:val="0"/>
          <w:i w:val="0"/>
          <w:iCs w:val="0"/>
          <w:kern w:val="0"/>
          <w:sz w:val="24"/>
          <w:szCs w:val="24"/>
          <w:lang w:val="en-US" w:eastAsia="en-US" w:bidi="ar-SA"/>
        </w:rPr>
        <w:t>se</w:t>
      </w:r>
      <w:r>
        <w:rPr>
          <w:rFonts w:hint="default" w:eastAsia="Times New Roman CE" w:cs="Times New Roman"/>
          <w:b w:val="0"/>
          <w:bCs w:val="0"/>
          <w:i w:val="0"/>
          <w:iCs w:val="0"/>
          <w:kern w:val="0"/>
          <w:sz w:val="24"/>
          <w:szCs w:val="24"/>
          <w:lang w:val="ro-RO" w:eastAsia="en-US" w:bidi="ar-SA"/>
        </w:rPr>
        <w:t xml:space="preserve"> realizează</w:t>
      </w:r>
      <w:r>
        <w:rPr>
          <w:rFonts w:hint="default" w:ascii="Times New Roman" w:hAnsi="Times New Roman" w:eastAsia="Times New Roman CE" w:cs="Times New Roman"/>
          <w:b w:val="0"/>
          <w:bCs w:val="0"/>
          <w:i w:val="0"/>
          <w:iCs w:val="0"/>
          <w:kern w:val="0"/>
          <w:sz w:val="24"/>
          <w:szCs w:val="24"/>
          <w:lang w:val="en-US" w:eastAsia="en-US" w:bidi="ar-SA"/>
        </w:rPr>
        <w:t xml:space="preserve"> de către compartimentul cu atribuţii de gestiune registru contribuabili şi declaraţii fiscale persoane fizice</w:t>
      </w:r>
      <w:r>
        <w:rPr>
          <w:rFonts w:hint="default" w:eastAsia="Times New Roman CE" w:cs="Times New Roman"/>
          <w:b w:val="0"/>
          <w:bCs w:val="0"/>
          <w:i w:val="0"/>
          <w:iCs w:val="0"/>
          <w:kern w:val="0"/>
          <w:sz w:val="24"/>
          <w:szCs w:val="24"/>
          <w:lang w:val="ro-RO" w:eastAsia="en-US" w:bidi="ar-SA"/>
        </w:rPr>
        <w:t>;</w:t>
      </w:r>
    </w:p>
    <w:p>
      <w:pPr>
        <w:keepNext w:val="0"/>
        <w:keepLines w:val="0"/>
        <w:pageBreakBefore w:val="0"/>
        <w:widowControl/>
        <w:kinsoku/>
        <w:wordWrap/>
        <w:overflowPunct/>
        <w:topLinePunct w:val="0"/>
        <w:autoSpaceDE/>
        <w:autoSpaceDN/>
        <w:bidi w:val="0"/>
        <w:adjustRightInd/>
        <w:snapToGrid/>
        <w:spacing w:beforeLines="0" w:after="16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 xml:space="preserve">(2) </w:t>
      </w:r>
      <w:r>
        <w:rPr>
          <w:rFonts w:hint="default" w:ascii="Times New Roman" w:hAnsi="Times New Roman" w:eastAsia="Times New Roman CE" w:cs="Times New Roman"/>
          <w:b w:val="0"/>
          <w:bCs w:val="0"/>
          <w:i w:val="0"/>
          <w:iCs w:val="0"/>
          <w:kern w:val="0"/>
          <w:sz w:val="24"/>
          <w:szCs w:val="24"/>
          <w:lang w:val="en-US" w:eastAsia="en-US" w:bidi="ar-SA"/>
        </w:rPr>
        <w:t>Stabilirea din oficiu a impozitului</w:t>
      </w:r>
      <w:r>
        <w:rPr>
          <w:rFonts w:hint="default" w:ascii="Times New Roman" w:hAnsi="Times New Roman" w:eastAsia="Times New Roman CE" w:cs="Times New Roman"/>
          <w:b w:val="0"/>
          <w:bCs w:val="0"/>
          <w:i w:val="0"/>
          <w:iCs w:val="0"/>
          <w:kern w:val="0"/>
          <w:sz w:val="24"/>
          <w:szCs w:val="24"/>
          <w:lang w:val="ro-RO" w:eastAsia="en-US" w:bidi="ar-SA"/>
        </w:rPr>
        <w:t xml:space="preserve"> special pe bunurile mobile de valoare mare </w:t>
      </w:r>
      <w:r>
        <w:rPr>
          <w:rFonts w:hint="default" w:ascii="Times New Roman" w:hAnsi="Times New Roman" w:eastAsia="Times New Roman CE" w:cs="Times New Roman"/>
          <w:b w:val="0"/>
          <w:bCs w:val="0"/>
          <w:i w:val="0"/>
          <w:iCs w:val="0"/>
          <w:kern w:val="0"/>
          <w:sz w:val="24"/>
          <w:szCs w:val="24"/>
          <w:lang w:val="en-US" w:eastAsia="en-US" w:bidi="ar-SA"/>
        </w:rPr>
        <w:t xml:space="preserve">se </w:t>
      </w:r>
      <w:r>
        <w:rPr>
          <w:rFonts w:hint="default" w:eastAsia="Times New Roman CE" w:cs="Times New Roman"/>
          <w:b w:val="0"/>
          <w:bCs w:val="0"/>
          <w:i w:val="0"/>
          <w:iCs w:val="0"/>
          <w:kern w:val="0"/>
          <w:sz w:val="24"/>
          <w:szCs w:val="24"/>
          <w:lang w:val="ro-RO" w:eastAsia="en-US" w:bidi="ar-SA"/>
        </w:rPr>
        <w:t xml:space="preserve">realizează, în cazul persoanelor fizice, de către </w:t>
      </w:r>
      <w:r>
        <w:rPr>
          <w:rFonts w:hint="default" w:ascii="Times New Roman" w:hAnsi="Times New Roman" w:eastAsia="Times New Roman CE" w:cs="Times New Roman"/>
          <w:b w:val="0"/>
          <w:bCs w:val="0"/>
          <w:i w:val="0"/>
          <w:iCs w:val="0"/>
          <w:kern w:val="0"/>
          <w:sz w:val="24"/>
          <w:szCs w:val="24"/>
          <w:lang w:val="en-US" w:eastAsia="en-US" w:bidi="ar-SA"/>
        </w:rPr>
        <w:t>compartimentul cu atribuţii de gestiune registru contribuabili şi declaraţii fiscale persoane fizice</w:t>
      </w:r>
      <w:r>
        <w:rPr>
          <w:rFonts w:hint="default" w:eastAsia="Times New Roman CE" w:cs="Times New Roman"/>
          <w:b w:val="0"/>
          <w:bCs w:val="0"/>
          <w:i w:val="0"/>
          <w:iCs w:val="0"/>
          <w:kern w:val="0"/>
          <w:sz w:val="24"/>
          <w:szCs w:val="24"/>
          <w:lang w:val="ro-RO" w:eastAsia="en-US" w:bidi="ar-SA"/>
        </w:rPr>
        <w:t>, iar în cazul persoanelor juridice</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ascii="Times New Roman" w:hAnsi="Times New Roman" w:eastAsia="Times New Roman CE" w:cs="Times New Roman"/>
          <w:b w:val="0"/>
          <w:bCs w:val="0"/>
          <w:i w:val="0"/>
          <w:iCs w:val="0"/>
          <w:kern w:val="0"/>
          <w:sz w:val="24"/>
          <w:szCs w:val="24"/>
          <w:lang w:val="ro-RO" w:eastAsia="en-US" w:bidi="ar-SA"/>
        </w:rPr>
        <w:t xml:space="preserve">de către compartimentul </w:t>
      </w:r>
      <w:r>
        <w:rPr>
          <w:rFonts w:hint="default" w:ascii="Times New Roman" w:hAnsi="Times New Roman" w:eastAsia="Times New Roman CE" w:cs="Times New Roman"/>
          <w:b w:val="0"/>
          <w:bCs w:val="0"/>
          <w:i w:val="0"/>
          <w:iCs w:val="0"/>
          <w:kern w:val="0"/>
          <w:sz w:val="24"/>
          <w:szCs w:val="24"/>
          <w:lang w:val="en-US" w:eastAsia="en-US" w:bidi="ar-SA"/>
        </w:rPr>
        <w:t>cu atribuţii de gestiune registru contribuabili</w:t>
      </w:r>
      <w:r>
        <w:rPr>
          <w:rFonts w:hint="default" w:ascii="Times New Roman" w:hAnsi="Times New Roman" w:eastAsia="Times New Roman CE" w:cs="Times New Roman"/>
          <w:b w:val="0"/>
          <w:bCs w:val="0"/>
          <w:i w:val="0"/>
          <w:iCs w:val="0"/>
          <w:kern w:val="0"/>
          <w:sz w:val="24"/>
          <w:szCs w:val="24"/>
          <w:lang w:val="ro-RO" w:eastAsia="en-US" w:bidi="ar-SA"/>
        </w:rPr>
        <w:t>, declarații fiscale și bilanțuri persoane juridice</w:t>
      </w:r>
      <w:r>
        <w:rPr>
          <w:rFonts w:hint="default" w:ascii="Times New Roman" w:hAnsi="Times New Roman" w:eastAsia="Times New Roman CE" w:cs="Times New Roman"/>
          <w:b w:val="0"/>
          <w:bCs w:val="0"/>
          <w:i w:val="0"/>
          <w:iCs w:val="0"/>
          <w:kern w:val="0"/>
          <w:sz w:val="24"/>
          <w:szCs w:val="24"/>
          <w:lang w:val="en-US" w:eastAsia="en-US" w:bidi="ar-SA"/>
        </w:rPr>
        <w:t xml:space="preserve"> din cadrul organului fiscal central competent.</w:t>
      </w:r>
    </w:p>
    <w:p>
      <w:pPr>
        <w:keepNext w:val="0"/>
        <w:keepLines w:val="0"/>
        <w:pageBreakBefore w:val="0"/>
        <w:widowControl/>
        <w:kinsoku/>
        <w:wordWrap/>
        <w:overflowPunct/>
        <w:topLinePunct w:val="0"/>
        <w:autoSpaceDE/>
        <w:autoSpaceDN/>
        <w:bidi w:val="0"/>
        <w:adjustRightInd/>
        <w:snapToGrid/>
        <w:spacing w:beforeLines="0" w:after="16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en-US" w:eastAsia="en-US" w:bidi="ar-SA"/>
        </w:rPr>
        <w:t xml:space="preserve">(3) Compartimentul cu </w:t>
      </w:r>
      <w:r>
        <w:rPr>
          <w:rFonts w:hint="default" w:ascii="Times New Roman" w:hAnsi="Times New Roman" w:eastAsia="Times New Roman CE" w:cs="Times New Roman"/>
          <w:b w:val="0"/>
          <w:bCs w:val="0"/>
          <w:i w:val="0"/>
          <w:iCs w:val="0"/>
          <w:kern w:val="0"/>
          <w:sz w:val="24"/>
          <w:szCs w:val="24"/>
          <w:lang w:val="en-US" w:eastAsia="en-US" w:bidi="ar-SA"/>
        </w:rPr>
        <w:t>atribuţii de gestiune registru contribuabili şi declaraţii fiscale persoane fizice</w:t>
      </w:r>
      <w:r>
        <w:rPr>
          <w:rFonts w:hint="default" w:eastAsia="Times New Roman CE" w:cs="Times New Roman"/>
          <w:b w:val="0"/>
          <w:bCs w:val="0"/>
          <w:i w:val="0"/>
          <w:iCs w:val="0"/>
          <w:kern w:val="0"/>
          <w:sz w:val="24"/>
          <w:szCs w:val="24"/>
          <w:lang w:val="ro-RO" w:eastAsia="en-US" w:bidi="ar-SA"/>
        </w:rPr>
        <w:t>,</w:t>
      </w:r>
      <w:r>
        <w:rPr>
          <w:rFonts w:hint="default" w:eastAsia="Times New Roman CE" w:cs="Times New Roman"/>
          <w:b w:val="0"/>
          <w:bCs w:val="0"/>
          <w:i w:val="0"/>
          <w:iCs w:val="0"/>
          <w:kern w:val="0"/>
          <w:sz w:val="24"/>
          <w:szCs w:val="24"/>
          <w:lang w:val="en-US" w:eastAsia="en-US" w:bidi="ar-SA"/>
        </w:rPr>
        <w:t xml:space="preserve"> </w:t>
      </w:r>
      <w:r>
        <w:rPr>
          <w:rFonts w:hint="default" w:eastAsia="Times New Roman CE" w:cs="Times New Roman"/>
          <w:b w:val="0"/>
          <w:bCs w:val="0"/>
          <w:i w:val="0"/>
          <w:iCs w:val="0"/>
          <w:kern w:val="0"/>
          <w:sz w:val="24"/>
          <w:szCs w:val="24"/>
          <w:lang w:val="ro-RO" w:eastAsia="en-US" w:bidi="ar-SA"/>
        </w:rPr>
        <w:t>respectiv</w:t>
      </w:r>
      <w:r>
        <w:rPr>
          <w:rFonts w:hint="default" w:eastAsia="Times New Roman CE" w:cs="Times New Roman"/>
          <w:b w:val="0"/>
          <w:bCs w:val="0"/>
          <w:i w:val="0"/>
          <w:iCs w:val="0"/>
          <w:kern w:val="0"/>
          <w:sz w:val="24"/>
          <w:szCs w:val="24"/>
          <w:lang w:val="en-US" w:eastAsia="en-US" w:bidi="ar-SA"/>
        </w:rPr>
        <w:t xml:space="preserve"> </w:t>
      </w:r>
      <w:r>
        <w:rPr>
          <w:rFonts w:hint="default" w:ascii="Times New Roman" w:hAnsi="Times New Roman" w:eastAsia="Times New Roman CE" w:cs="Times New Roman"/>
          <w:b w:val="0"/>
          <w:bCs w:val="0"/>
          <w:i w:val="0"/>
          <w:iCs w:val="0"/>
          <w:kern w:val="0"/>
          <w:sz w:val="24"/>
          <w:szCs w:val="24"/>
          <w:lang w:val="ro-RO" w:eastAsia="en-US" w:bidi="ar-SA"/>
        </w:rPr>
        <w:t xml:space="preserve">compartimentul </w:t>
      </w:r>
      <w:r>
        <w:rPr>
          <w:rFonts w:hint="default" w:ascii="Times New Roman" w:hAnsi="Times New Roman" w:eastAsia="Times New Roman CE" w:cs="Times New Roman"/>
          <w:b w:val="0"/>
          <w:bCs w:val="0"/>
          <w:i w:val="0"/>
          <w:iCs w:val="0"/>
          <w:kern w:val="0"/>
          <w:sz w:val="24"/>
          <w:szCs w:val="24"/>
          <w:lang w:val="en-US" w:eastAsia="en-US" w:bidi="ar-SA"/>
        </w:rPr>
        <w:t>cu atribuţii de gestiune registru contribuabili</w:t>
      </w:r>
      <w:r>
        <w:rPr>
          <w:rFonts w:hint="default" w:ascii="Times New Roman" w:hAnsi="Times New Roman" w:eastAsia="Times New Roman CE" w:cs="Times New Roman"/>
          <w:b w:val="0"/>
          <w:bCs w:val="0"/>
          <w:i w:val="0"/>
          <w:iCs w:val="0"/>
          <w:kern w:val="0"/>
          <w:sz w:val="24"/>
          <w:szCs w:val="24"/>
          <w:lang w:val="ro-RO" w:eastAsia="en-US" w:bidi="ar-SA"/>
        </w:rPr>
        <w:t>, declarații fiscale și bilanțuri persoane juridice</w:t>
      </w:r>
      <w:r>
        <w:rPr>
          <w:rFonts w:hint="default" w:eastAsia="Times New Roman CE" w:cs="Times New Roman"/>
          <w:b w:val="0"/>
          <w:bCs w:val="0"/>
          <w:i w:val="0"/>
          <w:iCs w:val="0"/>
          <w:kern w:val="0"/>
          <w:sz w:val="24"/>
          <w:szCs w:val="24"/>
          <w:lang w:val="ro-RO" w:eastAsia="en-US" w:bidi="ar-SA"/>
        </w:rPr>
        <w:t>, după caz, reprezintă compartimentul de specialitate, în înțelesul prezentei proceduri.</w:t>
      </w:r>
      <w:r>
        <w:rPr>
          <w:rFonts w:hint="default" w:eastAsia="Times New Roman CE" w:cs="Times New Roman"/>
          <w:b w:val="0"/>
          <w:bCs w:val="0"/>
          <w:i w:val="0"/>
          <w:iCs w:val="0"/>
          <w:kern w:val="0"/>
          <w:sz w:val="24"/>
          <w:szCs w:val="24"/>
          <w:lang w:val="en-US" w:eastAsia="en-US" w:bidi="ar-SA"/>
        </w:rPr>
        <w:t xml:space="preserve"> </w:t>
      </w:r>
    </w:p>
    <w:p>
      <w:pPr>
        <w:keepNext w:val="0"/>
        <w:keepLines w:val="0"/>
        <w:pageBreakBefore w:val="0"/>
        <w:widowControl/>
        <w:kinsoku/>
        <w:wordWrap/>
        <w:overflowPunct/>
        <w:topLinePunct w:val="0"/>
        <w:autoSpaceDE/>
        <w:autoSpaceDN/>
        <w:bidi w:val="0"/>
        <w:adjustRightInd/>
        <w:snapToGrid/>
        <w:spacing w:beforeLines="0" w:after="16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5</w:t>
      </w:r>
      <w:r>
        <w:rPr>
          <w:rFonts w:hint="default" w:ascii="Times New Roman" w:hAnsi="Times New Roman" w:eastAsia="Times New Roman CE" w:cs="Times New Roman"/>
          <w:b w:val="0"/>
          <w:bCs w:val="0"/>
          <w:i w:val="0"/>
          <w:iCs w:val="0"/>
          <w:kern w:val="0"/>
          <w:sz w:val="24"/>
          <w:szCs w:val="24"/>
          <w:lang w:val="en-US" w:eastAsia="en-US" w:bidi="ar-SA"/>
        </w:rPr>
        <w:t>.</w:t>
      </w:r>
      <w:r>
        <w:rPr>
          <w:rFonts w:hint="default" w:ascii="Times New Roman" w:hAnsi="Times New Roman" w:eastAsia="Times New Roman CE" w:cs="Times New Roman"/>
          <w:b w:val="0"/>
          <w:bCs w:val="0"/>
          <w:i w:val="0"/>
          <w:iCs w:val="0"/>
          <w:kern w:val="0"/>
          <w:sz w:val="24"/>
          <w:szCs w:val="24"/>
          <w:lang w:val="ro-RO" w:eastAsia="en-US" w:bidi="ar-SA"/>
        </w:rPr>
        <w:t xml:space="preserve"> (1) </w:t>
      </w:r>
      <w:r>
        <w:rPr>
          <w:rFonts w:hint="default" w:ascii="Times New Roman" w:hAnsi="Times New Roman" w:eastAsia="Times New Roman CE" w:cs="Times New Roman"/>
          <w:b w:val="0"/>
          <w:bCs w:val="0"/>
          <w:i w:val="0"/>
          <w:iCs w:val="0"/>
          <w:kern w:val="0"/>
          <w:sz w:val="24"/>
          <w:szCs w:val="24"/>
          <w:lang w:val="en-US" w:eastAsia="en-US" w:bidi="ar-SA"/>
        </w:rPr>
        <w:t xml:space="preserve">Stabilirea din oficiu a </w:t>
      </w:r>
      <w:r>
        <w:rPr>
          <w:rFonts w:hint="default" w:ascii="Times New Roman" w:hAnsi="Times New Roman" w:eastAsia="Times New Roman CE" w:cs="Times New Roman"/>
          <w:b w:val="0"/>
          <w:bCs w:val="0"/>
          <w:i w:val="0"/>
          <w:iCs w:val="0"/>
          <w:kern w:val="0"/>
          <w:sz w:val="24"/>
          <w:szCs w:val="24"/>
          <w:lang w:val="ro-RO" w:eastAsia="en-US" w:bidi="ar-SA"/>
        </w:rPr>
        <w:t xml:space="preserve">impozitului special pe bunurile imobile de valoare mare </w:t>
      </w:r>
      <w:r>
        <w:rPr>
          <w:rFonts w:hint="default" w:ascii="Times New Roman" w:hAnsi="Times New Roman" w:eastAsia="Times New Roman CE" w:cs="Times New Roman"/>
          <w:b w:val="0"/>
          <w:bCs w:val="0"/>
          <w:i w:val="0"/>
          <w:iCs w:val="0"/>
          <w:kern w:val="0"/>
          <w:sz w:val="24"/>
          <w:szCs w:val="24"/>
          <w:lang w:val="en-US" w:eastAsia="en-US" w:bidi="ar-SA"/>
        </w:rPr>
        <w:t xml:space="preserve">se </w:t>
      </w:r>
      <w:r>
        <w:rPr>
          <w:rFonts w:hint="default" w:ascii="Times New Roman" w:hAnsi="Times New Roman" w:eastAsia="Times New Roman CE" w:cs="Times New Roman"/>
          <w:b w:val="0"/>
          <w:bCs w:val="0"/>
          <w:i w:val="0"/>
          <w:iCs w:val="0"/>
          <w:kern w:val="0"/>
          <w:sz w:val="24"/>
          <w:szCs w:val="24"/>
          <w:lang w:val="ro-RO" w:eastAsia="en-US" w:bidi="ar-SA"/>
        </w:rPr>
        <w:t xml:space="preserve">realizează în cazul proprietăților reprezentând clădiri rezidențiale, </w:t>
      </w:r>
      <w:r>
        <w:rPr>
          <w:rFonts w:hint="default" w:ascii="Times New Roman" w:hAnsi="Times New Roman" w:eastAsia="Times New Roman CE" w:cs="Times New Roman"/>
          <w:b w:val="0"/>
          <w:bCs w:val="0"/>
          <w:i w:val="0"/>
          <w:iCs w:val="0"/>
          <w:kern w:val="0"/>
          <w:sz w:val="24"/>
          <w:szCs w:val="24"/>
          <w:lang w:val="en-US" w:eastAsia="en-US" w:bidi="ar-SA"/>
        </w:rPr>
        <w:t>dacă valoarea impozabilă a clădirii, calculată potrivit dispoziţiilor art.457</w:t>
      </w:r>
      <w:r>
        <w:rPr>
          <w:rFonts w:hint="default" w:ascii="Times New Roman" w:hAnsi="Times New Roman" w:eastAsia="Times New Roman CE" w:cs="Times New Roman"/>
          <w:b w:val="0"/>
          <w:bCs w:val="0"/>
          <w:i w:val="0"/>
          <w:iCs w:val="0"/>
          <w:kern w:val="0"/>
          <w:sz w:val="24"/>
          <w:szCs w:val="24"/>
          <w:lang w:val="ro-RO" w:eastAsia="en-US" w:bidi="ar-SA"/>
        </w:rPr>
        <w:t xml:space="preserve"> din Legea nr.227/2015 privind Codul fiscal, cu modificările și completările ulterioare</w:t>
      </w:r>
      <w:r>
        <w:rPr>
          <w:rFonts w:hint="default" w:ascii="Times New Roman" w:hAnsi="Times New Roman" w:eastAsia="Times New Roman CE" w:cs="Times New Roman"/>
          <w:b w:val="0"/>
          <w:bCs w:val="0"/>
          <w:i w:val="0"/>
          <w:iCs w:val="0"/>
          <w:kern w:val="0"/>
          <w:sz w:val="24"/>
          <w:szCs w:val="24"/>
          <w:lang w:val="en-US" w:eastAsia="en-US" w:bidi="ar-SA"/>
        </w:rPr>
        <w:t>, depăşeşte 2.500.000 lei</w:t>
      </w:r>
      <w:r>
        <w:rPr>
          <w:rFonts w:hint="default" w:ascii="Times New Roman" w:hAnsi="Times New Roman"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 </w:t>
      </w:r>
    </w:p>
    <w:p>
      <w:pPr>
        <w:keepNext w:val="0"/>
        <w:keepLines w:val="0"/>
        <w:pageBreakBefore w:val="0"/>
        <w:widowControl/>
        <w:kinsoku/>
        <w:wordWrap/>
        <w:overflowPunct/>
        <w:topLinePunct w:val="0"/>
        <w:autoSpaceDE/>
        <w:autoSpaceDN/>
        <w:bidi w:val="0"/>
        <w:adjustRightInd/>
        <w:snapToGrid/>
        <w:spacing w:beforeLines="0" w:after="16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ro-RO" w:eastAsia="en-US" w:bidi="ar-SA"/>
        </w:rPr>
        <w:t xml:space="preserve">(2) Stabilirea din oficiu a impozitului special pe bunurile mobile de valoare mare se realizează în cazul proprietăților reprezentând autoturisme </w:t>
      </w:r>
      <w:r>
        <w:rPr>
          <w:rFonts w:hint="default" w:ascii="Times New Roman" w:hAnsi="Times New Roman" w:eastAsia="Times New Roman CE" w:cs="Times New Roman"/>
          <w:b w:val="0"/>
          <w:bCs w:val="0"/>
          <w:i w:val="0"/>
          <w:iCs w:val="0"/>
          <w:kern w:val="0"/>
          <w:sz w:val="24"/>
          <w:szCs w:val="24"/>
          <w:lang w:val="en-US" w:eastAsia="en-US" w:bidi="ar-SA"/>
        </w:rPr>
        <w:t>înmatriculate/înregistrate în România a căror valoare de achiziţie individuală depăşeşte 375.000 lei.</w:t>
      </w:r>
    </w:p>
    <w:p>
      <w:pPr>
        <w:keepNext w:val="0"/>
        <w:keepLines w:val="0"/>
        <w:pageBreakBefore w:val="0"/>
        <w:widowControl/>
        <w:kinsoku/>
        <w:wordWrap/>
        <w:overflowPunct/>
        <w:topLinePunct w:val="0"/>
        <w:autoSpaceDE/>
        <w:autoSpaceDN/>
        <w:bidi w:val="0"/>
        <w:adjustRightInd/>
        <w:snapToGrid/>
        <w:spacing w:beforeLines="0" w:after="16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p>
    <w:p>
      <w:pPr>
        <w:keepNext w:val="0"/>
        <w:keepLines w:val="0"/>
        <w:pageBreakBefore w:val="0"/>
        <w:widowControl/>
        <w:kinsoku/>
        <w:wordWrap/>
        <w:overflowPunct/>
        <w:topLinePunct w:val="0"/>
        <w:autoSpaceDE/>
        <w:autoSpaceDN/>
        <w:bidi w:val="0"/>
        <w:adjustRightInd/>
        <w:snapToGrid/>
        <w:spacing w:beforeLines="0" w:after="16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p>
    <w:p>
      <w:pPr>
        <w:spacing w:beforeLines="0" w:afterLines="0"/>
        <w:ind w:firstLine="480"/>
        <w:jc w:val="both"/>
        <w:rPr>
          <w:rFonts w:hint="default" w:ascii="Times New Roman" w:hAnsi="Times New Roman" w:eastAsia="Times New Roman CE" w:cs="Times New Roman"/>
          <w:b w:val="0"/>
          <w:bCs w:val="0"/>
          <w:color w:val="auto"/>
          <w:sz w:val="24"/>
          <w:szCs w:val="24"/>
          <w:lang w:val="en-US"/>
        </w:rPr>
      </w:pPr>
      <w:r>
        <w:rPr>
          <w:rFonts w:hint="default" w:ascii="Times New Roman" w:hAnsi="Times New Roman" w:eastAsia="Times New Roman CE" w:cs="Times New Roman"/>
          <w:b w:val="0"/>
          <w:bCs w:val="0"/>
          <w:color w:val="auto"/>
          <w:sz w:val="24"/>
          <w:szCs w:val="24"/>
          <w:lang w:val="en-US"/>
        </w:rPr>
        <w:t>CAPITOLUL II</w:t>
      </w:r>
    </w:p>
    <w:p>
      <w:pPr>
        <w:spacing w:beforeLines="0" w:afterLines="0"/>
        <w:ind w:firstLine="480"/>
        <w:jc w:val="both"/>
        <w:rPr>
          <w:rFonts w:hint="default" w:ascii="Times New Roman" w:hAnsi="Times New Roman" w:eastAsia="Times New Roman CE" w:cs="Times New Roman"/>
          <w:b/>
          <w:bCs/>
          <w:color w:val="auto"/>
          <w:sz w:val="24"/>
          <w:szCs w:val="24"/>
          <w:lang w:val="ro-RO"/>
        </w:rPr>
      </w:pPr>
      <w:r>
        <w:rPr>
          <w:rFonts w:hint="default" w:eastAsia="Times New Roman CE" w:cs="Times New Roman"/>
          <w:b/>
          <w:bCs/>
          <w:color w:val="auto"/>
          <w:sz w:val="24"/>
          <w:szCs w:val="24"/>
          <w:lang w:val="en-US"/>
        </w:rPr>
        <w:t>Procedura de s</w:t>
      </w:r>
      <w:r>
        <w:rPr>
          <w:rFonts w:hint="default" w:eastAsia="Times New Roman CE" w:cs="Times New Roman"/>
          <w:b/>
          <w:bCs/>
          <w:color w:val="auto"/>
          <w:sz w:val="24"/>
          <w:szCs w:val="24"/>
          <w:lang w:val="ro-RO"/>
        </w:rPr>
        <w:t>tabilire din oficiu a impozitului special pe bunurile imobile de valoare mare</w:t>
      </w:r>
    </w:p>
    <w:p>
      <w:pPr>
        <w:spacing w:beforeLines="0" w:afterLines="0"/>
        <w:jc w:val="both"/>
        <w:rPr>
          <w:rFonts w:hint="default" w:ascii="Times New Roman" w:hAnsi="Times New Roman" w:eastAsia="Times New Roman CE" w:cs="Times New Roman"/>
          <w:color w:val="auto"/>
          <w:sz w:val="24"/>
          <w:szCs w:val="24"/>
          <w:lang w:val="en-US"/>
        </w:rPr>
      </w:pPr>
    </w:p>
    <w:p>
      <w:pPr>
        <w:spacing w:beforeLines="0" w:afterLines="0"/>
        <w:ind w:firstLine="420" w:firstLineChars="0"/>
        <w:jc w:val="both"/>
        <w:rPr>
          <w:rFonts w:hint="default" w:ascii="Times New Roman" w:hAnsi="Times New Roman" w:eastAsia="Times New Roman CE" w:cs="Times New Roman"/>
          <w:color w:val="auto"/>
          <w:sz w:val="24"/>
          <w:szCs w:val="24"/>
          <w:lang w:val="en-US"/>
        </w:rPr>
      </w:pPr>
      <w:r>
        <w:rPr>
          <w:rFonts w:hint="default" w:ascii="Times New Roman" w:hAnsi="Times New Roman" w:eastAsia="Times New Roman CE" w:cs="Times New Roman"/>
          <w:color w:val="auto"/>
          <w:sz w:val="24"/>
          <w:szCs w:val="24"/>
          <w:lang w:val="en-US"/>
        </w:rPr>
        <w:t>SECŢIUNEA 1</w:t>
      </w:r>
    </w:p>
    <w:p>
      <w:pPr>
        <w:spacing w:beforeLines="0" w:afterLines="0"/>
        <w:ind w:firstLine="420" w:firstLineChars="0"/>
        <w:jc w:val="both"/>
        <w:rPr>
          <w:rFonts w:hint="default" w:ascii="Times New Roman" w:hAnsi="Times New Roman" w:eastAsia="Times New Roman CE" w:cs="Times New Roman"/>
          <w:b/>
          <w:bCs/>
          <w:color w:val="auto"/>
          <w:sz w:val="24"/>
          <w:szCs w:val="24"/>
          <w:lang w:val="en-US"/>
        </w:rPr>
      </w:pPr>
      <w:r>
        <w:rPr>
          <w:rFonts w:hint="default" w:ascii="Times New Roman" w:hAnsi="Times New Roman" w:eastAsia="Times New Roman CE" w:cs="Times New Roman"/>
          <w:b/>
          <w:bCs/>
          <w:color w:val="auto"/>
          <w:sz w:val="24"/>
          <w:szCs w:val="24"/>
          <w:lang w:val="en-US"/>
        </w:rPr>
        <w:t>Identificarea contribuabililor care au obligaţia depunerii declaraţiei de impunere, potrivit legii</w:t>
      </w:r>
    </w:p>
    <w:p>
      <w:pPr>
        <w:spacing w:beforeLines="0" w:afterLines="0"/>
        <w:ind w:firstLine="420" w:firstLineChars="0"/>
        <w:jc w:val="both"/>
        <w:rPr>
          <w:rFonts w:hint="default" w:ascii="Times New Roman" w:hAnsi="Times New Roman" w:eastAsia="Times New Roman CE" w:cs="Times New Roman"/>
          <w:b/>
          <w:bCs/>
          <w:color w:val="auto"/>
          <w:sz w:val="24"/>
          <w:szCs w:val="24"/>
          <w:lang w:val="en-US"/>
        </w:rPr>
      </w:pPr>
    </w:p>
    <w:p>
      <w:pPr>
        <w:keepNext w:val="0"/>
        <w:keepLines w:val="0"/>
        <w:pageBreakBefore w:val="0"/>
        <w:widowControl/>
        <w:kinsoku/>
        <w:wordWrap/>
        <w:overflowPunct/>
        <w:topLinePunct w:val="0"/>
        <w:autoSpaceDE/>
        <w:autoSpaceDN/>
        <w:bidi w:val="0"/>
        <w:adjustRightInd/>
        <w:snapToGrid/>
        <w:spacing w:beforeLines="0" w:after="16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6</w:t>
      </w:r>
      <w:r>
        <w:rPr>
          <w:rFonts w:hint="default" w:ascii="Times New Roman" w:hAnsi="Times New Roman" w:eastAsia="Times New Roman CE" w:cs="Times New Roman"/>
          <w:b w:val="0"/>
          <w:bCs w:val="0"/>
          <w:i w:val="0"/>
          <w:iCs w:val="0"/>
          <w:kern w:val="0"/>
          <w:sz w:val="24"/>
          <w:szCs w:val="24"/>
          <w:lang w:val="en-US" w:eastAsia="en-US" w:bidi="ar-SA"/>
        </w:rPr>
        <w:t>. (1) Compartimentul</w:t>
      </w:r>
      <w:r>
        <w:rPr>
          <w:rFonts w:hint="default" w:eastAsia="Times New Roman CE" w:cs="Times New Roman"/>
          <w:b w:val="0"/>
          <w:bCs w:val="0"/>
          <w:i w:val="0"/>
          <w:iCs w:val="0"/>
          <w:kern w:val="0"/>
          <w:sz w:val="24"/>
          <w:szCs w:val="24"/>
          <w:lang w:val="ro-RO" w:eastAsia="en-US" w:bidi="ar-SA"/>
        </w:rPr>
        <w:t xml:space="preserve"> </w:t>
      </w:r>
      <w:r>
        <w:rPr>
          <w:rFonts w:hint="default" w:ascii="Times New Roman" w:hAnsi="Times New Roman" w:eastAsia="Times New Roman CE" w:cs="Times New Roman"/>
          <w:b w:val="0"/>
          <w:bCs w:val="0"/>
          <w:i w:val="0"/>
          <w:iCs w:val="0"/>
          <w:kern w:val="0"/>
          <w:sz w:val="24"/>
          <w:szCs w:val="24"/>
          <w:lang w:val="en-US" w:eastAsia="en-US" w:bidi="ar-SA"/>
        </w:rPr>
        <w:t>de specialitate</w:t>
      </w:r>
      <w:r>
        <w:rPr>
          <w:rFonts w:hint="default"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ascii="Times New Roman" w:hAnsi="Times New Roman" w:eastAsia="Times New Roman CE" w:cs="Times New Roman"/>
          <w:b w:val="0"/>
          <w:bCs w:val="0"/>
          <w:i w:val="0"/>
          <w:iCs w:val="0"/>
          <w:kern w:val="0"/>
          <w:sz w:val="24"/>
          <w:szCs w:val="24"/>
          <w:lang w:val="ro-RO" w:eastAsia="en-US" w:bidi="ar-SA"/>
        </w:rPr>
        <w:t>întocmește</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ascii="Times New Roman" w:hAnsi="Times New Roman" w:eastAsia="Times New Roman CE" w:cs="Times New Roman"/>
          <w:b w:val="0"/>
          <w:bCs w:val="0"/>
          <w:i/>
          <w:iCs/>
          <w:kern w:val="0"/>
          <w:sz w:val="24"/>
          <w:szCs w:val="24"/>
          <w:lang w:val="en-US" w:eastAsia="en-US" w:bidi="ar-SA"/>
        </w:rPr>
        <w:t xml:space="preserve">Lista </w:t>
      </w:r>
      <w:r>
        <w:rPr>
          <w:rFonts w:hint="default" w:ascii="Times New Roman" w:hAnsi="Times New Roman" w:eastAsia="Times New Roman CE" w:cs="Times New Roman"/>
          <w:b w:val="0"/>
          <w:bCs w:val="0"/>
          <w:i/>
          <w:iCs/>
          <w:kern w:val="0"/>
          <w:sz w:val="24"/>
          <w:szCs w:val="24"/>
          <w:lang w:val="ro-RO" w:eastAsia="en-US" w:bidi="ar-SA"/>
        </w:rPr>
        <w:t xml:space="preserve">contribuabililor </w:t>
      </w:r>
      <w:r>
        <w:rPr>
          <w:rFonts w:hint="default" w:ascii="Times New Roman" w:hAnsi="Times New Roman" w:eastAsia="Times New Roman CE" w:cs="Times New Roman"/>
          <w:b w:val="0"/>
          <w:bCs w:val="0"/>
          <w:i/>
          <w:iCs/>
          <w:kern w:val="0"/>
          <w:sz w:val="24"/>
          <w:szCs w:val="24"/>
          <w:lang w:val="en-US" w:eastAsia="en-US" w:bidi="ar-SA"/>
        </w:rPr>
        <w:t>care au obligaţia</w:t>
      </w:r>
      <w:r>
        <w:rPr>
          <w:rFonts w:hint="default" w:eastAsia="Times New Roman CE" w:cs="Times New Roman"/>
          <w:b w:val="0"/>
          <w:bCs w:val="0"/>
          <w:i/>
          <w:iCs/>
          <w:kern w:val="0"/>
          <w:sz w:val="24"/>
          <w:szCs w:val="24"/>
          <w:lang w:val="ro-RO" w:eastAsia="en-US" w:bidi="ar-SA"/>
        </w:rPr>
        <w:t xml:space="preserve"> stabilirii și declarării impozitului special pe bunurile imobile de valoare mare</w:t>
      </w:r>
      <w:r>
        <w:rPr>
          <w:rFonts w:hint="default" w:ascii="Times New Roman" w:hAnsi="Times New Roman" w:eastAsia="Times New Roman CE" w:cs="Times New Roman"/>
          <w:b w:val="0"/>
          <w:bCs w:val="0"/>
          <w:i/>
          <w:iCs/>
          <w:kern w:val="0"/>
          <w:sz w:val="24"/>
          <w:szCs w:val="24"/>
          <w:lang w:val="en-US" w:eastAsia="en-US" w:bidi="ar-SA"/>
        </w:rPr>
        <w:t xml:space="preserve"> </w:t>
      </w:r>
      <w:r>
        <w:rPr>
          <w:rFonts w:hint="default" w:eastAsia="Times New Roman CE" w:cs="Times New Roman"/>
          <w:b w:val="0"/>
          <w:bCs w:val="0"/>
          <w:i/>
          <w:iCs/>
          <w:kern w:val="0"/>
          <w:sz w:val="24"/>
          <w:szCs w:val="24"/>
          <w:lang w:val="ro-RO" w:eastAsia="en-US" w:bidi="ar-SA"/>
        </w:rPr>
        <w:t>.</w:t>
      </w:r>
    </w:p>
    <w:p>
      <w:pPr>
        <w:keepNext w:val="0"/>
        <w:keepLines w:val="0"/>
        <w:pageBreakBefore w:val="0"/>
        <w:widowControl/>
        <w:kinsoku/>
        <w:wordWrap/>
        <w:overflowPunct/>
        <w:topLinePunct w:val="0"/>
        <w:autoSpaceDE/>
        <w:autoSpaceDN/>
        <w:bidi w:val="0"/>
        <w:adjustRightInd/>
        <w:snapToGrid/>
        <w:spacing w:beforeLines="0" w:after="160" w:afterLines="0" w:line="360" w:lineRule="auto"/>
        <w:ind w:firstLine="420" w:firstLineChars="0"/>
        <w:jc w:val="both"/>
        <w:textAlignment w:val="auto"/>
        <w:outlineLvl w:val="9"/>
        <w:rPr>
          <w:rFonts w:hint="default" w:ascii="Times New Roman" w:hAnsi="Times New Roman" w:eastAsia="Times New Roman CE" w:cs="Times New Roman"/>
          <w:color w:val="auto"/>
          <w:sz w:val="24"/>
          <w:szCs w:val="24"/>
          <w:lang w:val="en-US"/>
        </w:rPr>
      </w:pPr>
      <w:r>
        <w:rPr>
          <w:rFonts w:hint="default" w:ascii="Times New Roman" w:hAnsi="Times New Roman" w:eastAsia="Times New Roman CE" w:cs="Times New Roman"/>
          <w:b w:val="0"/>
          <w:bCs w:val="0"/>
          <w:i w:val="0"/>
          <w:iCs w:val="0"/>
          <w:kern w:val="0"/>
          <w:sz w:val="24"/>
          <w:szCs w:val="24"/>
          <w:lang w:val="en-US" w:eastAsia="en-US" w:bidi="ar-SA"/>
        </w:rPr>
        <w:t>(</w:t>
      </w:r>
      <w:r>
        <w:rPr>
          <w:rFonts w:hint="default" w:ascii="Times New Roman" w:hAnsi="Times New Roman" w:eastAsia="Times New Roman CE" w:cs="Times New Roman"/>
          <w:b w:val="0"/>
          <w:bCs w:val="0"/>
          <w:i w:val="0"/>
          <w:iCs w:val="0"/>
          <w:kern w:val="0"/>
          <w:sz w:val="24"/>
          <w:szCs w:val="24"/>
          <w:lang w:val="ro-RO" w:eastAsia="en-US" w:bidi="ar-SA"/>
        </w:rPr>
        <w:t>2</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eastAsia="Times New Roman CE" w:cs="Times New Roman"/>
          <w:b w:val="0"/>
          <w:bCs w:val="0"/>
          <w:i w:val="0"/>
          <w:iCs w:val="0"/>
          <w:kern w:val="0"/>
          <w:sz w:val="24"/>
          <w:szCs w:val="24"/>
          <w:lang w:val="ro-RO" w:eastAsia="en-US" w:bidi="ar-SA"/>
        </w:rPr>
        <w:t>L</w:t>
      </w:r>
      <w:r>
        <w:rPr>
          <w:rFonts w:hint="default" w:ascii="Times New Roman" w:hAnsi="Times New Roman" w:eastAsia="Times New Roman CE" w:cs="Times New Roman"/>
          <w:b w:val="0"/>
          <w:bCs w:val="0"/>
          <w:i w:val="0"/>
          <w:iCs w:val="0"/>
          <w:kern w:val="0"/>
          <w:sz w:val="24"/>
          <w:szCs w:val="24"/>
          <w:lang w:val="en-US" w:eastAsia="en-US" w:bidi="ar-SA"/>
        </w:rPr>
        <w:t>a întocmirea listei de la alin.(1) se au în vedere</w:t>
      </w:r>
      <w:r>
        <w:rPr>
          <w:rFonts w:hint="default" w:ascii="Times New Roman" w:hAnsi="Times New Roman" w:eastAsia="Times New Roman CE" w:cs="Times New Roman"/>
          <w:b w:val="0"/>
          <w:bCs w:val="0"/>
          <w:i w:val="0"/>
          <w:iCs w:val="0"/>
          <w:kern w:val="0"/>
          <w:sz w:val="24"/>
          <w:szCs w:val="24"/>
          <w:lang w:val="ro-RO" w:eastAsia="en-US" w:bidi="ar-SA"/>
        </w:rPr>
        <w:t xml:space="preserve"> datele din </w:t>
      </w:r>
      <w:r>
        <w:rPr>
          <w:rFonts w:hint="default" w:ascii="Times New Roman" w:hAnsi="Times New Roman" w:eastAsia="Times New Roman CE" w:cs="Times New Roman"/>
          <w:b w:val="0"/>
          <w:bCs w:val="0"/>
          <w:i/>
          <w:iCs/>
          <w:kern w:val="0"/>
          <w:sz w:val="24"/>
          <w:szCs w:val="24"/>
          <w:lang w:val="ro-RO" w:eastAsia="en-US" w:bidi="ar-SA"/>
        </w:rPr>
        <w:t>„Evidența informațiilor primite de la organele fiscale locale”</w:t>
      </w:r>
      <w:r>
        <w:rPr>
          <w:rFonts w:hint="default" w:ascii="Times New Roman" w:hAnsi="Times New Roman" w:eastAsia="Times New Roman CE" w:cs="Times New Roman"/>
          <w:b w:val="0"/>
          <w:bCs w:val="0"/>
          <w:i w:val="0"/>
          <w:iCs w:val="0"/>
          <w:kern w:val="0"/>
          <w:sz w:val="24"/>
          <w:szCs w:val="24"/>
          <w:lang w:val="ro-RO" w:eastAsia="en-US" w:bidi="ar-SA"/>
        </w:rPr>
        <w:t>, întocmită potrivit p</w:t>
      </w:r>
      <w:r>
        <w:rPr>
          <w:rFonts w:hint="default" w:ascii="Times New Roman" w:hAnsi="Times New Roman" w:eastAsia="Times New Roman CE" w:cs="Times New Roman"/>
          <w:b w:val="0"/>
          <w:bCs w:val="0"/>
          <w:i w:val="0"/>
          <w:iCs w:val="0"/>
          <w:kern w:val="0"/>
          <w:sz w:val="24"/>
          <w:szCs w:val="24"/>
          <w:lang w:val="it-IT" w:eastAsia="en-US" w:bidi="ar-SA"/>
        </w:rPr>
        <w:t>rocedu</w:t>
      </w:r>
      <w:r>
        <w:rPr>
          <w:rFonts w:hint="default" w:ascii="Times New Roman" w:hAnsi="Times New Roman" w:eastAsia="Times New Roman CE" w:cs="Times New Roman"/>
          <w:b w:val="0"/>
          <w:bCs w:val="0"/>
          <w:i w:val="0"/>
          <w:iCs w:val="0"/>
          <w:kern w:val="0"/>
          <w:sz w:val="24"/>
          <w:szCs w:val="24"/>
          <w:lang w:val="ro-RO" w:eastAsia="en-US" w:bidi="ar-SA"/>
        </w:rPr>
        <w:t>rii aprobate prin Ordinul președintelui Agenției Naționale de Administrare Fiscală nr.3738/2024</w:t>
      </w:r>
      <w:r>
        <w:rPr>
          <w:rFonts w:hint="default" w:eastAsia="Times New Roman CE" w:cs="Times New Roman"/>
          <w:b w:val="0"/>
          <w:bCs w:val="0"/>
          <w:i w:val="0"/>
          <w:iCs w:val="0"/>
          <w:kern w:val="0"/>
          <w:sz w:val="24"/>
          <w:szCs w:val="24"/>
          <w:lang w:val="ro-RO" w:eastAsia="en-US" w:bidi="ar-SA"/>
        </w:rPr>
        <w:t xml:space="preserve"> </w:t>
      </w:r>
      <w:r>
        <w:rPr>
          <w:rFonts w:hint="eastAsia" w:ascii="Times New Roman" w:hAnsi="Times New Roman" w:eastAsia="Times New Roman CE" w:cs="Times New Roman"/>
          <w:b w:val="0"/>
          <w:bCs w:val="0"/>
          <w:i w:val="0"/>
          <w:iCs w:val="0"/>
          <w:kern w:val="0"/>
          <w:sz w:val="24"/>
          <w:szCs w:val="24"/>
          <w:lang w:val="ro-RO" w:eastAsia="en-US" w:bidi="ar-SA"/>
        </w:rPr>
        <w:t>pentru aprobarea</w:t>
      </w:r>
      <w:r>
        <w:rPr>
          <w:rFonts w:hint="default" w:ascii="Times New Roman" w:hAnsi="Times New Roman" w:eastAsia="Times New Roman CE" w:cs="Times New Roman"/>
          <w:b w:val="0"/>
          <w:bCs w:val="0"/>
          <w:i w:val="0"/>
          <w:iCs w:val="0"/>
          <w:kern w:val="0"/>
          <w:sz w:val="24"/>
          <w:szCs w:val="24"/>
          <w:lang w:val="ro-RO" w:eastAsia="en-US" w:bidi="ar-SA"/>
        </w:rPr>
        <w:t xml:space="preserve"> modelului și conținutului formularului 216 ”Declarație privind impozitul special pe bunurile imobile și mobile de valoare mare”,</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ascii="Times New Roman" w:hAnsi="Times New Roman" w:eastAsia="Times New Roman CE" w:cs="Times New Roman"/>
          <w:b w:val="0"/>
          <w:bCs w:val="0"/>
          <w:i w:val="0"/>
          <w:iCs w:val="0"/>
          <w:kern w:val="0"/>
          <w:sz w:val="24"/>
          <w:szCs w:val="24"/>
          <w:lang w:val="ro-RO" w:eastAsia="en-US" w:bidi="ar-SA"/>
        </w:rPr>
        <w:t>precum și a Procedurii privind modalitatea în care</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ascii="Times New Roman" w:hAnsi="Times New Roman" w:eastAsia="Times New Roman CE" w:cs="Times New Roman"/>
          <w:b w:val="0"/>
          <w:bCs w:val="0"/>
          <w:i w:val="0"/>
          <w:iCs w:val="0"/>
          <w:kern w:val="0"/>
          <w:sz w:val="24"/>
          <w:szCs w:val="24"/>
          <w:lang w:val="ro-RO" w:eastAsia="en-US" w:bidi="ar-SA"/>
        </w:rPr>
        <w:t>se realizează colaborarea între organul fiscal local și organul fiscal central privind primirea/transmiterea unor informații referitoare la contribuabilii care datorează impozit special pe bunurile imobile de valoare mare.</w:t>
      </w:r>
    </w:p>
    <w:p>
      <w:pPr>
        <w:spacing w:beforeLines="0" w:afterLines="0"/>
        <w:ind w:firstLine="420" w:firstLineChars="0"/>
        <w:jc w:val="both"/>
        <w:rPr>
          <w:rFonts w:hint="default" w:ascii="Times New Roman" w:hAnsi="Times New Roman" w:eastAsia="Times New Roman CE" w:cs="Times New Roman"/>
          <w:color w:val="auto"/>
          <w:sz w:val="24"/>
          <w:szCs w:val="24"/>
          <w:lang w:val="en-US"/>
        </w:rPr>
      </w:pPr>
      <w:r>
        <w:rPr>
          <w:rFonts w:hint="default" w:ascii="Times New Roman" w:hAnsi="Times New Roman" w:eastAsia="Times New Roman CE" w:cs="Times New Roman"/>
          <w:color w:val="auto"/>
          <w:sz w:val="24"/>
          <w:szCs w:val="24"/>
          <w:lang w:val="en-US"/>
        </w:rPr>
        <w:t>SECŢIUNEA a 2-a</w:t>
      </w:r>
    </w:p>
    <w:p>
      <w:pPr>
        <w:spacing w:beforeLines="0" w:afterLines="0"/>
        <w:ind w:firstLine="420" w:firstLineChars="0"/>
        <w:jc w:val="both"/>
        <w:rPr>
          <w:rFonts w:hint="default" w:ascii="Times New Roman" w:hAnsi="Times New Roman" w:eastAsia="Times New Roman CE" w:cs="Times New Roman"/>
          <w:color w:val="auto"/>
          <w:sz w:val="24"/>
          <w:szCs w:val="24"/>
          <w:lang w:val="ro-RO"/>
        </w:rPr>
      </w:pPr>
      <w:r>
        <w:rPr>
          <w:rFonts w:hint="default" w:eastAsia="Times New Roman CE" w:cs="Times New Roman"/>
          <w:b/>
          <w:bCs/>
          <w:color w:val="auto"/>
          <w:sz w:val="24"/>
          <w:szCs w:val="24"/>
          <w:lang w:val="ro-RO"/>
        </w:rPr>
        <w:t>Î</w:t>
      </w:r>
      <w:r>
        <w:rPr>
          <w:rFonts w:hint="default" w:eastAsia="Times New Roman CE" w:cs="Times New Roman"/>
          <w:b/>
          <w:bCs/>
          <w:color w:val="auto"/>
          <w:sz w:val="24"/>
          <w:szCs w:val="24"/>
          <w:lang w:val="en-US"/>
        </w:rPr>
        <w:t>ntocmirea</w:t>
      </w:r>
      <w:r>
        <w:rPr>
          <w:rFonts w:hint="default" w:ascii="Times New Roman" w:hAnsi="Times New Roman" w:eastAsia="Times New Roman CE" w:cs="Times New Roman"/>
          <w:b/>
          <w:bCs/>
          <w:color w:val="auto"/>
          <w:sz w:val="24"/>
          <w:szCs w:val="24"/>
          <w:lang w:val="en-US"/>
        </w:rPr>
        <w:t xml:space="preserve"> </w:t>
      </w:r>
      <w:r>
        <w:rPr>
          <w:rFonts w:hint="default" w:ascii="Times New Roman" w:hAnsi="Times New Roman" w:eastAsia="Times New Roman CE" w:cs="Times New Roman"/>
          <w:b/>
          <w:color w:val="auto"/>
          <w:sz w:val="24"/>
          <w:szCs w:val="24"/>
          <w:lang w:val="en-US"/>
        </w:rPr>
        <w:t>List</w:t>
      </w:r>
      <w:r>
        <w:rPr>
          <w:rFonts w:hint="default" w:eastAsia="Times New Roman CE" w:cs="Times New Roman"/>
          <w:b/>
          <w:color w:val="auto"/>
          <w:sz w:val="24"/>
          <w:szCs w:val="24"/>
          <w:lang w:val="ro-RO"/>
        </w:rPr>
        <w:t>ei</w:t>
      </w:r>
      <w:r>
        <w:rPr>
          <w:rFonts w:hint="default" w:ascii="Times New Roman" w:hAnsi="Times New Roman" w:eastAsia="Times New Roman CE" w:cs="Times New Roman"/>
          <w:b/>
          <w:color w:val="auto"/>
          <w:sz w:val="24"/>
          <w:szCs w:val="24"/>
          <w:lang w:val="en-US"/>
        </w:rPr>
        <w:t xml:space="preserve"> contribuabililor care nu </w:t>
      </w:r>
      <w:r>
        <w:rPr>
          <w:rFonts w:hint="default" w:eastAsia="Times New Roman CE" w:cs="Times New Roman"/>
          <w:b/>
          <w:color w:val="auto"/>
          <w:sz w:val="24"/>
          <w:szCs w:val="24"/>
          <w:lang w:val="ro-RO"/>
        </w:rPr>
        <w:t>și-au</w:t>
      </w:r>
      <w:r>
        <w:rPr>
          <w:rFonts w:hint="default" w:ascii="Times New Roman" w:hAnsi="Times New Roman" w:eastAsia="Times New Roman CE" w:cs="Times New Roman"/>
          <w:b/>
          <w:color w:val="auto"/>
          <w:sz w:val="24"/>
          <w:szCs w:val="24"/>
          <w:lang w:val="en-US"/>
        </w:rPr>
        <w:t xml:space="preserve"> </w:t>
      </w:r>
      <w:r>
        <w:rPr>
          <w:rFonts w:hint="default" w:eastAsia="Times New Roman CE" w:cs="Times New Roman"/>
          <w:b/>
          <w:color w:val="auto"/>
          <w:sz w:val="24"/>
          <w:szCs w:val="24"/>
          <w:lang w:val="ro-RO"/>
        </w:rPr>
        <w:t>îndeplinit obligațiile declarative</w:t>
      </w:r>
    </w:p>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7</w:t>
      </w:r>
      <w:r>
        <w:rPr>
          <w:rFonts w:hint="default" w:ascii="Times New Roman" w:hAnsi="Times New Roman" w:eastAsia="Times New Roman CE" w:cs="Times New Roman"/>
          <w:b w:val="0"/>
          <w:bCs w:val="0"/>
          <w:i w:val="0"/>
          <w:iCs w:val="0"/>
          <w:kern w:val="0"/>
          <w:sz w:val="24"/>
          <w:szCs w:val="24"/>
          <w:lang w:val="en-US" w:eastAsia="en-US" w:bidi="ar-SA"/>
        </w:rPr>
        <w:t>. (1) În termen de 15 zile de la expirarea termenului legal de depunere a</w:t>
      </w:r>
      <w:r>
        <w:rPr>
          <w:rFonts w:hint="default" w:eastAsia="Times New Roman CE" w:cs="Times New Roman"/>
          <w:b w:val="0"/>
          <w:bCs w:val="0"/>
          <w:i w:val="0"/>
          <w:iCs w:val="0"/>
          <w:kern w:val="0"/>
          <w:sz w:val="24"/>
          <w:szCs w:val="24"/>
          <w:lang w:val="ro-RO" w:eastAsia="en-US" w:bidi="ar-SA"/>
        </w:rPr>
        <w:t xml:space="preserve"> declarației de impunere pentru declararea impozitului special pe bunurile imobile de valoare mare</w:t>
      </w:r>
      <w:r>
        <w:rPr>
          <w:rFonts w:hint="default" w:ascii="Times New Roman" w:hAnsi="Times New Roman" w:eastAsia="Times New Roman CE" w:cs="Times New Roman"/>
          <w:b w:val="0"/>
          <w:bCs w:val="0"/>
          <w:i w:val="0"/>
          <w:iCs w:val="0"/>
          <w:kern w:val="0"/>
          <w:sz w:val="24"/>
          <w:szCs w:val="24"/>
          <w:lang w:val="en-US" w:eastAsia="en-US" w:bidi="ar-SA"/>
        </w:rPr>
        <w:t>, compartimentul de specialitate</w:t>
      </w:r>
      <w:r>
        <w:rPr>
          <w:rFonts w:hint="default" w:ascii="Times New Roman" w:hAnsi="Times New Roman" w:eastAsia="Times New Roman CE" w:cs="Times New Roman"/>
          <w:b w:val="0"/>
          <w:bCs w:val="0"/>
          <w:i w:val="0"/>
          <w:iCs w:val="0"/>
          <w:kern w:val="0"/>
          <w:sz w:val="24"/>
          <w:szCs w:val="24"/>
          <w:lang w:val="ro-RO" w:eastAsia="en-US" w:bidi="ar-SA"/>
        </w:rPr>
        <w:t xml:space="preserve"> întocmește</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ascii="Times New Roman" w:hAnsi="Times New Roman" w:eastAsia="Times New Roman CE" w:cs="Times New Roman"/>
          <w:b w:val="0"/>
          <w:bCs w:val="0"/>
          <w:i/>
          <w:iCs/>
          <w:kern w:val="0"/>
          <w:sz w:val="24"/>
          <w:szCs w:val="24"/>
          <w:lang w:val="ro-RO" w:eastAsia="en-US" w:bidi="ar-SA"/>
        </w:rPr>
        <w:t>„</w:t>
      </w:r>
      <w:r>
        <w:rPr>
          <w:rFonts w:hint="default" w:ascii="Times New Roman" w:hAnsi="Times New Roman" w:eastAsia="Times New Roman CE" w:cs="Times New Roman"/>
          <w:b w:val="0"/>
          <w:bCs w:val="0"/>
          <w:i/>
          <w:iCs/>
          <w:kern w:val="0"/>
          <w:sz w:val="24"/>
          <w:szCs w:val="24"/>
          <w:lang w:val="en-US" w:eastAsia="en-US" w:bidi="ar-SA"/>
        </w:rPr>
        <w:t xml:space="preserve">Lista </w:t>
      </w:r>
      <w:r>
        <w:rPr>
          <w:rFonts w:hint="default" w:ascii="Times New Roman" w:hAnsi="Times New Roman" w:eastAsia="Times New Roman CE" w:cs="Times New Roman"/>
          <w:b w:val="0"/>
          <w:bCs w:val="0"/>
          <w:i/>
          <w:iCs/>
          <w:kern w:val="0"/>
          <w:sz w:val="24"/>
          <w:szCs w:val="24"/>
          <w:lang w:val="ro-RO" w:eastAsia="en-US" w:bidi="ar-SA"/>
        </w:rPr>
        <w:t>contribuabililor care</w:t>
      </w:r>
      <w:r>
        <w:rPr>
          <w:rFonts w:hint="default" w:ascii="Times New Roman" w:hAnsi="Times New Roman" w:eastAsia="Times New Roman CE" w:cs="Times New Roman"/>
          <w:b w:val="0"/>
          <w:bCs w:val="0"/>
          <w:i/>
          <w:iCs/>
          <w:kern w:val="0"/>
          <w:sz w:val="24"/>
          <w:szCs w:val="24"/>
          <w:lang w:val="en-US" w:eastAsia="en-US" w:bidi="ar-SA"/>
        </w:rPr>
        <w:t xml:space="preserve"> nu </w:t>
      </w:r>
      <w:r>
        <w:rPr>
          <w:rFonts w:hint="default" w:eastAsia="Times New Roman CE" w:cs="Times New Roman"/>
          <w:b w:val="0"/>
          <w:bCs w:val="0"/>
          <w:i/>
          <w:iCs/>
          <w:kern w:val="0"/>
          <w:sz w:val="24"/>
          <w:szCs w:val="24"/>
          <w:lang w:val="ro-RO" w:eastAsia="en-US" w:bidi="ar-SA"/>
        </w:rPr>
        <w:t>și-au îndeplinit obligațiile declarative</w:t>
      </w:r>
      <w:r>
        <w:rPr>
          <w:rFonts w:hint="default" w:ascii="Times New Roman" w:hAnsi="Times New Roman" w:eastAsia="Times New Roman CE" w:cs="Times New Roman"/>
          <w:b w:val="0"/>
          <w:bCs w:val="0"/>
          <w:i/>
          <w:iCs/>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 prin compararea </w:t>
      </w:r>
      <w:r>
        <w:rPr>
          <w:rFonts w:hint="default" w:ascii="Times New Roman" w:hAnsi="Times New Roman" w:eastAsia="Times New Roman CE" w:cs="Times New Roman"/>
          <w:b w:val="0"/>
          <w:bCs w:val="0"/>
          <w:i/>
          <w:iCs/>
          <w:kern w:val="0"/>
          <w:sz w:val="24"/>
          <w:szCs w:val="24"/>
          <w:lang w:val="en-US" w:eastAsia="en-US" w:bidi="ar-SA"/>
        </w:rPr>
        <w:t>Listei</w:t>
      </w:r>
      <w:r>
        <w:rPr>
          <w:rFonts w:hint="default" w:ascii="Times New Roman" w:hAnsi="Times New Roman" w:eastAsia="Times New Roman CE" w:cs="Times New Roman"/>
          <w:b w:val="0"/>
          <w:bCs w:val="0"/>
          <w:i/>
          <w:iCs/>
          <w:kern w:val="0"/>
          <w:sz w:val="24"/>
          <w:szCs w:val="24"/>
          <w:lang w:val="ro-RO" w:eastAsia="en-US" w:bidi="ar-SA"/>
        </w:rPr>
        <w:t xml:space="preserve"> contribuabililor </w:t>
      </w:r>
      <w:r>
        <w:rPr>
          <w:rFonts w:hint="default" w:ascii="Times New Roman" w:hAnsi="Times New Roman" w:eastAsia="Times New Roman CE" w:cs="Times New Roman"/>
          <w:b w:val="0"/>
          <w:bCs w:val="0"/>
          <w:i/>
          <w:iCs/>
          <w:kern w:val="0"/>
          <w:sz w:val="24"/>
          <w:szCs w:val="24"/>
          <w:lang w:val="en-US" w:eastAsia="en-US" w:bidi="ar-SA"/>
        </w:rPr>
        <w:t>care au obligaţia</w:t>
      </w:r>
      <w:r>
        <w:rPr>
          <w:rFonts w:hint="default" w:eastAsia="Times New Roman CE" w:cs="Times New Roman"/>
          <w:b w:val="0"/>
          <w:bCs w:val="0"/>
          <w:i/>
          <w:iCs/>
          <w:kern w:val="0"/>
          <w:sz w:val="24"/>
          <w:szCs w:val="24"/>
          <w:lang w:val="ro-RO" w:eastAsia="en-US" w:bidi="ar-SA"/>
        </w:rPr>
        <w:t xml:space="preserve"> stabilirii și declarării impozitului special pe bunurile imobile de valoare mare</w:t>
      </w:r>
      <w:r>
        <w:rPr>
          <w:rFonts w:hint="default" w:ascii="Times New Roman" w:hAnsi="Times New Roman" w:eastAsia="Times New Roman CE" w:cs="Times New Roman"/>
          <w:b w:val="0"/>
          <w:bCs w:val="0"/>
          <w:i/>
          <w:iCs/>
          <w:kern w:val="0"/>
          <w:sz w:val="24"/>
          <w:szCs w:val="24"/>
          <w:lang w:val="en-US" w:eastAsia="en-US" w:bidi="ar-SA"/>
        </w:rPr>
        <w:t xml:space="preserve"> </w:t>
      </w:r>
      <w:r>
        <w:rPr>
          <w:rFonts w:hint="default" w:eastAsia="Times New Roman CE" w:cs="Times New Roman"/>
          <w:b w:val="0"/>
          <w:bCs w:val="0"/>
          <w:i w:val="0"/>
          <w:iCs w:val="0"/>
          <w:kern w:val="0"/>
          <w:sz w:val="24"/>
          <w:szCs w:val="24"/>
          <w:lang w:val="ro-RO" w:eastAsia="en-US" w:bidi="ar-SA"/>
        </w:rPr>
        <w:t>c</w:t>
      </w:r>
      <w:r>
        <w:rPr>
          <w:rFonts w:hint="default" w:ascii="Times New Roman" w:hAnsi="Times New Roman" w:eastAsia="Times New Roman CE" w:cs="Times New Roman"/>
          <w:b w:val="0"/>
          <w:bCs w:val="0"/>
          <w:i w:val="0"/>
          <w:iCs w:val="0"/>
          <w:kern w:val="0"/>
          <w:sz w:val="24"/>
          <w:szCs w:val="24"/>
          <w:lang w:val="en-US" w:eastAsia="en-US" w:bidi="ar-SA"/>
        </w:rPr>
        <w:t xml:space="preserve">u </w:t>
      </w:r>
      <w:r>
        <w:rPr>
          <w:rFonts w:hint="default" w:ascii="Times New Roman" w:hAnsi="Times New Roman" w:eastAsia="Times New Roman CE" w:cs="Times New Roman"/>
          <w:b w:val="0"/>
          <w:bCs w:val="0"/>
          <w:i/>
          <w:iCs/>
          <w:kern w:val="0"/>
          <w:sz w:val="24"/>
          <w:szCs w:val="24"/>
          <w:lang w:val="en-US" w:eastAsia="en-US" w:bidi="ar-SA"/>
        </w:rPr>
        <w:t>Lista</w:t>
      </w:r>
      <w:r>
        <w:rPr>
          <w:rFonts w:hint="default" w:eastAsia="Times New Roman CE" w:cs="Times New Roman"/>
          <w:b w:val="0"/>
          <w:bCs w:val="0"/>
          <w:i/>
          <w:iCs/>
          <w:kern w:val="0"/>
          <w:sz w:val="24"/>
          <w:szCs w:val="24"/>
          <w:lang w:val="ro-RO" w:eastAsia="en-US" w:bidi="ar-SA"/>
        </w:rPr>
        <w:t xml:space="preserve"> contribuabililor </w:t>
      </w:r>
      <w:r>
        <w:rPr>
          <w:rFonts w:hint="default" w:ascii="Times New Roman" w:hAnsi="Times New Roman" w:eastAsia="Times New Roman CE" w:cs="Times New Roman"/>
          <w:b w:val="0"/>
          <w:bCs w:val="0"/>
          <w:i/>
          <w:iCs/>
          <w:kern w:val="0"/>
          <w:sz w:val="24"/>
          <w:szCs w:val="24"/>
          <w:lang w:val="en-US" w:eastAsia="en-US" w:bidi="ar-SA"/>
        </w:rPr>
        <w:t xml:space="preserve">care </w:t>
      </w:r>
      <w:r>
        <w:rPr>
          <w:rFonts w:hint="default" w:eastAsia="Times New Roman CE" w:cs="Times New Roman"/>
          <w:b w:val="0"/>
          <w:bCs w:val="0"/>
          <w:i/>
          <w:iCs/>
          <w:kern w:val="0"/>
          <w:sz w:val="24"/>
          <w:szCs w:val="24"/>
          <w:lang w:val="ro-RO" w:eastAsia="en-US" w:bidi="ar-SA"/>
        </w:rPr>
        <w:t>și-au îndeplinit obligațiile declarative</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 xml:space="preserve">(2) Lista </w:t>
      </w:r>
      <w:r>
        <w:rPr>
          <w:rFonts w:hint="default" w:eastAsia="Times New Roman CE" w:cs="Times New Roman"/>
          <w:b w:val="0"/>
          <w:bCs w:val="0"/>
          <w:i w:val="0"/>
          <w:iCs w:val="0"/>
          <w:kern w:val="0"/>
          <w:sz w:val="24"/>
          <w:szCs w:val="24"/>
          <w:lang w:val="ro-RO" w:eastAsia="en-US" w:bidi="ar-SA"/>
        </w:rPr>
        <w:t>de la alin.(1) cuprinde</w:t>
      </w:r>
      <w:r>
        <w:rPr>
          <w:rFonts w:hint="default" w:ascii="Times New Roman" w:hAnsi="Times New Roman" w:eastAsia="Times New Roman CE" w:cs="Times New Roman"/>
          <w:b w:val="0"/>
          <w:bCs w:val="0"/>
          <w:i w:val="0"/>
          <w:iCs w:val="0"/>
          <w:kern w:val="0"/>
          <w:sz w:val="24"/>
          <w:szCs w:val="24"/>
          <w:lang w:val="en-US" w:eastAsia="en-US" w:bidi="ar-SA"/>
        </w:rPr>
        <w:t>, în mod obligatoriu, următoarele elemente:</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a) numele şi prenumele contribuabilului;</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b)</w:t>
      </w:r>
      <w:r>
        <w:rPr>
          <w:rFonts w:hint="default" w:eastAsia="Times New Roman CE" w:cs="Times New Roman"/>
          <w:b w:val="0"/>
          <w:bCs w:val="0"/>
          <w:i w:val="0"/>
          <w:iCs w:val="0"/>
          <w:kern w:val="0"/>
          <w:sz w:val="24"/>
          <w:szCs w:val="24"/>
          <w:lang w:val="ro-RO" w:eastAsia="en-US" w:bidi="ar-SA"/>
        </w:rPr>
        <w:t xml:space="preserve"> codul de identificare fiscală </w:t>
      </w:r>
      <w:r>
        <w:rPr>
          <w:rFonts w:hint="default" w:ascii="Times New Roman" w:hAnsi="Times New Roman" w:eastAsia="Times New Roman CE" w:cs="Times New Roman"/>
          <w:b w:val="0"/>
          <w:bCs w:val="0"/>
          <w:i w:val="0"/>
          <w:iCs w:val="0"/>
          <w:kern w:val="0"/>
          <w:sz w:val="24"/>
          <w:szCs w:val="24"/>
          <w:lang w:val="en-US" w:eastAsia="en-US" w:bidi="ar-SA"/>
        </w:rPr>
        <w:t>a contribuabilulu</w:t>
      </w:r>
      <w:r>
        <w:rPr>
          <w:rFonts w:hint="default" w:eastAsia="Times New Roman CE" w:cs="Times New Roman"/>
          <w:b w:val="0"/>
          <w:bCs w:val="0"/>
          <w:i w:val="0"/>
          <w:iCs w:val="0"/>
          <w:kern w:val="0"/>
          <w:sz w:val="24"/>
          <w:szCs w:val="24"/>
          <w:lang w:val="ro-RO" w:eastAsia="en-US" w:bidi="ar-SA"/>
        </w:rPr>
        <w:t>i</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codul numeric personal/numărul de identificare fiscală</w:t>
      </w:r>
      <w:r>
        <w:rPr>
          <w:rFonts w:hint="default" w:eastAsia="Times New Roman CE" w:cs="Times New Roman"/>
          <w:b w:val="0"/>
          <w:bCs w:val="0"/>
          <w:i w:val="0"/>
          <w:iCs w:val="0"/>
          <w:kern w:val="0"/>
          <w:sz w:val="24"/>
          <w:szCs w:val="24"/>
          <w:lang w:val="ro-RO" w:eastAsia="en-US" w:bidi="ar-SA"/>
        </w:rPr>
        <w:t>, după caz)</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c</w:t>
      </w:r>
      <w:r>
        <w:rPr>
          <w:rFonts w:hint="default" w:ascii="Times New Roman" w:hAnsi="Times New Roman" w:eastAsia="Times New Roman CE" w:cs="Times New Roman"/>
          <w:b w:val="0"/>
          <w:bCs w:val="0"/>
          <w:i w:val="0"/>
          <w:iCs w:val="0"/>
          <w:kern w:val="0"/>
          <w:sz w:val="24"/>
          <w:szCs w:val="24"/>
          <w:lang w:val="en-US" w:eastAsia="en-US" w:bidi="ar-SA"/>
        </w:rPr>
        <w:t>) anul la care se referă obligaţia de declarare.</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p>
    <w:p>
      <w:pPr>
        <w:keepNext w:val="0"/>
        <w:keepLines w:val="0"/>
        <w:pageBreakBefore w:val="0"/>
        <w:widowControl/>
        <w:kinsoku/>
        <w:wordWrap/>
        <w:overflowPunct/>
        <w:topLinePunct w:val="0"/>
        <w:autoSpaceDE/>
        <w:autoSpaceDN/>
        <w:bidi w:val="0"/>
        <w:adjustRightInd/>
        <w:snapToGrid/>
        <w:spacing w:beforeLines="0" w:afterLines="0" w:line="24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p>
    <w:p>
      <w:pPr>
        <w:keepNext w:val="0"/>
        <w:keepLines w:val="0"/>
        <w:pageBreakBefore w:val="0"/>
        <w:widowControl/>
        <w:kinsoku/>
        <w:wordWrap/>
        <w:overflowPunct/>
        <w:topLinePunct w:val="0"/>
        <w:autoSpaceDE/>
        <w:autoSpaceDN/>
        <w:bidi w:val="0"/>
        <w:adjustRightInd/>
        <w:snapToGrid/>
        <w:spacing w:beforeLines="0" w:afterLines="0" w:line="24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SECŢIUNEA a 3-a</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20" w:firstLineChars="0"/>
        <w:jc w:val="both"/>
        <w:textAlignment w:val="auto"/>
        <w:outlineLvl w:val="9"/>
        <w:rPr>
          <w:rFonts w:hint="default" w:ascii="Times New Roman" w:hAnsi="Times New Roman" w:eastAsia="Times New Roman CE" w:cs="Times New Roman"/>
          <w:b/>
          <w:bCs/>
          <w:i w:val="0"/>
          <w:iCs w:val="0"/>
          <w:kern w:val="0"/>
          <w:sz w:val="24"/>
          <w:szCs w:val="24"/>
          <w:lang w:val="en-US" w:eastAsia="en-US" w:bidi="ar-SA"/>
        </w:rPr>
      </w:pPr>
      <w:r>
        <w:rPr>
          <w:rFonts w:hint="default" w:ascii="Times New Roman" w:hAnsi="Times New Roman" w:eastAsia="Times New Roman CE" w:cs="Times New Roman"/>
          <w:b/>
          <w:bCs/>
          <w:i w:val="0"/>
          <w:iCs w:val="0"/>
          <w:kern w:val="0"/>
          <w:sz w:val="24"/>
          <w:szCs w:val="24"/>
          <w:lang w:val="en-US" w:eastAsia="en-US" w:bidi="ar-SA"/>
        </w:rPr>
        <w:t>Notificarea contribuabililor care nu şi-au îndeplinit obligaţiile declarative, potrivit legii</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bCs/>
          <w:i w:val="0"/>
          <w:iCs w:val="0"/>
          <w:kern w:val="0"/>
          <w:sz w:val="24"/>
          <w:szCs w:val="24"/>
          <w:lang w:val="en-US" w:eastAsia="en-US" w:bidi="ar-SA"/>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8</w:t>
      </w:r>
      <w:r>
        <w:rPr>
          <w:rFonts w:hint="default" w:ascii="Times New Roman" w:hAnsi="Times New Roman" w:eastAsia="Times New Roman CE" w:cs="Times New Roman"/>
          <w:b w:val="0"/>
          <w:bCs w:val="0"/>
          <w:i w:val="0"/>
          <w:iCs w:val="0"/>
          <w:kern w:val="0"/>
          <w:sz w:val="24"/>
          <w:szCs w:val="24"/>
          <w:lang w:val="en-US" w:eastAsia="en-US" w:bidi="ar-SA"/>
        </w:rPr>
        <w:t xml:space="preserve">. (1) </w:t>
      </w:r>
      <w:r>
        <w:rPr>
          <w:rFonts w:hint="default" w:eastAsia="Times New Roman CE" w:cs="Times New Roman"/>
          <w:b w:val="0"/>
          <w:bCs w:val="0"/>
          <w:i w:val="0"/>
          <w:iCs w:val="0"/>
          <w:kern w:val="0"/>
          <w:sz w:val="24"/>
          <w:szCs w:val="24"/>
          <w:lang w:val="ro-RO" w:eastAsia="en-US" w:bidi="ar-SA"/>
        </w:rPr>
        <w:t>C</w:t>
      </w:r>
      <w:r>
        <w:rPr>
          <w:rFonts w:hint="default" w:ascii="Times New Roman" w:hAnsi="Times New Roman" w:eastAsia="Times New Roman CE" w:cs="Times New Roman"/>
          <w:b w:val="0"/>
          <w:bCs w:val="0"/>
          <w:i w:val="0"/>
          <w:iCs w:val="0"/>
          <w:kern w:val="0"/>
          <w:sz w:val="24"/>
          <w:szCs w:val="24"/>
          <w:lang w:val="en-US" w:eastAsia="en-US" w:bidi="ar-SA"/>
        </w:rPr>
        <w:t>ompartimentul de specialitate emite şi comunică persoanelor din list</w:t>
      </w:r>
      <w:r>
        <w:rPr>
          <w:rFonts w:hint="default" w:eastAsia="Times New Roman CE" w:cs="Times New Roman"/>
          <w:b w:val="0"/>
          <w:bCs w:val="0"/>
          <w:i w:val="0"/>
          <w:iCs w:val="0"/>
          <w:kern w:val="0"/>
          <w:sz w:val="24"/>
          <w:szCs w:val="24"/>
          <w:lang w:val="ro-RO" w:eastAsia="en-US" w:bidi="ar-SA"/>
        </w:rPr>
        <w:t>a de la pct.7 alin.(1)</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Notificarea privind </w:t>
      </w:r>
      <w:r>
        <w:rPr>
          <w:rFonts w:hint="default" w:eastAsia="Times New Roman CE" w:cs="Times New Roman"/>
          <w:b w:val="0"/>
          <w:bCs w:val="0"/>
          <w:i w:val="0"/>
          <w:iCs w:val="0"/>
          <w:kern w:val="0"/>
          <w:sz w:val="24"/>
          <w:szCs w:val="24"/>
          <w:lang w:val="ro-RO" w:eastAsia="en-US" w:bidi="ar-SA"/>
        </w:rPr>
        <w:t xml:space="preserve">nedeclararea </w:t>
      </w:r>
      <w:r>
        <w:rPr>
          <w:rFonts w:hint="default" w:ascii="Times New Roman" w:hAnsi="Times New Roman" w:eastAsia="Times New Roman CE" w:cs="Times New Roman"/>
          <w:b w:val="0"/>
          <w:kern w:val="0"/>
          <w:sz w:val="24"/>
          <w:szCs w:val="24"/>
          <w:lang w:val="en-US" w:eastAsia="en-US" w:bidi="ar-SA"/>
        </w:rPr>
        <w:t>impozitului special pe bunurile imobile</w:t>
      </w:r>
      <w:r>
        <w:rPr>
          <w:rFonts w:hint="default" w:eastAsia="Times New Roman CE" w:cs="Times New Roman"/>
          <w:b w:val="0"/>
          <w:kern w:val="0"/>
          <w:sz w:val="24"/>
          <w:szCs w:val="24"/>
          <w:lang w:val="ro-RO" w:eastAsia="en-US" w:bidi="ar-SA"/>
        </w:rPr>
        <w:t xml:space="preserve"> și</w:t>
      </w:r>
      <w:r>
        <w:rPr>
          <w:rFonts w:hint="default" w:ascii="Times New Roman" w:hAnsi="Times New Roman" w:eastAsia="Times New Roman CE" w:cs="Times New Roman"/>
          <w:b w:val="0"/>
          <w:kern w:val="0"/>
          <w:sz w:val="24"/>
          <w:szCs w:val="24"/>
          <w:lang w:val="en-US" w:eastAsia="en-US" w:bidi="ar-SA"/>
        </w:rPr>
        <w:t>/</w:t>
      </w:r>
      <w:r>
        <w:rPr>
          <w:rFonts w:hint="default" w:eastAsia="Times New Roman CE" w:cs="Times New Roman"/>
          <w:b w:val="0"/>
          <w:kern w:val="0"/>
          <w:sz w:val="24"/>
          <w:szCs w:val="24"/>
          <w:lang w:val="ro-RO" w:eastAsia="en-US" w:bidi="ar-SA"/>
        </w:rPr>
        <w:t xml:space="preserve">sau </w:t>
      </w:r>
      <w:r>
        <w:rPr>
          <w:rFonts w:hint="default" w:ascii="Times New Roman" w:hAnsi="Times New Roman" w:eastAsia="Times New Roman CE" w:cs="Times New Roman"/>
          <w:b w:val="0"/>
          <w:kern w:val="0"/>
          <w:sz w:val="24"/>
          <w:szCs w:val="24"/>
          <w:lang w:val="en-US" w:eastAsia="en-US" w:bidi="ar-SA"/>
        </w:rPr>
        <w:t>mobile</w:t>
      </w:r>
      <w:r>
        <w:rPr>
          <w:rFonts w:hint="default"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eastAsia="Times New Roman CE" w:cs="Times New Roman"/>
          <w:b w:val="0"/>
          <w:bCs w:val="0"/>
          <w:i w:val="0"/>
          <w:iCs w:val="0"/>
          <w:kern w:val="0"/>
          <w:sz w:val="24"/>
          <w:szCs w:val="24"/>
          <w:lang w:val="ro-RO" w:eastAsia="en-US" w:bidi="ar-SA"/>
        </w:rPr>
        <w:t>prevăzută în anexa nr.2 la prezentul ordin</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ro-RO" w:eastAsia="en-US" w:bidi="ar-SA"/>
        </w:rPr>
      </w:pPr>
      <w:r>
        <w:rPr>
          <w:rFonts w:hint="default" w:eastAsia="Times New Roman CE" w:cs="Times New Roman"/>
          <w:b w:val="0"/>
          <w:bCs w:val="0"/>
          <w:i w:val="0"/>
          <w:iCs w:val="0"/>
          <w:kern w:val="0"/>
          <w:sz w:val="24"/>
          <w:szCs w:val="24"/>
          <w:lang w:val="ro-RO" w:eastAsia="en-US" w:bidi="ar-SA"/>
        </w:rPr>
        <w:t xml:space="preserve">(2) Formularul prevăzut la alin.(1) </w:t>
      </w:r>
      <w:r>
        <w:rPr>
          <w:rFonts w:hint="default" w:ascii="Times New Roman" w:hAnsi="Times New Roman" w:eastAsia="Times New Roman CE"/>
          <w:kern w:val="0"/>
          <w:sz w:val="24"/>
          <w:szCs w:val="24"/>
          <w:lang w:val="ro-RO" w:eastAsia="en-US" w:bidi="ar-SA"/>
        </w:rPr>
        <w:t xml:space="preserve">cuprinde şi termenul în care contribuabilul se poate prezenta în vederea exercitării dreptului de a fi ascultat, potrivit prevederilor </w:t>
      </w:r>
      <w:r>
        <w:rPr>
          <w:rFonts w:hint="default" w:ascii="Times New Roman" w:hAnsi="Times New Roman" w:eastAsia="Times New Roman CE"/>
          <w:color w:val="008000"/>
          <w:kern w:val="0"/>
          <w:sz w:val="24"/>
          <w:szCs w:val="24"/>
          <w:u w:val="none"/>
          <w:lang w:val="ro-RO" w:eastAsia="en-US" w:bidi="ar-SA"/>
        </w:rPr>
        <w:t>art.9</w:t>
      </w:r>
      <w:r>
        <w:rPr>
          <w:rFonts w:hint="default" w:ascii="Times New Roman" w:hAnsi="Times New Roman" w:eastAsia="Times New Roman CE"/>
          <w:color w:val="auto"/>
          <w:kern w:val="0"/>
          <w:sz w:val="24"/>
          <w:szCs w:val="24"/>
          <w:lang w:val="ro-RO" w:eastAsia="en-US" w:bidi="ar-SA"/>
        </w:rPr>
        <w:t xml:space="preserve"> din Codul de procedură fiscală</w:t>
      </w:r>
      <w:r>
        <w:rPr>
          <w:rFonts w:hint="default" w:eastAsia="Times New Roman CE" w:cs="Times New Roman"/>
          <w:b w:val="0"/>
          <w:bCs w:val="0"/>
          <w:i w:val="0"/>
          <w:iCs w:val="0"/>
          <w:kern w:val="0"/>
          <w:sz w:val="24"/>
          <w:szCs w:val="24"/>
          <w:lang w:val="ro-RO"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ro-RO" w:eastAsia="en-US" w:bidi="ar-SA"/>
        </w:rPr>
      </w:pPr>
      <w:r>
        <w:rPr>
          <w:rFonts w:hint="default" w:ascii="Times New Roman" w:hAnsi="Times New Roman" w:eastAsia="Times New Roman CE" w:cs="Times New Roman"/>
          <w:b w:val="0"/>
          <w:bCs w:val="0"/>
          <w:i w:val="0"/>
          <w:iCs w:val="0"/>
          <w:kern w:val="0"/>
          <w:sz w:val="24"/>
          <w:szCs w:val="24"/>
          <w:lang w:val="ro-RO" w:eastAsia="en-US" w:bidi="ar-SA"/>
        </w:rPr>
        <w:t>(3) Pentru ca procedura audierii să fie îndeplinită la termenul stabilit în formularul de la alin.(1), contribuabilul trebuie să se afle în una dintre următoarele situații:</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ro-RO" w:eastAsia="en-US" w:bidi="ar-SA"/>
        </w:rPr>
      </w:pPr>
      <w:r>
        <w:rPr>
          <w:rFonts w:hint="default" w:ascii="Times New Roman" w:hAnsi="Times New Roman" w:eastAsia="Times New Roman CE" w:cs="Times New Roman"/>
          <w:b w:val="0"/>
          <w:bCs w:val="0"/>
          <w:i w:val="0"/>
          <w:iCs w:val="0"/>
          <w:kern w:val="0"/>
          <w:sz w:val="24"/>
          <w:szCs w:val="24"/>
          <w:lang w:val="ro-RO" w:eastAsia="en-US" w:bidi="ar-SA"/>
        </w:rPr>
        <w:t>- s-a prezentat în termenul prevăzut în notificare, pentru audiere, în vederea exercitării dreptului de exprimare a unui punct de vedere;</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eastAsia="Times New Roman CE" w:cs="Times New Roman"/>
          <w:b w:val="0"/>
          <w:bCs w:val="0"/>
          <w:i w:val="0"/>
          <w:iCs w:val="0"/>
          <w:kern w:val="0"/>
          <w:sz w:val="24"/>
          <w:szCs w:val="24"/>
          <w:lang w:val="ro-RO" w:eastAsia="en-US" w:bidi="ar-SA"/>
        </w:rPr>
      </w:pPr>
      <w:r>
        <w:rPr>
          <w:rFonts w:hint="default" w:ascii="Times New Roman" w:hAnsi="Times New Roman" w:eastAsia="Times New Roman CE" w:cs="Times New Roman"/>
          <w:b w:val="0"/>
          <w:bCs w:val="0"/>
          <w:i w:val="0"/>
          <w:iCs w:val="0"/>
          <w:kern w:val="0"/>
          <w:sz w:val="24"/>
          <w:szCs w:val="24"/>
          <w:lang w:val="ro-RO" w:eastAsia="en-US" w:bidi="ar-SA"/>
        </w:rPr>
        <w:t xml:space="preserve">- a refuzat explicit să se prezinte la termenul stabilit în notificare. </w:t>
      </w:r>
    </w:p>
    <w:p>
      <w:pPr>
        <w:spacing w:beforeLines="0" w:afterLines="0" w:line="360" w:lineRule="auto"/>
        <w:ind w:firstLine="420" w:firstLineChars="0"/>
        <w:jc w:val="both"/>
        <w:outlineLvl w:val="9"/>
        <w:rPr>
          <w:rFonts w:hint="default" w:eastAsia="Times New Roman CE" w:cs="Times New Roman"/>
          <w:bCs w:val="0"/>
          <w:iCs w:val="0"/>
          <w:kern w:val="0"/>
          <w:sz w:val="24"/>
          <w:szCs w:val="24"/>
          <w:lang w:val="ro-RO" w:eastAsia="en-US" w:bidi="ar-SA"/>
        </w:rPr>
      </w:pPr>
      <w:r>
        <w:rPr>
          <w:rFonts w:hint="default" w:eastAsia="Times New Roman CE" w:cs="Times New Roman"/>
          <w:b w:val="0"/>
          <w:bCs w:val="0"/>
          <w:i w:val="0"/>
          <w:iCs w:val="0"/>
          <w:kern w:val="0"/>
          <w:sz w:val="24"/>
          <w:szCs w:val="24"/>
          <w:lang w:val="ro-RO" w:eastAsia="en-US" w:bidi="ar-SA"/>
        </w:rPr>
        <w:t>(4) În situația în care, în urma notificării de la alin.(1), contribuabilul nu și-a îndeplinit obligațiile declarative și nu se află în una dintre situațiile de la alin.(3), compartimentul de specialitate stabilește cel de-al doilea termen pentru audiere și transmite contribuabilului o invitație, potrivit machetei „</w:t>
      </w:r>
      <w:r>
        <w:rPr>
          <w:rFonts w:hint="default" w:eastAsia="Times New Roman CE"/>
          <w:kern w:val="0"/>
          <w:sz w:val="24"/>
          <w:szCs w:val="24"/>
          <w:lang w:val="ro-RO" w:eastAsia="en-US" w:bidi="ar-SA"/>
        </w:rPr>
        <w:t>Invitație la cel de-al doilea termen al audierii, în vederea exercitării dreptului de exprimare a unui punct de vedere</w:t>
      </w:r>
      <w:r>
        <w:rPr>
          <w:rFonts w:hint="default" w:eastAsia="Times New Roman CE" w:cs="Times New Roman"/>
          <w:bCs w:val="0"/>
          <w:iCs w:val="0"/>
          <w:kern w:val="0"/>
          <w:sz w:val="24"/>
          <w:szCs w:val="24"/>
          <w:lang w:val="ro-RO" w:eastAsia="en-US" w:bidi="ar-SA"/>
        </w:rPr>
        <w:t>”, prevăzută în anexa nr.3.</w:t>
      </w:r>
    </w:p>
    <w:p>
      <w:pPr>
        <w:spacing w:beforeLines="0" w:afterLines="0" w:line="360" w:lineRule="auto"/>
        <w:ind w:firstLine="420" w:firstLineChars="0"/>
        <w:jc w:val="both"/>
        <w:outlineLvl w:val="9"/>
        <w:rPr>
          <w:rFonts w:hint="default" w:eastAsia="Times New Roman CE" w:cs="Times New Roman"/>
          <w:bCs w:val="0"/>
          <w:iCs w:val="0"/>
          <w:kern w:val="0"/>
          <w:sz w:val="24"/>
          <w:szCs w:val="24"/>
          <w:lang w:val="ro-RO" w:eastAsia="en-US" w:bidi="ar-SA"/>
        </w:rPr>
      </w:pPr>
      <w:r>
        <w:rPr>
          <w:rFonts w:hint="default" w:eastAsia="Times New Roman CE" w:cs="Times New Roman"/>
          <w:bCs w:val="0"/>
          <w:iCs w:val="0"/>
          <w:kern w:val="0"/>
          <w:sz w:val="24"/>
          <w:szCs w:val="24"/>
          <w:lang w:val="en-US" w:eastAsia="en-US" w:bidi="ar-SA"/>
        </w:rPr>
        <w:t xml:space="preserve">(5) </w:t>
      </w:r>
      <w:r>
        <w:rPr>
          <w:rFonts w:hint="default" w:eastAsia="Times New Roman CE" w:cs="Times New Roman"/>
          <w:bCs w:val="0"/>
          <w:iCs w:val="0"/>
          <w:kern w:val="0"/>
          <w:sz w:val="24"/>
          <w:szCs w:val="24"/>
          <w:lang w:val="ro-RO" w:eastAsia="en-US" w:bidi="ar-SA"/>
        </w:rPr>
        <w:t>În situația în care contribuabilul nu se prezintă nici la termenul stabilit în invitația de la alin.(4), procedura audierii se consideră îndeplinită, potrivit dispozițiilor art.9 alin.(3), lit.b) din Codul de procedură fiscală.</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w:t>
      </w:r>
      <w:r>
        <w:rPr>
          <w:rFonts w:hint="default" w:eastAsia="Times New Roman CE" w:cs="Times New Roman"/>
          <w:b w:val="0"/>
          <w:bCs w:val="0"/>
          <w:i w:val="0"/>
          <w:iCs w:val="0"/>
          <w:kern w:val="0"/>
          <w:sz w:val="24"/>
          <w:szCs w:val="24"/>
          <w:lang w:val="ro-RO" w:eastAsia="en-US" w:bidi="ar-SA"/>
        </w:rPr>
        <w:t>6</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eastAsia="Times New Roman CE" w:cs="Times New Roman"/>
          <w:b w:val="0"/>
          <w:bCs w:val="0"/>
          <w:i w:val="0"/>
          <w:iCs w:val="0"/>
          <w:kern w:val="0"/>
          <w:sz w:val="24"/>
          <w:szCs w:val="24"/>
          <w:lang w:val="ro-RO" w:eastAsia="en-US" w:bidi="ar-SA"/>
        </w:rPr>
        <w:t>Compartimentul de specialitate</w:t>
      </w:r>
      <w:r>
        <w:rPr>
          <w:rFonts w:hint="default" w:ascii="Times New Roman" w:hAnsi="Times New Roman" w:eastAsia="Times New Roman CE" w:cs="Times New Roman"/>
          <w:b w:val="0"/>
          <w:bCs w:val="0"/>
          <w:i w:val="0"/>
          <w:iCs w:val="0"/>
          <w:kern w:val="0"/>
          <w:sz w:val="24"/>
          <w:szCs w:val="24"/>
          <w:lang w:val="en-US" w:eastAsia="en-US" w:bidi="ar-SA"/>
        </w:rPr>
        <w:t xml:space="preserve"> efectuează următoarele operaţiuni:</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a) editează, prin aplicaţia informatică, notificările privind</w:t>
      </w:r>
      <w:r>
        <w:rPr>
          <w:rFonts w:hint="default" w:eastAsia="Times New Roman CE" w:cs="Times New Roman"/>
          <w:b w:val="0"/>
          <w:bCs w:val="0"/>
          <w:i w:val="0"/>
          <w:iCs w:val="0"/>
          <w:kern w:val="0"/>
          <w:sz w:val="24"/>
          <w:szCs w:val="24"/>
          <w:lang w:val="ro-RO" w:eastAsia="en-US" w:bidi="ar-SA"/>
        </w:rPr>
        <w:t xml:space="preserve"> nedeclararea </w:t>
      </w:r>
      <w:r>
        <w:rPr>
          <w:rFonts w:hint="default" w:ascii="Times New Roman" w:hAnsi="Times New Roman" w:eastAsia="Times New Roman CE" w:cs="Times New Roman"/>
          <w:b w:val="0"/>
          <w:kern w:val="0"/>
          <w:sz w:val="24"/>
          <w:szCs w:val="24"/>
          <w:lang w:val="en-US" w:eastAsia="en-US" w:bidi="ar-SA"/>
        </w:rPr>
        <w:t>impozitului special pe bunurile imobile</w:t>
      </w:r>
      <w:r>
        <w:rPr>
          <w:rFonts w:hint="default" w:eastAsia="Times New Roman CE" w:cs="Times New Roman"/>
          <w:b w:val="0"/>
          <w:kern w:val="0"/>
          <w:sz w:val="24"/>
          <w:szCs w:val="24"/>
          <w:lang w:val="ro-RO" w:eastAsia="en-US" w:bidi="ar-SA"/>
        </w:rPr>
        <w:t xml:space="preserve"> și</w:t>
      </w:r>
      <w:r>
        <w:rPr>
          <w:rFonts w:hint="default" w:ascii="Times New Roman" w:hAnsi="Times New Roman" w:eastAsia="Times New Roman CE" w:cs="Times New Roman"/>
          <w:b w:val="0"/>
          <w:kern w:val="0"/>
          <w:sz w:val="24"/>
          <w:szCs w:val="24"/>
          <w:lang w:val="en-US" w:eastAsia="en-US" w:bidi="ar-SA"/>
        </w:rPr>
        <w:t>/</w:t>
      </w:r>
      <w:r>
        <w:rPr>
          <w:rFonts w:hint="default" w:eastAsia="Times New Roman CE" w:cs="Times New Roman"/>
          <w:b w:val="0"/>
          <w:kern w:val="0"/>
          <w:sz w:val="24"/>
          <w:szCs w:val="24"/>
          <w:lang w:val="ro-RO" w:eastAsia="en-US" w:bidi="ar-SA"/>
        </w:rPr>
        <w:t xml:space="preserve">sau </w:t>
      </w:r>
      <w:r>
        <w:rPr>
          <w:rFonts w:hint="default" w:ascii="Times New Roman" w:hAnsi="Times New Roman" w:eastAsia="Times New Roman CE" w:cs="Times New Roman"/>
          <w:b w:val="0"/>
          <w:kern w:val="0"/>
          <w:sz w:val="24"/>
          <w:szCs w:val="24"/>
          <w:lang w:val="en-US" w:eastAsia="en-US" w:bidi="ar-SA"/>
        </w:rPr>
        <w:t>mobile</w:t>
      </w:r>
      <w:r>
        <w:rPr>
          <w:rFonts w:hint="default" w:eastAsia="Times New Roman CE" w:cs="Times New Roman"/>
          <w:b w:val="0"/>
          <w:kern w:val="0"/>
          <w:sz w:val="24"/>
          <w:szCs w:val="24"/>
          <w:lang w:val="ro-RO" w:eastAsia="en-US" w:bidi="ar-SA"/>
        </w:rPr>
        <w:t>, precum și invitațiile</w:t>
      </w:r>
      <w:r>
        <w:rPr>
          <w:rFonts w:hint="default" w:eastAsia="Times New Roman CE" w:cs="Times New Roman"/>
          <w:b w:val="0"/>
          <w:bCs w:val="0"/>
          <w:kern w:val="0"/>
          <w:sz w:val="24"/>
          <w:szCs w:val="24"/>
          <w:lang w:val="ro-RO" w:eastAsia="en-US" w:bidi="ar-SA"/>
        </w:rPr>
        <w:t xml:space="preserve"> </w:t>
      </w:r>
      <w:r>
        <w:rPr>
          <w:rFonts w:hint="default" w:ascii="Times New Roman" w:hAnsi="Times New Roman" w:cs="Times New Roman"/>
          <w:b w:val="0"/>
          <w:bCs w:val="0"/>
          <w:sz w:val="28"/>
          <w:szCs w:val="28"/>
          <w:lang w:val="en-US"/>
        </w:rPr>
        <w:t>l</w:t>
      </w:r>
      <w:r>
        <w:rPr>
          <w:rFonts w:hint="default" w:ascii="Times New Roman" w:hAnsi="Times New Roman" w:eastAsia="Times New Roman CE" w:cs="Times New Roman"/>
          <w:b w:val="0"/>
          <w:bCs w:val="0"/>
          <w:kern w:val="0"/>
          <w:sz w:val="24"/>
          <w:szCs w:val="24"/>
          <w:lang w:val="ro-RO" w:eastAsia="en-US" w:bidi="ar-SA"/>
        </w:rPr>
        <w:t>a</w:t>
      </w:r>
      <w:r>
        <w:rPr>
          <w:rFonts w:hint="default" w:ascii="Times New Roman" w:hAnsi="Times New Roman" w:eastAsia="Times New Roman CE" w:cs="Times New Roman"/>
          <w:b w:val="0"/>
          <w:kern w:val="0"/>
          <w:sz w:val="24"/>
          <w:szCs w:val="24"/>
          <w:lang w:val="ro-RO" w:eastAsia="en-US" w:bidi="ar-SA"/>
        </w:rPr>
        <w:t xml:space="preserve"> cel de-al doilea termen al audierii</w:t>
      </w:r>
      <w:r>
        <w:rPr>
          <w:rFonts w:hint="default" w:eastAsia="Times New Roman CE" w:cs="Times New Roman"/>
          <w:b w:val="0"/>
          <w:kern w:val="0"/>
          <w:sz w:val="24"/>
          <w:szCs w:val="24"/>
          <w:lang w:val="ro-RO" w:eastAsia="en-US" w:bidi="ar-SA"/>
        </w:rPr>
        <w:t>, după caz</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b) comunică contribuabililor notificările</w:t>
      </w:r>
      <w:r>
        <w:rPr>
          <w:rFonts w:hint="default" w:eastAsia="Times New Roman CE" w:cs="Times New Roman"/>
          <w:b w:val="0"/>
          <w:bCs w:val="0"/>
          <w:i w:val="0"/>
          <w:iCs w:val="0"/>
          <w:kern w:val="0"/>
          <w:sz w:val="24"/>
          <w:szCs w:val="24"/>
          <w:lang w:val="ro-RO" w:eastAsia="en-US" w:bidi="ar-SA"/>
        </w:rPr>
        <w:t xml:space="preserve"> și invitațiile</w:t>
      </w:r>
      <w:r>
        <w:rPr>
          <w:rFonts w:hint="default" w:ascii="Times New Roman" w:hAnsi="Times New Roman" w:eastAsia="Times New Roman CE" w:cs="Times New Roman"/>
          <w:b w:val="0"/>
          <w:bCs w:val="0"/>
          <w:i w:val="0"/>
          <w:iCs w:val="0"/>
          <w:kern w:val="0"/>
          <w:sz w:val="24"/>
          <w:szCs w:val="24"/>
          <w:lang w:val="en-US" w:eastAsia="en-US" w:bidi="ar-SA"/>
        </w:rPr>
        <w:t>,</w:t>
      </w:r>
      <w:r>
        <w:rPr>
          <w:rFonts w:hint="default" w:eastAsia="Times New Roman CE" w:cs="Times New Roman"/>
          <w:b w:val="0"/>
          <w:bCs w:val="0"/>
          <w:i w:val="0"/>
          <w:iCs w:val="0"/>
          <w:kern w:val="0"/>
          <w:sz w:val="24"/>
          <w:szCs w:val="24"/>
          <w:lang w:val="ro-RO" w:eastAsia="en-US" w:bidi="ar-SA"/>
        </w:rPr>
        <w:t xml:space="preserve"> în conformitate cu prevederile art.47 din Codul de procedură fiscală. Pentru contribuabilii care sunt înrolați în Spațiul Privat Virtual, comunicarea se face prin intermediul acestui serviciu</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eastAsia="Times New Roman CE" w:cs="Times New Roman"/>
          <w:b w:val="0"/>
          <w:bCs w:val="0"/>
          <w:i w:val="0"/>
          <w:iCs w:val="0"/>
          <w:kern w:val="0"/>
          <w:sz w:val="24"/>
          <w:szCs w:val="24"/>
          <w:lang w:val="ro-RO" w:eastAsia="en-US" w:bidi="ar-SA"/>
        </w:rPr>
      </w:pPr>
      <w:r>
        <w:rPr>
          <w:rFonts w:hint="default" w:ascii="Times New Roman" w:hAnsi="Times New Roman" w:eastAsia="Times New Roman CE" w:cs="Times New Roman"/>
          <w:b w:val="0"/>
          <w:bCs w:val="0"/>
          <w:i w:val="0"/>
          <w:iCs w:val="0"/>
          <w:kern w:val="0"/>
          <w:sz w:val="24"/>
          <w:szCs w:val="24"/>
          <w:lang w:val="en-US" w:eastAsia="en-US" w:bidi="ar-SA"/>
        </w:rPr>
        <w:t>c) înregistrează</w:t>
      </w:r>
      <w:r>
        <w:rPr>
          <w:rFonts w:hint="default" w:eastAsia="Times New Roman CE" w:cs="Times New Roman"/>
          <w:b w:val="0"/>
          <w:bCs w:val="0"/>
          <w:i w:val="0"/>
          <w:iCs w:val="0"/>
          <w:kern w:val="0"/>
          <w:sz w:val="24"/>
          <w:szCs w:val="24"/>
          <w:lang w:val="ro-RO" w:eastAsia="en-US" w:bidi="ar-SA"/>
        </w:rPr>
        <w:t xml:space="preserve"> în evidența fiscală</w:t>
      </w:r>
      <w:r>
        <w:rPr>
          <w:rFonts w:hint="default" w:ascii="Times New Roman" w:hAnsi="Times New Roman" w:eastAsia="Times New Roman CE" w:cs="Times New Roman"/>
          <w:b w:val="0"/>
          <w:bCs w:val="0"/>
          <w:i w:val="0"/>
          <w:iCs w:val="0"/>
          <w:kern w:val="0"/>
          <w:sz w:val="24"/>
          <w:szCs w:val="24"/>
          <w:lang w:val="en-US" w:eastAsia="en-US" w:bidi="ar-SA"/>
        </w:rPr>
        <w:t xml:space="preserve"> data</w:t>
      </w:r>
      <w:r>
        <w:rPr>
          <w:rFonts w:hint="default" w:eastAsia="Times New Roman CE" w:cs="Times New Roman"/>
          <w:b w:val="0"/>
          <w:bCs w:val="0"/>
          <w:i w:val="0"/>
          <w:iCs w:val="0"/>
          <w:kern w:val="0"/>
          <w:sz w:val="24"/>
          <w:szCs w:val="24"/>
          <w:lang w:val="ro-RO" w:eastAsia="en-US" w:bidi="ar-SA"/>
        </w:rPr>
        <w:t xml:space="preserve"> la care notificarea/invitația a fost comunicată contribuabilului;</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ro-RO" w:eastAsia="en-US" w:bidi="ar-SA"/>
        </w:rPr>
      </w:pPr>
      <w:r>
        <w:rPr>
          <w:rFonts w:hint="default" w:eastAsia="Times New Roman CE" w:cs="Times New Roman"/>
          <w:b w:val="0"/>
          <w:bCs w:val="0"/>
          <w:i w:val="0"/>
          <w:iCs w:val="0"/>
          <w:kern w:val="0"/>
          <w:sz w:val="24"/>
          <w:szCs w:val="24"/>
          <w:lang w:val="ro-RO" w:eastAsia="en-US" w:bidi="ar-SA"/>
        </w:rPr>
        <w:t xml:space="preserve">d) </w:t>
      </w:r>
      <w:r>
        <w:rPr>
          <w:rFonts w:hint="default" w:ascii="Times New Roman" w:hAnsi="Times New Roman" w:eastAsia="Times New Roman CE" w:cs="Times New Roman"/>
          <w:b w:val="0"/>
          <w:bCs w:val="0"/>
          <w:i w:val="0"/>
          <w:iCs w:val="0"/>
          <w:kern w:val="0"/>
          <w:sz w:val="24"/>
          <w:szCs w:val="24"/>
          <w:lang w:val="en-US" w:eastAsia="en-US" w:bidi="ar-SA"/>
        </w:rPr>
        <w:t>înregistrează</w:t>
      </w:r>
      <w:r>
        <w:rPr>
          <w:rFonts w:hint="default" w:eastAsia="Times New Roman CE" w:cs="Times New Roman"/>
          <w:b w:val="0"/>
          <w:bCs w:val="0"/>
          <w:i w:val="0"/>
          <w:iCs w:val="0"/>
          <w:kern w:val="0"/>
          <w:sz w:val="24"/>
          <w:szCs w:val="24"/>
          <w:lang w:val="ro-RO" w:eastAsia="en-US" w:bidi="ar-SA"/>
        </w:rPr>
        <w:t xml:space="preserve"> în evidența fiscală</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eastAsia="Times New Roman CE" w:cs="Times New Roman"/>
          <w:b w:val="0"/>
          <w:bCs w:val="0"/>
          <w:i w:val="0"/>
          <w:iCs w:val="0"/>
          <w:kern w:val="0"/>
          <w:sz w:val="24"/>
          <w:szCs w:val="24"/>
          <w:lang w:val="ro-RO" w:eastAsia="en-US" w:bidi="ar-SA"/>
        </w:rPr>
        <w:t xml:space="preserve">mențiunile cu privire la îndeplinirea audierii, în conformitate cu dispozițiile art.9 alin.(3) din Codul de procedură fiscală. </w:t>
      </w:r>
    </w:p>
    <w:p>
      <w:pPr>
        <w:spacing w:beforeLines="0" w:afterLines="0"/>
        <w:jc w:val="both"/>
        <w:rPr>
          <w:rFonts w:hint="default" w:ascii="Times New Roman" w:hAnsi="Times New Roman" w:eastAsia="Times New Roman CE" w:cs="Times New Roman"/>
          <w:color w:val="auto"/>
          <w:sz w:val="24"/>
          <w:szCs w:val="24"/>
          <w:lang w:val="en-US"/>
        </w:rPr>
      </w:pPr>
    </w:p>
    <w:p>
      <w:pPr>
        <w:spacing w:beforeLines="0" w:afterLines="0"/>
        <w:ind w:firstLine="420" w:firstLineChars="0"/>
        <w:jc w:val="both"/>
        <w:rPr>
          <w:rFonts w:hint="default" w:ascii="Times New Roman" w:hAnsi="Times New Roman" w:eastAsia="Times New Roman CE" w:cs="Times New Roman"/>
          <w:color w:val="auto"/>
          <w:sz w:val="24"/>
          <w:szCs w:val="24"/>
          <w:lang w:val="en-US"/>
        </w:rPr>
      </w:pPr>
      <w:r>
        <w:rPr>
          <w:rFonts w:hint="default" w:ascii="Times New Roman" w:hAnsi="Times New Roman" w:eastAsia="Times New Roman CE" w:cs="Times New Roman"/>
          <w:color w:val="auto"/>
          <w:sz w:val="24"/>
          <w:szCs w:val="24"/>
          <w:lang w:val="en-US"/>
        </w:rPr>
        <w:t>SECŢIUNEA a 4-a</w:t>
      </w:r>
    </w:p>
    <w:p>
      <w:pPr>
        <w:spacing w:beforeLines="0" w:afterLines="0"/>
        <w:ind w:firstLine="420" w:firstLineChars="0"/>
        <w:jc w:val="both"/>
        <w:rPr>
          <w:rFonts w:hint="default" w:ascii="Times New Roman" w:hAnsi="Times New Roman" w:eastAsia="Times New Roman CE" w:cs="Times New Roman"/>
          <w:color w:val="auto"/>
          <w:sz w:val="24"/>
          <w:szCs w:val="24"/>
          <w:lang w:val="ro-RO"/>
        </w:rPr>
      </w:pPr>
      <w:r>
        <w:rPr>
          <w:rFonts w:hint="default" w:ascii="Times New Roman" w:hAnsi="Times New Roman" w:eastAsia="Times New Roman CE" w:cs="Times New Roman"/>
          <w:b/>
          <w:color w:val="auto"/>
          <w:sz w:val="24"/>
          <w:szCs w:val="24"/>
          <w:lang w:val="en-US"/>
        </w:rPr>
        <w:t xml:space="preserve">Actualizarea Listei </w:t>
      </w:r>
      <w:r>
        <w:rPr>
          <w:rFonts w:hint="default" w:eastAsia="Times New Roman CE" w:cs="Times New Roman"/>
          <w:b/>
          <w:color w:val="auto"/>
          <w:sz w:val="24"/>
          <w:szCs w:val="24"/>
          <w:lang w:val="ro-RO"/>
        </w:rPr>
        <w:t>contribuabililor care nu și-au îndeplinit obligațiile declarative</w:t>
      </w:r>
    </w:p>
    <w:p>
      <w:pPr>
        <w:keepNext w:val="0"/>
        <w:keepLines w:val="0"/>
        <w:pageBreakBefore w:val="0"/>
        <w:widowControl/>
        <w:kinsoku/>
        <w:wordWrap/>
        <w:overflowPunct/>
        <w:topLinePunct w:val="0"/>
        <w:autoSpaceDE/>
        <w:autoSpaceDN/>
        <w:bidi w:val="0"/>
        <w:adjustRightInd/>
        <w:snapToGrid/>
        <w:spacing w:beforeLines="0" w:afterLines="0" w:line="240" w:lineRule="auto"/>
        <w:jc w:val="both"/>
        <w:textAlignment w:val="auto"/>
        <w:outlineLvl w:val="9"/>
        <w:rPr>
          <w:rFonts w:hint="default" w:eastAsia="Times New Roman CE" w:cs="Times New Roman"/>
          <w:b w:val="0"/>
          <w:bCs w:val="0"/>
          <w:i w:val="0"/>
          <w:iCs w:val="0"/>
          <w:kern w:val="0"/>
          <w:sz w:val="24"/>
          <w:szCs w:val="24"/>
          <w:lang w:val="ro-RO" w:eastAsia="en-US" w:bidi="ar-SA"/>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9</w:t>
      </w:r>
      <w:r>
        <w:rPr>
          <w:rFonts w:hint="default" w:ascii="Times New Roman" w:hAnsi="Times New Roman" w:eastAsia="Times New Roman CE" w:cs="Times New Roman"/>
          <w:b w:val="0"/>
          <w:bCs w:val="0"/>
          <w:i w:val="0"/>
          <w:iCs w:val="0"/>
          <w:kern w:val="0"/>
          <w:sz w:val="24"/>
          <w:szCs w:val="24"/>
          <w:lang w:val="en-US" w:eastAsia="en-US" w:bidi="ar-SA"/>
        </w:rPr>
        <w:t xml:space="preserve">. (1) </w:t>
      </w:r>
      <w:r>
        <w:rPr>
          <w:rFonts w:hint="default" w:eastAsia="Times New Roman CE" w:cs="Times New Roman"/>
          <w:b w:val="0"/>
          <w:bCs w:val="0"/>
          <w:i w:val="0"/>
          <w:iCs w:val="0"/>
          <w:kern w:val="0"/>
          <w:sz w:val="24"/>
          <w:szCs w:val="24"/>
          <w:lang w:val="ro-RO" w:eastAsia="en-US" w:bidi="ar-SA"/>
        </w:rPr>
        <w:t>După împlinirea</w:t>
      </w:r>
      <w:r>
        <w:rPr>
          <w:rFonts w:hint="default" w:ascii="Times New Roman" w:hAnsi="Times New Roman" w:eastAsia="Times New Roman CE" w:cs="Times New Roman"/>
          <w:b w:val="0"/>
          <w:bCs w:val="0"/>
          <w:i w:val="0"/>
          <w:iCs w:val="0"/>
          <w:kern w:val="0"/>
          <w:sz w:val="24"/>
          <w:szCs w:val="24"/>
          <w:lang w:val="en-US" w:eastAsia="en-US" w:bidi="ar-SA"/>
        </w:rPr>
        <w:t xml:space="preserve"> termen</w:t>
      </w:r>
      <w:r>
        <w:rPr>
          <w:rFonts w:hint="default" w:eastAsia="Times New Roman CE" w:cs="Times New Roman"/>
          <w:b w:val="0"/>
          <w:bCs w:val="0"/>
          <w:i w:val="0"/>
          <w:iCs w:val="0"/>
          <w:kern w:val="0"/>
          <w:sz w:val="24"/>
          <w:szCs w:val="24"/>
          <w:lang w:val="ro-RO" w:eastAsia="en-US" w:bidi="ar-SA"/>
        </w:rPr>
        <w:t>ului</w:t>
      </w:r>
      <w:r>
        <w:rPr>
          <w:rFonts w:hint="default" w:ascii="Times New Roman" w:hAnsi="Times New Roman" w:eastAsia="Times New Roman CE" w:cs="Times New Roman"/>
          <w:b w:val="0"/>
          <w:bCs w:val="0"/>
          <w:i w:val="0"/>
          <w:iCs w:val="0"/>
          <w:kern w:val="0"/>
          <w:sz w:val="24"/>
          <w:szCs w:val="24"/>
          <w:lang w:val="en-US" w:eastAsia="en-US" w:bidi="ar-SA"/>
        </w:rPr>
        <w:t xml:space="preserve"> de 15 zile de la data comunicării </w:t>
      </w:r>
      <w:r>
        <w:rPr>
          <w:rFonts w:hint="default" w:ascii="Times New Roman" w:hAnsi="Times New Roman" w:eastAsia="Times New Roman CE" w:cs="Times New Roman"/>
          <w:b w:val="0"/>
          <w:bCs w:val="0"/>
          <w:i w:val="0"/>
          <w:iCs w:val="0"/>
          <w:color w:val="auto"/>
          <w:kern w:val="0"/>
          <w:sz w:val="24"/>
          <w:szCs w:val="24"/>
          <w:lang w:val="en-US" w:eastAsia="en-US" w:bidi="ar-SA"/>
        </w:rPr>
        <w:t>notificărilor</w:t>
      </w:r>
      <w:r>
        <w:rPr>
          <w:rFonts w:hint="default" w:eastAsia="Times New Roman CE" w:cs="Times New Roman"/>
          <w:b w:val="0"/>
          <w:bCs w:val="0"/>
          <w:i w:val="0"/>
          <w:iCs w:val="0"/>
          <w:color w:val="auto"/>
          <w:kern w:val="0"/>
          <w:sz w:val="24"/>
          <w:szCs w:val="24"/>
          <w:lang w:val="ro-RO" w:eastAsia="en-US" w:bidi="ar-SA"/>
        </w:rPr>
        <w:t xml:space="preserve"> privind </w:t>
      </w:r>
      <w:r>
        <w:rPr>
          <w:rFonts w:hint="default" w:eastAsia="Times New Roman CE" w:cs="Times New Roman"/>
          <w:b w:val="0"/>
          <w:bCs w:val="0"/>
          <w:i w:val="0"/>
          <w:iCs w:val="0"/>
          <w:kern w:val="0"/>
          <w:sz w:val="24"/>
          <w:szCs w:val="24"/>
          <w:lang w:val="ro-RO" w:eastAsia="en-US" w:bidi="ar-SA"/>
        </w:rPr>
        <w:t xml:space="preserve">nedeclararea </w:t>
      </w:r>
      <w:r>
        <w:rPr>
          <w:rFonts w:hint="default" w:ascii="Times New Roman" w:hAnsi="Times New Roman" w:eastAsia="Times New Roman CE" w:cs="Times New Roman"/>
          <w:b w:val="0"/>
          <w:kern w:val="0"/>
          <w:sz w:val="24"/>
          <w:szCs w:val="24"/>
          <w:lang w:val="en-US" w:eastAsia="en-US" w:bidi="ar-SA"/>
        </w:rPr>
        <w:t>impozitului special pe bunurile imobile</w:t>
      </w:r>
      <w:r>
        <w:rPr>
          <w:rFonts w:hint="default" w:eastAsia="Times New Roman CE" w:cs="Times New Roman"/>
          <w:b w:val="0"/>
          <w:kern w:val="0"/>
          <w:sz w:val="24"/>
          <w:szCs w:val="24"/>
          <w:lang w:val="ro-RO" w:eastAsia="en-US" w:bidi="ar-SA"/>
        </w:rPr>
        <w:t xml:space="preserve"> și</w:t>
      </w:r>
      <w:r>
        <w:rPr>
          <w:rFonts w:hint="default" w:ascii="Times New Roman" w:hAnsi="Times New Roman" w:eastAsia="Times New Roman CE" w:cs="Times New Roman"/>
          <w:b w:val="0"/>
          <w:kern w:val="0"/>
          <w:sz w:val="24"/>
          <w:szCs w:val="24"/>
          <w:lang w:val="en-US" w:eastAsia="en-US" w:bidi="ar-SA"/>
        </w:rPr>
        <w:t>/</w:t>
      </w:r>
      <w:r>
        <w:rPr>
          <w:rFonts w:hint="default" w:eastAsia="Times New Roman CE" w:cs="Times New Roman"/>
          <w:b w:val="0"/>
          <w:kern w:val="0"/>
          <w:sz w:val="24"/>
          <w:szCs w:val="24"/>
          <w:lang w:val="ro-RO" w:eastAsia="en-US" w:bidi="ar-SA"/>
        </w:rPr>
        <w:t xml:space="preserve">sau </w:t>
      </w:r>
      <w:r>
        <w:rPr>
          <w:rFonts w:hint="default" w:ascii="Times New Roman" w:hAnsi="Times New Roman" w:eastAsia="Times New Roman CE" w:cs="Times New Roman"/>
          <w:b w:val="0"/>
          <w:kern w:val="0"/>
          <w:sz w:val="24"/>
          <w:szCs w:val="24"/>
          <w:lang w:val="en-US" w:eastAsia="en-US" w:bidi="ar-SA"/>
        </w:rPr>
        <w:t>mobile</w:t>
      </w:r>
      <w:r>
        <w:rPr>
          <w:rFonts w:hint="default" w:ascii="Times New Roman" w:hAnsi="Times New Roman" w:eastAsia="Times New Roman CE" w:cs="Times New Roman"/>
          <w:b w:val="0"/>
          <w:bCs w:val="0"/>
          <w:i w:val="0"/>
          <w:iCs w:val="0"/>
          <w:kern w:val="0"/>
          <w:sz w:val="24"/>
          <w:szCs w:val="24"/>
          <w:lang w:val="en-US" w:eastAsia="en-US" w:bidi="ar-SA"/>
        </w:rPr>
        <w:t>,</w:t>
      </w:r>
      <w:r>
        <w:rPr>
          <w:rFonts w:hint="default" w:eastAsia="Times New Roman CE" w:cs="Times New Roman"/>
          <w:b w:val="0"/>
          <w:bCs w:val="0"/>
          <w:i w:val="0"/>
          <w:iCs w:val="0"/>
          <w:kern w:val="0"/>
          <w:sz w:val="24"/>
          <w:szCs w:val="24"/>
          <w:lang w:val="ro-RO" w:eastAsia="en-US" w:bidi="ar-SA"/>
        </w:rPr>
        <w:t xml:space="preserve"> </w:t>
      </w:r>
      <w:r>
        <w:rPr>
          <w:rFonts w:hint="default" w:ascii="Times New Roman" w:hAnsi="Times New Roman" w:eastAsia="Times New Roman CE" w:cs="Times New Roman"/>
          <w:b w:val="0"/>
          <w:bCs w:val="0"/>
          <w:i w:val="0"/>
          <w:iCs w:val="0"/>
          <w:kern w:val="0"/>
          <w:sz w:val="24"/>
          <w:szCs w:val="24"/>
          <w:lang w:val="en-US" w:eastAsia="en-US" w:bidi="ar-SA"/>
        </w:rPr>
        <w:t xml:space="preserve">compartimentul de specialitate actualizează </w:t>
      </w:r>
      <w:r>
        <w:rPr>
          <w:rFonts w:hint="default" w:ascii="Times New Roman" w:hAnsi="Times New Roman" w:eastAsia="Times New Roman CE" w:cs="Times New Roman"/>
          <w:b w:val="0"/>
          <w:bCs w:val="0"/>
          <w:i/>
          <w:iCs/>
          <w:kern w:val="0"/>
          <w:sz w:val="24"/>
          <w:szCs w:val="24"/>
          <w:lang w:val="en-US" w:eastAsia="en-US" w:bidi="ar-SA"/>
        </w:rPr>
        <w:t xml:space="preserve">Lista contribuabililor care nu </w:t>
      </w:r>
      <w:r>
        <w:rPr>
          <w:rFonts w:hint="default" w:eastAsia="Times New Roman CE" w:cs="Times New Roman"/>
          <w:b w:val="0"/>
          <w:bCs w:val="0"/>
          <w:i/>
          <w:iCs/>
          <w:kern w:val="0"/>
          <w:sz w:val="24"/>
          <w:szCs w:val="24"/>
          <w:lang w:val="ro-RO" w:eastAsia="en-US" w:bidi="ar-SA"/>
        </w:rPr>
        <w:t>și-</w:t>
      </w:r>
      <w:r>
        <w:rPr>
          <w:rFonts w:hint="default" w:ascii="Times New Roman" w:hAnsi="Times New Roman" w:eastAsia="Times New Roman CE" w:cs="Times New Roman"/>
          <w:b w:val="0"/>
          <w:bCs w:val="0"/>
          <w:i/>
          <w:iCs/>
          <w:kern w:val="0"/>
          <w:sz w:val="24"/>
          <w:szCs w:val="24"/>
          <w:lang w:val="en-US" w:eastAsia="en-US" w:bidi="ar-SA"/>
        </w:rPr>
        <w:t xml:space="preserve">au </w:t>
      </w:r>
      <w:r>
        <w:rPr>
          <w:rFonts w:hint="default" w:eastAsia="Times New Roman CE" w:cs="Times New Roman"/>
          <w:b w:val="0"/>
          <w:bCs w:val="0"/>
          <w:i/>
          <w:iCs/>
          <w:kern w:val="0"/>
          <w:sz w:val="24"/>
          <w:szCs w:val="24"/>
          <w:lang w:val="ro-RO" w:eastAsia="en-US" w:bidi="ar-SA"/>
        </w:rPr>
        <w:t>îndeplinit obligațiile declarative</w:t>
      </w:r>
      <w:r>
        <w:rPr>
          <w:rFonts w:hint="default" w:ascii="Times New Roman" w:hAnsi="Times New Roman" w:eastAsia="Times New Roman CE" w:cs="Times New Roman"/>
          <w:b w:val="0"/>
          <w:bCs w:val="0"/>
          <w:i w:val="0"/>
          <w:iCs w:val="0"/>
          <w:kern w:val="0"/>
          <w:sz w:val="24"/>
          <w:szCs w:val="24"/>
          <w:lang w:val="en-US" w:eastAsia="en-US" w:bidi="ar-SA"/>
        </w:rPr>
        <w:t>, prin eliminarea din aceasta a contribuabililor care,</w:t>
      </w:r>
      <w:r>
        <w:rPr>
          <w:rFonts w:hint="default" w:eastAsia="Times New Roman CE" w:cs="Times New Roman"/>
          <w:b w:val="0"/>
          <w:bCs w:val="0"/>
          <w:i w:val="0"/>
          <w:iCs w:val="0"/>
          <w:kern w:val="0"/>
          <w:sz w:val="24"/>
          <w:szCs w:val="24"/>
          <w:lang w:val="ro-RO" w:eastAsia="en-US" w:bidi="ar-SA"/>
        </w:rPr>
        <w:t xml:space="preserve"> </w:t>
      </w:r>
      <w:r>
        <w:rPr>
          <w:rFonts w:hint="default" w:ascii="Times New Roman" w:hAnsi="Times New Roman" w:eastAsia="Times New Roman CE" w:cs="Times New Roman"/>
          <w:b w:val="0"/>
          <w:bCs w:val="0"/>
          <w:i w:val="0"/>
          <w:iCs w:val="0"/>
          <w:kern w:val="0"/>
          <w:sz w:val="24"/>
          <w:szCs w:val="24"/>
          <w:lang w:val="en-US" w:eastAsia="en-US" w:bidi="ar-SA"/>
        </w:rPr>
        <w:t>au depus declaraţia de impunere</w:t>
      </w:r>
      <w:r>
        <w:rPr>
          <w:rFonts w:hint="default" w:eastAsia="Times New Roman CE" w:cs="Times New Roman"/>
          <w:b w:val="0"/>
          <w:bCs w:val="0"/>
          <w:i w:val="0"/>
          <w:iCs w:val="0"/>
          <w:kern w:val="0"/>
          <w:sz w:val="24"/>
          <w:szCs w:val="24"/>
          <w:lang w:val="en-US" w:eastAsia="en-US" w:bidi="ar-SA"/>
        </w:rPr>
        <w:t xml:space="preserve"> pentru obliga</w:t>
      </w:r>
      <w:r>
        <w:rPr>
          <w:rFonts w:hint="default" w:eastAsia="Times New Roman CE" w:cs="Times New Roman"/>
          <w:b w:val="0"/>
          <w:bCs w:val="0"/>
          <w:i w:val="0"/>
          <w:iCs w:val="0"/>
          <w:kern w:val="0"/>
          <w:sz w:val="24"/>
          <w:szCs w:val="24"/>
          <w:lang w:val="ro-RO" w:eastAsia="en-US" w:bidi="ar-SA"/>
        </w:rPr>
        <w:t>ț</w:t>
      </w:r>
      <w:r>
        <w:rPr>
          <w:rFonts w:hint="default" w:eastAsia="Times New Roman CE" w:cs="Times New Roman"/>
          <w:b w:val="0"/>
          <w:bCs w:val="0"/>
          <w:i w:val="0"/>
          <w:iCs w:val="0"/>
          <w:kern w:val="0"/>
          <w:sz w:val="24"/>
          <w:szCs w:val="24"/>
          <w:lang w:val="en-US" w:eastAsia="en-US" w:bidi="ar-SA"/>
        </w:rPr>
        <w:t>iile fiscale prev</w:t>
      </w:r>
      <w:r>
        <w:rPr>
          <w:rFonts w:hint="default" w:eastAsia="Times New Roman CE" w:cs="Times New Roman"/>
          <w:b w:val="0"/>
          <w:bCs w:val="0"/>
          <w:i w:val="0"/>
          <w:iCs w:val="0"/>
          <w:kern w:val="0"/>
          <w:sz w:val="24"/>
          <w:szCs w:val="24"/>
          <w:lang w:val="ro-RO" w:eastAsia="en-US" w:bidi="ar-SA"/>
        </w:rPr>
        <w:t>ăzute în notificare</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(2) Actualizarea listei se realizează zilnic, până la finalizarea procedurii de impunere din oficiu şi comunicarea deciziilor de impunere din oficiu, pentru fiecare an.</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color w:val="FF000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(3) În cazul</w:t>
      </w:r>
      <w:r>
        <w:rPr>
          <w:rFonts w:hint="default" w:eastAsia="Times New Roman CE" w:cs="Times New Roman"/>
          <w:b w:val="0"/>
          <w:bCs w:val="0"/>
          <w:i w:val="0"/>
          <w:iCs w:val="0"/>
          <w:kern w:val="0"/>
          <w:sz w:val="24"/>
          <w:szCs w:val="24"/>
          <w:lang w:val="ro-RO" w:eastAsia="en-US" w:bidi="ar-SA"/>
        </w:rPr>
        <w:t xml:space="preserve"> îndeplinirii obligațiilor declarative</w:t>
      </w:r>
      <w:r>
        <w:rPr>
          <w:rFonts w:hint="default" w:ascii="Times New Roman" w:hAnsi="Times New Roman" w:eastAsia="Times New Roman CE" w:cs="Times New Roman"/>
          <w:b w:val="0"/>
          <w:bCs w:val="0"/>
          <w:i w:val="0"/>
          <w:iCs w:val="0"/>
          <w:kern w:val="0"/>
          <w:sz w:val="24"/>
          <w:szCs w:val="24"/>
          <w:lang w:val="en-US" w:eastAsia="en-US" w:bidi="ar-SA"/>
        </w:rPr>
        <w:t xml:space="preserve"> de către un contribuabil pentru care a fost începută procedura de stabilire din oficiu a impozitului </w:t>
      </w:r>
      <w:r>
        <w:rPr>
          <w:rFonts w:hint="default" w:ascii="Times New Roman" w:hAnsi="Times New Roman" w:eastAsia="Times New Roman CE" w:cs="Times New Roman"/>
          <w:b w:val="0"/>
          <w:bCs w:val="0"/>
          <w:i w:val="0"/>
          <w:iCs w:val="0"/>
          <w:kern w:val="0"/>
          <w:sz w:val="24"/>
          <w:szCs w:val="24"/>
          <w:lang w:val="ro-RO" w:eastAsia="en-US" w:bidi="ar-SA"/>
        </w:rPr>
        <w:t>special</w:t>
      </w:r>
      <w:r>
        <w:rPr>
          <w:rFonts w:hint="default" w:ascii="Times New Roman" w:hAnsi="Times New Roman" w:eastAsia="Times New Roman CE" w:cs="Times New Roman"/>
          <w:b w:val="0"/>
          <w:bCs w:val="0"/>
          <w:i w:val="0"/>
          <w:iCs w:val="0"/>
          <w:kern w:val="0"/>
          <w:sz w:val="24"/>
          <w:szCs w:val="24"/>
          <w:lang w:val="en-US" w:eastAsia="en-US" w:bidi="ar-SA"/>
        </w:rPr>
        <w:t>, compartimentul de specialitate încetează procedura de impunere din oficiu</w:t>
      </w:r>
      <w:r>
        <w:rPr>
          <w:rFonts w:hint="default" w:ascii="Times New Roman" w:hAnsi="Times New Roman" w:eastAsia="Times New Roman CE" w:cs="Times New Roman"/>
          <w:b w:val="0"/>
          <w:bCs w:val="0"/>
          <w:i w:val="0"/>
          <w:iCs w:val="0"/>
          <w:color w:val="FF000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eastAsia="Times New Roman CE" w:cs="Times New Roman"/>
          <w:b w:val="0"/>
          <w:bCs w:val="0"/>
          <w:i w:val="0"/>
          <w:iCs w:val="0"/>
          <w:color w:val="auto"/>
          <w:kern w:val="0"/>
          <w:sz w:val="24"/>
          <w:szCs w:val="24"/>
          <w:lang w:val="ro-RO" w:eastAsia="en-US" w:bidi="ar-SA"/>
        </w:rPr>
      </w:pPr>
      <w:r>
        <w:rPr>
          <w:rFonts w:hint="default" w:eastAsia="Times New Roman CE" w:cs="Times New Roman"/>
          <w:b w:val="0"/>
          <w:bCs w:val="0"/>
          <w:i w:val="0"/>
          <w:iCs w:val="0"/>
          <w:color w:val="auto"/>
          <w:kern w:val="0"/>
          <w:sz w:val="24"/>
          <w:szCs w:val="24"/>
          <w:lang w:val="ro-RO" w:eastAsia="en-US" w:bidi="ar-SA"/>
        </w:rPr>
        <w:t>(4) În cazul în care, în urma audierii contribuabilului, organul fiscal constată că acesta nu are obligația stabilirii și declarării, pentru anul de impunere, a obligației fiscale prevăzută în notificare, compartimentul de specialitate încetează procedura de impunere din oficiu.</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eastAsia="Times New Roman CE" w:cs="Times New Roman"/>
          <w:b w:val="0"/>
          <w:bCs w:val="0"/>
          <w:i w:val="0"/>
          <w:iCs w:val="0"/>
          <w:color w:val="auto"/>
          <w:kern w:val="0"/>
          <w:sz w:val="24"/>
          <w:szCs w:val="24"/>
          <w:lang w:val="ro-RO" w:eastAsia="en-US" w:bidi="ar-SA"/>
        </w:rPr>
      </w:pPr>
      <w:r>
        <w:rPr>
          <w:rFonts w:hint="default" w:eastAsia="Times New Roman CE" w:cs="Times New Roman"/>
          <w:b w:val="0"/>
          <w:bCs w:val="0"/>
          <w:i w:val="0"/>
          <w:iCs w:val="0"/>
          <w:color w:val="auto"/>
          <w:kern w:val="0"/>
          <w:sz w:val="24"/>
          <w:szCs w:val="24"/>
          <w:lang w:val="ro-RO" w:eastAsia="en-US" w:bidi="ar-SA"/>
        </w:rPr>
        <w:t>(5) În situațiile prevăzute la alin.(3) și (4), compartimentul de specialitate consemnează, în referatul prevăzut la pct.14,</w:t>
      </w:r>
      <w:r>
        <w:rPr>
          <w:rFonts w:hint="default" w:ascii="Times New Roman" w:hAnsi="Times New Roman" w:eastAsia="Times New Roman CE" w:cs="Times New Roman"/>
          <w:b w:val="0"/>
          <w:bCs w:val="0"/>
          <w:i w:val="0"/>
          <w:iCs w:val="0"/>
          <w:color w:val="auto"/>
          <w:kern w:val="0"/>
          <w:sz w:val="24"/>
          <w:szCs w:val="24"/>
          <w:lang w:val="en-US" w:eastAsia="en-US" w:bidi="ar-SA"/>
        </w:rPr>
        <w:t xml:space="preserve"> motivele care au condus la încetarea</w:t>
      </w:r>
      <w:r>
        <w:rPr>
          <w:rFonts w:hint="default" w:eastAsia="Times New Roman CE" w:cs="Times New Roman"/>
          <w:b w:val="0"/>
          <w:bCs w:val="0"/>
          <w:i w:val="0"/>
          <w:iCs w:val="0"/>
          <w:color w:val="auto"/>
          <w:kern w:val="0"/>
          <w:sz w:val="24"/>
          <w:szCs w:val="24"/>
          <w:lang w:val="ro-RO" w:eastAsia="en-US" w:bidi="ar-SA"/>
        </w:rPr>
        <w:t xml:space="preserve"> procedurii de impunere din oficiu.</w:t>
      </w:r>
    </w:p>
    <w:p>
      <w:pPr>
        <w:spacing w:beforeLines="0" w:afterLines="0"/>
        <w:ind w:firstLine="420" w:firstLineChars="0"/>
        <w:jc w:val="both"/>
        <w:rPr>
          <w:rFonts w:hint="default" w:ascii="Times New Roman" w:hAnsi="Times New Roman" w:eastAsia="Times New Roman CE" w:cs="Times New Roman"/>
          <w:color w:val="auto"/>
          <w:sz w:val="24"/>
          <w:szCs w:val="24"/>
          <w:lang w:val="en-US"/>
        </w:rPr>
      </w:pPr>
    </w:p>
    <w:p>
      <w:pPr>
        <w:spacing w:beforeLines="0" w:afterLines="0"/>
        <w:ind w:firstLine="420" w:firstLineChars="0"/>
        <w:jc w:val="both"/>
        <w:rPr>
          <w:rFonts w:hint="default" w:ascii="Times New Roman" w:hAnsi="Times New Roman" w:eastAsia="Times New Roman CE" w:cs="Times New Roman"/>
          <w:color w:val="auto"/>
          <w:sz w:val="24"/>
          <w:szCs w:val="24"/>
          <w:lang w:val="en-US"/>
        </w:rPr>
      </w:pPr>
      <w:r>
        <w:rPr>
          <w:rFonts w:hint="default" w:ascii="Times New Roman" w:hAnsi="Times New Roman" w:eastAsia="Times New Roman CE" w:cs="Times New Roman"/>
          <w:color w:val="auto"/>
          <w:sz w:val="24"/>
          <w:szCs w:val="24"/>
          <w:lang w:val="en-US"/>
        </w:rPr>
        <w:t xml:space="preserve">SECŢIUNEA a </w:t>
      </w:r>
      <w:r>
        <w:rPr>
          <w:rFonts w:hint="default" w:eastAsia="Times New Roman CE" w:cs="Times New Roman"/>
          <w:color w:val="auto"/>
          <w:sz w:val="24"/>
          <w:szCs w:val="24"/>
          <w:lang w:val="ro-RO"/>
        </w:rPr>
        <w:t>5</w:t>
      </w:r>
      <w:r>
        <w:rPr>
          <w:rFonts w:hint="default" w:ascii="Times New Roman" w:hAnsi="Times New Roman" w:eastAsia="Times New Roman CE" w:cs="Times New Roman"/>
          <w:color w:val="auto"/>
          <w:sz w:val="24"/>
          <w:szCs w:val="24"/>
          <w:lang w:val="en-US"/>
        </w:rPr>
        <w:t>-a</w:t>
      </w:r>
    </w:p>
    <w:p>
      <w:pPr>
        <w:spacing w:beforeLines="0" w:afterLines="0"/>
        <w:ind w:firstLine="420" w:firstLineChars="0"/>
        <w:jc w:val="both"/>
        <w:rPr>
          <w:rFonts w:hint="default" w:eastAsia="Times New Roman CE" w:cs="Times New Roman"/>
          <w:b/>
          <w:color w:val="auto"/>
          <w:sz w:val="24"/>
          <w:szCs w:val="24"/>
          <w:lang w:val="ro-RO"/>
        </w:rPr>
      </w:pPr>
      <w:r>
        <w:rPr>
          <w:rFonts w:hint="default" w:eastAsia="Times New Roman CE" w:cs="Times New Roman"/>
          <w:b/>
          <w:color w:val="auto"/>
          <w:sz w:val="24"/>
          <w:szCs w:val="24"/>
          <w:lang w:val="ro-RO"/>
        </w:rPr>
        <w:t>Întocmirea Listei contribuabililor care urmează a fi impuși din oficiu</w:t>
      </w:r>
    </w:p>
    <w:p>
      <w:pPr>
        <w:spacing w:beforeLines="0" w:afterLines="0"/>
        <w:ind w:firstLine="420" w:firstLineChars="0"/>
        <w:jc w:val="both"/>
        <w:rPr>
          <w:rFonts w:hint="default" w:eastAsia="Times New Roman CE" w:cs="Times New Roman"/>
          <w:b/>
          <w:color w:val="auto"/>
          <w:sz w:val="24"/>
          <w:szCs w:val="24"/>
          <w:lang w:val="ro-RO"/>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1</w:t>
      </w:r>
      <w:r>
        <w:rPr>
          <w:rFonts w:hint="default" w:eastAsia="Times New Roman CE" w:cs="Times New Roman"/>
          <w:b w:val="0"/>
          <w:bCs w:val="0"/>
          <w:i w:val="0"/>
          <w:iCs w:val="0"/>
          <w:kern w:val="0"/>
          <w:sz w:val="24"/>
          <w:szCs w:val="24"/>
          <w:lang w:val="ro-RO" w:eastAsia="en-US" w:bidi="ar-SA"/>
        </w:rPr>
        <w:t>0</w:t>
      </w:r>
      <w:r>
        <w:rPr>
          <w:rFonts w:hint="default" w:ascii="Times New Roman" w:hAnsi="Times New Roman" w:eastAsia="Times New Roman CE" w:cs="Times New Roman"/>
          <w:b w:val="0"/>
          <w:bCs w:val="0"/>
          <w:i w:val="0"/>
          <w:iCs w:val="0"/>
          <w:kern w:val="0"/>
          <w:sz w:val="24"/>
          <w:szCs w:val="24"/>
          <w:lang w:val="en-US" w:eastAsia="en-US" w:bidi="ar-SA"/>
        </w:rPr>
        <w:t xml:space="preserve">. După parcurgerea etapelor procedurale de la pct. </w:t>
      </w:r>
      <w:r>
        <w:rPr>
          <w:rFonts w:hint="default" w:eastAsia="Times New Roman CE" w:cs="Times New Roman"/>
          <w:b w:val="0"/>
          <w:bCs w:val="0"/>
          <w:i w:val="0"/>
          <w:iCs w:val="0"/>
          <w:kern w:val="0"/>
          <w:sz w:val="24"/>
          <w:szCs w:val="24"/>
          <w:lang w:val="ro-RO" w:eastAsia="en-US" w:bidi="ar-SA"/>
        </w:rPr>
        <w:t>6</w:t>
      </w:r>
      <w:r>
        <w:rPr>
          <w:rFonts w:hint="default" w:ascii="Times New Roman" w:hAnsi="Times New Roman" w:eastAsia="Times New Roman CE" w:cs="Times New Roman"/>
          <w:b w:val="0"/>
          <w:bCs w:val="0"/>
          <w:i w:val="0"/>
          <w:iCs w:val="0"/>
          <w:kern w:val="0"/>
          <w:sz w:val="24"/>
          <w:szCs w:val="24"/>
          <w:lang w:val="en-US" w:eastAsia="en-US" w:bidi="ar-SA"/>
        </w:rPr>
        <w:t xml:space="preserve"> - </w:t>
      </w:r>
      <w:r>
        <w:rPr>
          <w:rFonts w:hint="default" w:eastAsia="Times New Roman CE" w:cs="Times New Roman"/>
          <w:b w:val="0"/>
          <w:bCs w:val="0"/>
          <w:i w:val="0"/>
          <w:iCs w:val="0"/>
          <w:kern w:val="0"/>
          <w:sz w:val="24"/>
          <w:szCs w:val="24"/>
          <w:lang w:val="ro-RO" w:eastAsia="en-US" w:bidi="ar-SA"/>
        </w:rPr>
        <w:t>9</w:t>
      </w:r>
      <w:r>
        <w:rPr>
          <w:rFonts w:hint="default" w:ascii="Times New Roman" w:hAnsi="Times New Roman" w:eastAsia="Times New Roman CE" w:cs="Times New Roman"/>
          <w:b w:val="0"/>
          <w:bCs w:val="0"/>
          <w:i w:val="0"/>
          <w:iCs w:val="0"/>
          <w:kern w:val="0"/>
          <w:sz w:val="24"/>
          <w:szCs w:val="24"/>
          <w:lang w:val="en-US" w:eastAsia="en-US" w:bidi="ar-SA"/>
        </w:rPr>
        <w:t xml:space="preserve">, la sfârşitul fiecărei zile, compartimentul de specialitate generează </w:t>
      </w:r>
      <w:r>
        <w:rPr>
          <w:rFonts w:hint="default" w:ascii="Times New Roman" w:hAnsi="Times New Roman"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Lista </w:t>
      </w:r>
      <w:r>
        <w:rPr>
          <w:rFonts w:hint="default" w:eastAsia="Times New Roman CE" w:cs="Times New Roman"/>
          <w:b w:val="0"/>
          <w:bCs w:val="0"/>
          <w:i w:val="0"/>
          <w:iCs w:val="0"/>
          <w:kern w:val="0"/>
          <w:sz w:val="24"/>
          <w:szCs w:val="24"/>
          <w:lang w:val="ro-RO" w:eastAsia="en-US" w:bidi="ar-SA"/>
        </w:rPr>
        <w:t>contribuabililor</w:t>
      </w:r>
      <w:r>
        <w:rPr>
          <w:rFonts w:hint="default" w:ascii="Times New Roman" w:hAnsi="Times New Roman" w:eastAsia="Times New Roman CE" w:cs="Times New Roman"/>
          <w:b w:val="0"/>
          <w:bCs w:val="0"/>
          <w:i w:val="0"/>
          <w:iCs w:val="0"/>
          <w:kern w:val="0"/>
          <w:sz w:val="24"/>
          <w:szCs w:val="24"/>
          <w:lang w:val="en-US" w:eastAsia="en-US" w:bidi="ar-SA"/>
        </w:rPr>
        <w:t xml:space="preserve"> care urmează a fi impu</w:t>
      </w:r>
      <w:r>
        <w:rPr>
          <w:rFonts w:hint="default" w:eastAsia="Times New Roman CE" w:cs="Times New Roman"/>
          <w:b w:val="0"/>
          <w:bCs w:val="0"/>
          <w:i w:val="0"/>
          <w:iCs w:val="0"/>
          <w:kern w:val="0"/>
          <w:sz w:val="24"/>
          <w:szCs w:val="24"/>
          <w:lang w:val="ro-RO" w:eastAsia="en-US" w:bidi="ar-SA"/>
        </w:rPr>
        <w:t>și</w:t>
      </w:r>
      <w:r>
        <w:rPr>
          <w:rFonts w:hint="default" w:ascii="Times New Roman" w:hAnsi="Times New Roman" w:eastAsia="Times New Roman CE" w:cs="Times New Roman"/>
          <w:b w:val="0"/>
          <w:bCs w:val="0"/>
          <w:i w:val="0"/>
          <w:iCs w:val="0"/>
          <w:kern w:val="0"/>
          <w:sz w:val="24"/>
          <w:szCs w:val="24"/>
          <w:lang w:val="en-US" w:eastAsia="en-US" w:bidi="ar-SA"/>
        </w:rPr>
        <w:t xml:space="preserve"> din oficiu</w:t>
      </w:r>
      <w:r>
        <w:rPr>
          <w:rFonts w:hint="default" w:ascii="Times New Roman" w:hAnsi="Times New Roman"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1</w:t>
      </w:r>
      <w:r>
        <w:rPr>
          <w:rFonts w:hint="default" w:eastAsia="Times New Roman CE" w:cs="Times New Roman"/>
          <w:b w:val="0"/>
          <w:bCs w:val="0"/>
          <w:i w:val="0"/>
          <w:iCs w:val="0"/>
          <w:kern w:val="0"/>
          <w:sz w:val="24"/>
          <w:szCs w:val="24"/>
          <w:lang w:val="ro-RO" w:eastAsia="en-US" w:bidi="ar-SA"/>
        </w:rPr>
        <w:t>1</w:t>
      </w:r>
      <w:r>
        <w:rPr>
          <w:rFonts w:hint="default" w:ascii="Times New Roman" w:hAnsi="Times New Roman" w:eastAsia="Times New Roman CE" w:cs="Times New Roman"/>
          <w:b w:val="0"/>
          <w:bCs w:val="0"/>
          <w:i w:val="0"/>
          <w:iCs w:val="0"/>
          <w:kern w:val="0"/>
          <w:sz w:val="24"/>
          <w:szCs w:val="24"/>
          <w:lang w:val="en-US" w:eastAsia="en-US" w:bidi="ar-SA"/>
        </w:rPr>
        <w:t>. Lista</w:t>
      </w:r>
      <w:r>
        <w:rPr>
          <w:rFonts w:hint="default" w:eastAsia="Times New Roman CE" w:cs="Times New Roman"/>
          <w:b w:val="0"/>
          <w:bCs w:val="0"/>
          <w:i w:val="0"/>
          <w:iCs w:val="0"/>
          <w:kern w:val="0"/>
          <w:sz w:val="24"/>
          <w:szCs w:val="24"/>
          <w:lang w:val="ro-RO" w:eastAsia="en-US" w:bidi="ar-SA"/>
        </w:rPr>
        <w:t xml:space="preserve"> prevăzută la pct.10 cuprinde, cel puțin,</w:t>
      </w:r>
      <w:r>
        <w:rPr>
          <w:rFonts w:hint="default" w:ascii="Times New Roman" w:hAnsi="Times New Roman" w:eastAsia="Times New Roman CE" w:cs="Times New Roman"/>
          <w:b w:val="0"/>
          <w:bCs w:val="0"/>
          <w:i w:val="0"/>
          <w:iCs w:val="0"/>
          <w:kern w:val="0"/>
          <w:sz w:val="24"/>
          <w:szCs w:val="24"/>
          <w:lang w:val="en-US" w:eastAsia="en-US" w:bidi="ar-SA"/>
        </w:rPr>
        <w:t xml:space="preserve"> următoarele elemente:</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a) numele şi prenumele</w:t>
      </w:r>
      <w:r>
        <w:rPr>
          <w:rFonts w:hint="default" w:eastAsia="Times New Roman CE" w:cs="Times New Roman"/>
          <w:b w:val="0"/>
          <w:bCs w:val="0"/>
          <w:i w:val="0"/>
          <w:iCs w:val="0"/>
          <w:kern w:val="0"/>
          <w:sz w:val="24"/>
          <w:szCs w:val="24"/>
          <w:lang w:val="ro-RO" w:eastAsia="en-US" w:bidi="ar-SA"/>
        </w:rPr>
        <w:t xml:space="preserve"> </w:t>
      </w:r>
      <w:r>
        <w:rPr>
          <w:rFonts w:hint="default" w:ascii="Times New Roman" w:hAnsi="Times New Roman" w:eastAsia="Times New Roman CE" w:cs="Times New Roman"/>
          <w:b w:val="0"/>
          <w:bCs w:val="0"/>
          <w:i w:val="0"/>
          <w:iCs w:val="0"/>
          <w:kern w:val="0"/>
          <w:sz w:val="24"/>
          <w:szCs w:val="24"/>
          <w:lang w:val="en-US" w:eastAsia="en-US" w:bidi="ar-SA"/>
        </w:rPr>
        <w:t>contribuabilului;</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 xml:space="preserve">b) </w:t>
      </w:r>
      <w:r>
        <w:rPr>
          <w:rFonts w:hint="default" w:eastAsia="Times New Roman CE" w:cs="Times New Roman"/>
          <w:b w:val="0"/>
          <w:bCs w:val="0"/>
          <w:i w:val="0"/>
          <w:iCs w:val="0"/>
          <w:kern w:val="0"/>
          <w:sz w:val="24"/>
          <w:szCs w:val="24"/>
          <w:lang w:val="ro-RO" w:eastAsia="en-US" w:bidi="ar-SA"/>
        </w:rPr>
        <w:t xml:space="preserve">codul de identificare fiscală </w:t>
      </w:r>
      <w:r>
        <w:rPr>
          <w:rFonts w:hint="default" w:ascii="Times New Roman" w:hAnsi="Times New Roman" w:eastAsia="Times New Roman CE" w:cs="Times New Roman"/>
          <w:b w:val="0"/>
          <w:bCs w:val="0"/>
          <w:i w:val="0"/>
          <w:iCs w:val="0"/>
          <w:kern w:val="0"/>
          <w:sz w:val="24"/>
          <w:szCs w:val="24"/>
          <w:lang w:val="en-US" w:eastAsia="en-US" w:bidi="ar-SA"/>
        </w:rPr>
        <w:t>a contribuabilulu</w:t>
      </w:r>
      <w:r>
        <w:rPr>
          <w:rFonts w:hint="default" w:eastAsia="Times New Roman CE" w:cs="Times New Roman"/>
          <w:b w:val="0"/>
          <w:bCs w:val="0"/>
          <w:i w:val="0"/>
          <w:iCs w:val="0"/>
          <w:kern w:val="0"/>
          <w:sz w:val="24"/>
          <w:szCs w:val="24"/>
          <w:lang w:val="ro-RO" w:eastAsia="en-US" w:bidi="ar-SA"/>
        </w:rPr>
        <w:t>i</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codul numeric personal/numărul de identificare fiscală</w:t>
      </w:r>
      <w:r>
        <w:rPr>
          <w:rFonts w:hint="default" w:eastAsia="Times New Roman CE" w:cs="Times New Roman"/>
          <w:b w:val="0"/>
          <w:bCs w:val="0"/>
          <w:i w:val="0"/>
          <w:iCs w:val="0"/>
          <w:kern w:val="0"/>
          <w:sz w:val="24"/>
          <w:szCs w:val="24"/>
          <w:lang w:val="ro-RO" w:eastAsia="en-US" w:bidi="ar-SA"/>
        </w:rPr>
        <w:t>, după caz)</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eastAsia="Times New Roman CE" w:cs="Times New Roman"/>
          <w:b w:val="0"/>
          <w:bCs w:val="0"/>
          <w:i w:val="0"/>
          <w:iCs w:val="0"/>
          <w:kern w:val="0"/>
          <w:sz w:val="24"/>
          <w:szCs w:val="24"/>
          <w:lang w:val="ro-RO" w:eastAsia="en-US" w:bidi="ar-SA"/>
        </w:rPr>
      </w:pPr>
      <w:r>
        <w:rPr>
          <w:rFonts w:hint="default" w:eastAsia="Times New Roman CE" w:cs="Times New Roman"/>
          <w:b w:val="0"/>
          <w:bCs w:val="0"/>
          <w:i w:val="0"/>
          <w:iCs w:val="0"/>
          <w:kern w:val="0"/>
          <w:sz w:val="24"/>
          <w:szCs w:val="24"/>
          <w:lang w:val="ro-RO" w:eastAsia="en-US" w:bidi="ar-SA"/>
        </w:rPr>
        <w:t>c</w:t>
      </w:r>
      <w:r>
        <w:rPr>
          <w:rFonts w:hint="default" w:ascii="Times New Roman" w:hAnsi="Times New Roman" w:eastAsia="Times New Roman CE" w:cs="Times New Roman"/>
          <w:b w:val="0"/>
          <w:bCs w:val="0"/>
          <w:i w:val="0"/>
          <w:iCs w:val="0"/>
          <w:kern w:val="0"/>
          <w:sz w:val="24"/>
          <w:szCs w:val="24"/>
          <w:lang w:val="en-US" w:eastAsia="en-US" w:bidi="ar-SA"/>
        </w:rPr>
        <w:t>) anul la care se referă obligaţia de declarare</w:t>
      </w:r>
      <w:r>
        <w:rPr>
          <w:rFonts w:hint="default" w:eastAsia="Times New Roman CE" w:cs="Times New Roman"/>
          <w:b w:val="0"/>
          <w:bCs w:val="0"/>
          <w:i w:val="0"/>
          <w:iCs w:val="0"/>
          <w:kern w:val="0"/>
          <w:sz w:val="24"/>
          <w:szCs w:val="24"/>
          <w:lang w:val="ro-RO"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eastAsia="Times New Roman CE" w:cs="Times New Roman"/>
          <w:b w:val="0"/>
          <w:bCs w:val="0"/>
          <w:i w:val="0"/>
          <w:iCs w:val="0"/>
          <w:kern w:val="0"/>
          <w:sz w:val="24"/>
          <w:szCs w:val="24"/>
          <w:lang w:val="ro-RO" w:eastAsia="en-US" w:bidi="ar-SA"/>
        </w:rPr>
      </w:pPr>
      <w:r>
        <w:rPr>
          <w:rFonts w:hint="default" w:eastAsia="Times New Roman CE" w:cs="Times New Roman"/>
          <w:b w:val="0"/>
          <w:bCs w:val="0"/>
          <w:i w:val="0"/>
          <w:iCs w:val="0"/>
          <w:kern w:val="0"/>
          <w:sz w:val="24"/>
          <w:szCs w:val="24"/>
          <w:lang w:val="ro-RO" w:eastAsia="en-US" w:bidi="ar-SA"/>
        </w:rPr>
        <w:t>d) adresa clădirii rezidențiale;</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e) valoarea impozabilă a clădirii rezidențiale, comunicată de către organul fiscal local.</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p>
    <w:p>
      <w:pPr>
        <w:keepNext w:val="0"/>
        <w:keepLines w:val="0"/>
        <w:pageBreakBefore w:val="0"/>
        <w:widowControl/>
        <w:kinsoku/>
        <w:wordWrap/>
        <w:overflowPunct/>
        <w:topLinePunct w:val="0"/>
        <w:autoSpaceDE/>
        <w:autoSpaceDN/>
        <w:bidi w:val="0"/>
        <w:adjustRightInd/>
        <w:snapToGrid/>
        <w:spacing w:beforeLines="0" w:afterLines="0" w:line="24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 xml:space="preserve">SECŢIUNEA a </w:t>
      </w:r>
      <w:r>
        <w:rPr>
          <w:rFonts w:hint="default" w:eastAsia="Times New Roman CE" w:cs="Times New Roman"/>
          <w:b w:val="0"/>
          <w:bCs w:val="0"/>
          <w:i w:val="0"/>
          <w:iCs w:val="0"/>
          <w:kern w:val="0"/>
          <w:sz w:val="24"/>
          <w:szCs w:val="24"/>
          <w:lang w:val="ro-RO" w:eastAsia="en-US" w:bidi="ar-SA"/>
        </w:rPr>
        <w:t>6</w:t>
      </w:r>
      <w:r>
        <w:rPr>
          <w:rFonts w:hint="default" w:ascii="Times New Roman" w:hAnsi="Times New Roman" w:eastAsia="Times New Roman CE" w:cs="Times New Roman"/>
          <w:b w:val="0"/>
          <w:bCs w:val="0"/>
          <w:i w:val="0"/>
          <w:iCs w:val="0"/>
          <w:kern w:val="0"/>
          <w:sz w:val="24"/>
          <w:szCs w:val="24"/>
          <w:lang w:val="en-US" w:eastAsia="en-US" w:bidi="ar-SA"/>
        </w:rPr>
        <w:t>-a</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20" w:firstLineChars="0"/>
        <w:jc w:val="both"/>
        <w:textAlignment w:val="auto"/>
        <w:outlineLvl w:val="9"/>
        <w:rPr>
          <w:rFonts w:hint="default" w:ascii="Times New Roman" w:hAnsi="Times New Roman" w:eastAsia="Times New Roman CE" w:cs="Times New Roman"/>
          <w:b/>
          <w:bCs/>
          <w:i w:val="0"/>
          <w:iCs w:val="0"/>
          <w:kern w:val="0"/>
          <w:sz w:val="24"/>
          <w:szCs w:val="24"/>
          <w:lang w:val="en-US" w:eastAsia="en-US" w:bidi="ar-SA"/>
        </w:rPr>
      </w:pPr>
      <w:r>
        <w:rPr>
          <w:rFonts w:hint="default" w:ascii="Times New Roman" w:hAnsi="Times New Roman" w:eastAsia="Times New Roman CE" w:cs="Times New Roman"/>
          <w:b/>
          <w:bCs/>
          <w:i w:val="0"/>
          <w:iCs w:val="0"/>
          <w:kern w:val="0"/>
          <w:sz w:val="24"/>
          <w:szCs w:val="24"/>
          <w:lang w:val="en-US" w:eastAsia="en-US" w:bidi="ar-SA"/>
        </w:rPr>
        <w:t>Estimarea bazei de impozitare</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bCs/>
          <w:i w:val="0"/>
          <w:iCs w:val="0"/>
          <w:kern w:val="0"/>
          <w:sz w:val="24"/>
          <w:szCs w:val="24"/>
          <w:lang w:val="en-US" w:eastAsia="en-US" w:bidi="ar-SA"/>
        </w:rPr>
      </w:pPr>
    </w:p>
    <w:p>
      <w:pPr>
        <w:keepNext w:val="0"/>
        <w:keepLines w:val="0"/>
        <w:pageBreakBefore w:val="0"/>
        <w:widowControl/>
        <w:numPr>
          <w:ilvl w:val="0"/>
          <w:numId w:val="2"/>
        </w:numPr>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color w:val="auto"/>
          <w:kern w:val="0"/>
          <w:sz w:val="24"/>
          <w:szCs w:val="24"/>
          <w:lang w:val="ro-RO" w:eastAsia="en-US" w:bidi="ar-SA"/>
        </w:rPr>
      </w:pPr>
      <w:r>
        <w:rPr>
          <w:rFonts w:hint="default" w:ascii="Times New Roman" w:hAnsi="Times New Roman" w:eastAsia="Times New Roman CE" w:cs="Times New Roman"/>
          <w:b w:val="0"/>
          <w:bCs w:val="0"/>
          <w:i w:val="0"/>
          <w:iCs w:val="0"/>
          <w:kern w:val="0"/>
          <w:sz w:val="24"/>
          <w:szCs w:val="24"/>
          <w:lang w:val="en-US" w:eastAsia="en-US" w:bidi="ar-SA"/>
        </w:rPr>
        <w:t>Estimarea bazei de impozitare se efectuează pe baza</w:t>
      </w:r>
      <w:r>
        <w:rPr>
          <w:rFonts w:hint="default" w:ascii="Times New Roman" w:hAnsi="Times New Roman" w:eastAsia="Times New Roman CE" w:cs="Times New Roman"/>
          <w:b w:val="0"/>
          <w:bCs w:val="0"/>
          <w:i w:val="0"/>
          <w:iCs w:val="0"/>
          <w:kern w:val="0"/>
          <w:sz w:val="24"/>
          <w:szCs w:val="24"/>
          <w:lang w:val="ro-RO" w:eastAsia="en-US" w:bidi="ar-SA"/>
        </w:rPr>
        <w:t xml:space="preserve"> datel</w:t>
      </w:r>
      <w:r>
        <w:rPr>
          <w:rFonts w:hint="default" w:eastAsia="Times New Roman CE" w:cs="Times New Roman"/>
          <w:b w:val="0"/>
          <w:bCs w:val="0"/>
          <w:i w:val="0"/>
          <w:iCs w:val="0"/>
          <w:kern w:val="0"/>
          <w:sz w:val="24"/>
          <w:szCs w:val="24"/>
          <w:lang w:val="ro-RO" w:eastAsia="en-US" w:bidi="ar-SA"/>
        </w:rPr>
        <w:t>or</w:t>
      </w:r>
      <w:r>
        <w:rPr>
          <w:rFonts w:hint="default" w:ascii="Times New Roman" w:hAnsi="Times New Roman" w:eastAsia="Times New Roman CE" w:cs="Times New Roman"/>
          <w:b w:val="0"/>
          <w:bCs w:val="0"/>
          <w:i w:val="0"/>
          <w:iCs w:val="0"/>
          <w:kern w:val="0"/>
          <w:sz w:val="24"/>
          <w:szCs w:val="24"/>
          <w:lang w:val="ro-RO" w:eastAsia="en-US" w:bidi="ar-SA"/>
        </w:rPr>
        <w:t xml:space="preserve"> din „Evidența informațiilor primite de la organele fiscale locale”, întocmită potrivit p</w:t>
      </w:r>
      <w:r>
        <w:rPr>
          <w:rFonts w:hint="default" w:ascii="Times New Roman" w:hAnsi="Times New Roman" w:eastAsia="Times New Roman CE" w:cs="Times New Roman"/>
          <w:b w:val="0"/>
          <w:bCs w:val="0"/>
          <w:i w:val="0"/>
          <w:iCs w:val="0"/>
          <w:kern w:val="0"/>
          <w:sz w:val="24"/>
          <w:szCs w:val="24"/>
          <w:lang w:val="it-IT" w:eastAsia="en-US" w:bidi="ar-SA"/>
        </w:rPr>
        <w:t>rocedu</w:t>
      </w:r>
      <w:r>
        <w:rPr>
          <w:rFonts w:hint="default" w:ascii="Times New Roman" w:hAnsi="Times New Roman" w:eastAsia="Times New Roman CE" w:cs="Times New Roman"/>
          <w:b w:val="0"/>
          <w:bCs w:val="0"/>
          <w:i w:val="0"/>
          <w:iCs w:val="0"/>
          <w:kern w:val="0"/>
          <w:sz w:val="24"/>
          <w:szCs w:val="24"/>
          <w:lang w:val="ro-RO" w:eastAsia="en-US" w:bidi="ar-SA"/>
        </w:rPr>
        <w:t xml:space="preserve">rii aprobate prin Ordinul președintelui Agenției Naționale de Administrare Fiscală nr.3738/2024 </w:t>
      </w:r>
      <w:r>
        <w:rPr>
          <w:rFonts w:hint="eastAsia" w:ascii="Times New Roman" w:hAnsi="Times New Roman" w:eastAsia="Times New Roman CE" w:cs="Times New Roman"/>
          <w:b w:val="0"/>
          <w:bCs w:val="0"/>
          <w:i w:val="0"/>
          <w:iCs w:val="0"/>
          <w:color w:val="auto"/>
          <w:kern w:val="0"/>
          <w:sz w:val="24"/>
          <w:szCs w:val="24"/>
          <w:lang w:val="ro-RO" w:eastAsia="en-US" w:bidi="ar-SA"/>
        </w:rPr>
        <w:t>pentru aprobarea</w:t>
      </w:r>
      <w:r>
        <w:rPr>
          <w:rFonts w:hint="default" w:ascii="Times New Roman" w:hAnsi="Times New Roman" w:eastAsia="Times New Roman CE" w:cs="Times New Roman"/>
          <w:b w:val="0"/>
          <w:bCs w:val="0"/>
          <w:i w:val="0"/>
          <w:iCs w:val="0"/>
          <w:color w:val="auto"/>
          <w:kern w:val="0"/>
          <w:sz w:val="24"/>
          <w:szCs w:val="24"/>
          <w:lang w:val="ro-RO" w:eastAsia="en-US" w:bidi="ar-SA"/>
        </w:rPr>
        <w:t xml:space="preserve"> modelului și conținutului formularului 216 ”Declarație privind impozitul special pe bunurile imobile și mobile de valoare mare”,</w:t>
      </w:r>
      <w:r>
        <w:rPr>
          <w:rFonts w:hint="default" w:ascii="Times New Roman" w:hAnsi="Times New Roman" w:eastAsia="Times New Roman CE" w:cs="Times New Roman"/>
          <w:b w:val="0"/>
          <w:bCs w:val="0"/>
          <w:i w:val="0"/>
          <w:iCs w:val="0"/>
          <w:color w:val="auto"/>
          <w:kern w:val="0"/>
          <w:sz w:val="24"/>
          <w:szCs w:val="24"/>
          <w:lang w:val="en-US" w:eastAsia="en-US" w:bidi="ar-SA"/>
        </w:rPr>
        <w:t xml:space="preserve"> </w:t>
      </w:r>
      <w:r>
        <w:rPr>
          <w:rFonts w:hint="default" w:ascii="Times New Roman" w:hAnsi="Times New Roman" w:eastAsia="Times New Roman CE" w:cs="Times New Roman"/>
          <w:b w:val="0"/>
          <w:bCs w:val="0"/>
          <w:i w:val="0"/>
          <w:iCs w:val="0"/>
          <w:color w:val="auto"/>
          <w:kern w:val="0"/>
          <w:sz w:val="24"/>
          <w:szCs w:val="24"/>
          <w:lang w:val="ro-RO" w:eastAsia="en-US" w:bidi="ar-SA"/>
        </w:rPr>
        <w:t>precum și a Procedurii privind modalitatea în care</w:t>
      </w:r>
      <w:r>
        <w:rPr>
          <w:rFonts w:hint="default" w:ascii="Times New Roman" w:hAnsi="Times New Roman" w:eastAsia="Times New Roman CE" w:cs="Times New Roman"/>
          <w:b w:val="0"/>
          <w:bCs w:val="0"/>
          <w:i w:val="0"/>
          <w:iCs w:val="0"/>
          <w:color w:val="auto"/>
          <w:kern w:val="0"/>
          <w:sz w:val="24"/>
          <w:szCs w:val="24"/>
          <w:lang w:val="en-US" w:eastAsia="en-US" w:bidi="ar-SA"/>
        </w:rPr>
        <w:t xml:space="preserve"> </w:t>
      </w:r>
      <w:r>
        <w:rPr>
          <w:rFonts w:hint="default" w:ascii="Times New Roman" w:hAnsi="Times New Roman" w:eastAsia="Times New Roman CE" w:cs="Times New Roman"/>
          <w:b w:val="0"/>
          <w:bCs w:val="0"/>
          <w:i w:val="0"/>
          <w:iCs w:val="0"/>
          <w:color w:val="auto"/>
          <w:kern w:val="0"/>
          <w:sz w:val="24"/>
          <w:szCs w:val="24"/>
          <w:lang w:val="ro-RO" w:eastAsia="en-US" w:bidi="ar-SA"/>
        </w:rPr>
        <w:t>se realizează colaborarea între organul fiscal local și organul fiscal central privind primirea/transmiterea unor informații referitoare la contribuabilii care datorează impozit special pe bunurile imobile de valoare mare</w:t>
      </w:r>
      <w:r>
        <w:rPr>
          <w:rFonts w:hint="default" w:eastAsia="Times New Roman CE" w:cs="Times New Roman"/>
          <w:b w:val="0"/>
          <w:bCs w:val="0"/>
          <w:i w:val="0"/>
          <w:iCs w:val="0"/>
          <w:color w:val="auto"/>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ro-RO" w:eastAsia="en-US" w:bidi="ar-SA"/>
        </w:rPr>
      </w:pPr>
      <w:r>
        <w:rPr>
          <w:rFonts w:hint="default" w:ascii="Times New Roman" w:hAnsi="Times New Roman" w:eastAsia="Times New Roman CE" w:cs="Times New Roman"/>
          <w:b w:val="0"/>
          <w:bCs w:val="0"/>
          <w:i w:val="0"/>
          <w:iCs w:val="0"/>
          <w:kern w:val="0"/>
          <w:sz w:val="24"/>
          <w:szCs w:val="24"/>
          <w:lang w:val="en-US" w:eastAsia="en-US" w:bidi="ar-SA"/>
        </w:rPr>
        <w:t>1</w:t>
      </w:r>
      <w:r>
        <w:rPr>
          <w:rFonts w:hint="default" w:eastAsia="Times New Roman CE" w:cs="Times New Roman"/>
          <w:b w:val="0"/>
          <w:bCs w:val="0"/>
          <w:i w:val="0"/>
          <w:iCs w:val="0"/>
          <w:kern w:val="0"/>
          <w:sz w:val="24"/>
          <w:szCs w:val="24"/>
          <w:lang w:val="ro-RO" w:eastAsia="en-US" w:bidi="ar-SA"/>
        </w:rPr>
        <w:t>3</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eastAsia="Times New Roman CE" w:cs="Times New Roman"/>
          <w:b w:val="0"/>
          <w:bCs w:val="0"/>
          <w:i w:val="0"/>
          <w:iCs w:val="0"/>
          <w:kern w:val="0"/>
          <w:sz w:val="24"/>
          <w:szCs w:val="24"/>
          <w:lang w:val="ro-RO" w:eastAsia="en-US" w:bidi="ar-SA"/>
        </w:rPr>
        <w:t>L</w:t>
      </w:r>
      <w:r>
        <w:rPr>
          <w:rFonts w:hint="default" w:ascii="Times New Roman" w:hAnsi="Times New Roman" w:eastAsia="Times New Roman CE" w:cs="Times New Roman"/>
          <w:b w:val="0"/>
          <w:bCs w:val="0"/>
          <w:i w:val="0"/>
          <w:iCs w:val="0"/>
          <w:kern w:val="0"/>
          <w:sz w:val="24"/>
          <w:szCs w:val="24"/>
          <w:lang w:val="en-US" w:eastAsia="en-US" w:bidi="ar-SA"/>
        </w:rPr>
        <w:t>a estimarea bazei de impozitare</w:t>
      </w:r>
      <w:r>
        <w:rPr>
          <w:rFonts w:hint="default" w:eastAsia="Times New Roman CE" w:cs="Times New Roman"/>
          <w:b w:val="0"/>
          <w:bCs w:val="0"/>
          <w:i w:val="0"/>
          <w:iCs w:val="0"/>
          <w:kern w:val="0"/>
          <w:sz w:val="24"/>
          <w:szCs w:val="24"/>
          <w:lang w:val="en-US"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 compartimentul de specialitate are în vedere</w:t>
      </w:r>
      <w:r>
        <w:rPr>
          <w:rFonts w:hint="default" w:ascii="Times New Roman" w:hAnsi="Times New Roman" w:eastAsia="Times New Roman CE" w:cs="Times New Roman"/>
          <w:b w:val="0"/>
          <w:bCs w:val="0"/>
          <w:i w:val="0"/>
          <w:iCs w:val="0"/>
          <w:kern w:val="0"/>
          <w:sz w:val="24"/>
          <w:szCs w:val="24"/>
          <w:lang w:val="ro-RO" w:eastAsia="en-US" w:bidi="ar-SA"/>
        </w:rPr>
        <w:t xml:space="preserve"> d</w:t>
      </w:r>
      <w:r>
        <w:rPr>
          <w:rFonts w:hint="default" w:ascii="Times New Roman" w:hAnsi="Times New Roman" w:eastAsia="Times New Roman CE" w:cs="Times New Roman"/>
          <w:b w:val="0"/>
          <w:bCs w:val="0"/>
          <w:i w:val="0"/>
          <w:iCs w:val="0"/>
          <w:kern w:val="0"/>
          <w:sz w:val="24"/>
          <w:szCs w:val="24"/>
          <w:lang w:val="en-US" w:eastAsia="en-US" w:bidi="ar-SA"/>
        </w:rPr>
        <w:t>iferenţ</w:t>
      </w:r>
      <w:r>
        <w:rPr>
          <w:rFonts w:hint="default" w:ascii="Times New Roman" w:hAnsi="Times New Roman" w:eastAsia="Times New Roman CE" w:cs="Times New Roman"/>
          <w:b w:val="0"/>
          <w:bCs w:val="0"/>
          <w:i w:val="0"/>
          <w:iCs w:val="0"/>
          <w:kern w:val="0"/>
          <w:sz w:val="24"/>
          <w:szCs w:val="24"/>
          <w:lang w:val="ro-RO" w:eastAsia="en-US" w:bidi="ar-SA"/>
        </w:rPr>
        <w:t>a</w:t>
      </w:r>
      <w:r>
        <w:rPr>
          <w:rFonts w:hint="default" w:ascii="Times New Roman" w:hAnsi="Times New Roman" w:eastAsia="Times New Roman CE" w:cs="Times New Roman"/>
          <w:b w:val="0"/>
          <w:bCs w:val="0"/>
          <w:i w:val="0"/>
          <w:iCs w:val="0"/>
          <w:kern w:val="0"/>
          <w:sz w:val="24"/>
          <w:szCs w:val="24"/>
          <w:lang w:val="en-US" w:eastAsia="en-US" w:bidi="ar-SA"/>
        </w:rPr>
        <w:t xml:space="preserve"> dintre valoarea impozabilă a clădirii</w:t>
      </w:r>
      <w:r>
        <w:rPr>
          <w:rFonts w:hint="default"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 comunicată de către organul fiscal local şi plafonul de 2.500.000 lei</w:t>
      </w:r>
      <w:r>
        <w:rPr>
          <w:rFonts w:hint="default" w:ascii="Times New Roman" w:hAnsi="Times New Roman" w:eastAsia="Times New Roman CE" w:cs="Times New Roman"/>
          <w:b w:val="0"/>
          <w:bCs w:val="0"/>
          <w:i w:val="0"/>
          <w:iCs w:val="0"/>
          <w:kern w:val="0"/>
          <w:sz w:val="24"/>
          <w:szCs w:val="24"/>
          <w:lang w:val="ro-RO"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1</w:t>
      </w:r>
      <w:r>
        <w:rPr>
          <w:rFonts w:hint="default" w:eastAsia="Times New Roman CE" w:cs="Times New Roman"/>
          <w:b w:val="0"/>
          <w:bCs w:val="0"/>
          <w:i w:val="0"/>
          <w:iCs w:val="0"/>
          <w:kern w:val="0"/>
          <w:sz w:val="24"/>
          <w:szCs w:val="24"/>
          <w:lang w:val="ro-RO" w:eastAsia="en-US" w:bidi="ar-SA"/>
        </w:rPr>
        <w:t>4</w:t>
      </w:r>
      <w:r>
        <w:rPr>
          <w:rFonts w:hint="default" w:ascii="Times New Roman" w:hAnsi="Times New Roman" w:eastAsia="Times New Roman CE" w:cs="Times New Roman"/>
          <w:b w:val="0"/>
          <w:bCs w:val="0"/>
          <w:i w:val="0"/>
          <w:iCs w:val="0"/>
          <w:kern w:val="0"/>
          <w:sz w:val="24"/>
          <w:szCs w:val="24"/>
          <w:lang w:val="en-US" w:eastAsia="en-US" w:bidi="ar-SA"/>
        </w:rPr>
        <w:t xml:space="preserve">. (1) Compartimentul de specialitate întocmeşte "Referatul privind estimarea bazei de impozitare </w:t>
      </w:r>
      <w:r>
        <w:rPr>
          <w:rFonts w:hint="default" w:eastAsia="Times New Roman CE" w:cs="Times New Roman"/>
          <w:b w:val="0"/>
          <w:bCs w:val="0"/>
          <w:i w:val="0"/>
          <w:iCs w:val="0"/>
          <w:kern w:val="0"/>
          <w:sz w:val="24"/>
          <w:szCs w:val="24"/>
          <w:lang w:val="ro-RO" w:eastAsia="en-US" w:bidi="ar-SA"/>
        </w:rPr>
        <w:t>a bunurilor imobile și mobile de valoare mare</w:t>
      </w:r>
      <w:r>
        <w:rPr>
          <w:rFonts w:hint="default" w:ascii="Times New Roman" w:hAnsi="Times New Roman" w:eastAsia="Times New Roman CE" w:cs="Times New Roman"/>
          <w:b w:val="0"/>
          <w:bCs w:val="0"/>
          <w:i w:val="0"/>
          <w:iCs w:val="0"/>
          <w:kern w:val="0"/>
          <w:sz w:val="24"/>
          <w:szCs w:val="24"/>
          <w:lang w:val="en-US" w:eastAsia="en-US" w:bidi="ar-SA"/>
        </w:rPr>
        <w:t>", prevăzut în anexa nr.</w:t>
      </w:r>
      <w:r>
        <w:rPr>
          <w:rFonts w:hint="default" w:eastAsia="Times New Roman CE" w:cs="Times New Roman"/>
          <w:b w:val="0"/>
          <w:bCs w:val="0"/>
          <w:i w:val="0"/>
          <w:iCs w:val="0"/>
          <w:kern w:val="0"/>
          <w:sz w:val="24"/>
          <w:szCs w:val="24"/>
          <w:lang w:val="ro-RO" w:eastAsia="en-US" w:bidi="ar-SA"/>
        </w:rPr>
        <w:t>4</w:t>
      </w:r>
      <w:r>
        <w:rPr>
          <w:rFonts w:hint="default" w:ascii="Times New Roman" w:hAnsi="Times New Roman" w:eastAsia="Times New Roman CE" w:cs="Times New Roman"/>
          <w:b w:val="0"/>
          <w:bCs w:val="0"/>
          <w:i w:val="0"/>
          <w:iCs w:val="0"/>
          <w:kern w:val="0"/>
          <w:sz w:val="24"/>
          <w:szCs w:val="24"/>
          <w:lang w:val="en-US" w:eastAsia="en-US" w:bidi="ar-SA"/>
        </w:rPr>
        <w:t xml:space="preserve"> la ordin, în care se consemnează elementele care stau la baza stabilirii din oficiu a impozitului </w:t>
      </w:r>
      <w:r>
        <w:rPr>
          <w:rFonts w:hint="default" w:eastAsia="Times New Roman CE" w:cs="Times New Roman"/>
          <w:b w:val="0"/>
          <w:bCs w:val="0"/>
          <w:i w:val="0"/>
          <w:iCs w:val="0"/>
          <w:kern w:val="0"/>
          <w:sz w:val="24"/>
          <w:szCs w:val="24"/>
          <w:lang w:val="ro-RO" w:eastAsia="en-US" w:bidi="ar-SA"/>
        </w:rPr>
        <w:t>special pe bunurile imobile de valoare mare</w:t>
      </w:r>
      <w:r>
        <w:rPr>
          <w:rFonts w:hint="default" w:ascii="Times New Roman" w:hAnsi="Times New Roman" w:eastAsia="Times New Roman CE" w:cs="Times New Roman"/>
          <w:b w:val="0"/>
          <w:bCs w:val="0"/>
          <w:i w:val="0"/>
          <w:iCs w:val="0"/>
          <w:kern w:val="0"/>
          <w:sz w:val="24"/>
          <w:szCs w:val="24"/>
          <w:lang w:val="en-US" w:eastAsia="en-US" w:bidi="ar-SA"/>
        </w:rPr>
        <w:t xml:space="preserve">, precum şi rezultatul analizei efectuate în scopul stabilirii, din oficiu, a impozitului </w:t>
      </w:r>
      <w:r>
        <w:rPr>
          <w:rFonts w:hint="default" w:eastAsia="Times New Roman CE" w:cs="Times New Roman"/>
          <w:b w:val="0"/>
          <w:bCs w:val="0"/>
          <w:i w:val="0"/>
          <w:iCs w:val="0"/>
          <w:kern w:val="0"/>
          <w:sz w:val="24"/>
          <w:szCs w:val="24"/>
          <w:lang w:val="ro-RO" w:eastAsia="en-US" w:bidi="ar-SA"/>
        </w:rPr>
        <w:t>special</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(2) Referatul de la alin.(1) se avizează de şeful compartimentului de specialitate şi se aprobă de conducătorul unităţii fiscale.</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p>
    <w:p>
      <w:pPr>
        <w:spacing w:beforeLines="0" w:afterLines="0"/>
        <w:jc w:val="both"/>
        <w:rPr>
          <w:rFonts w:hint="default" w:ascii="Times New Roman" w:hAnsi="Times New Roman" w:eastAsia="Times New Roman CE" w:cs="Times New Roman"/>
          <w:b/>
          <w:bCs/>
          <w:color w:val="auto"/>
          <w:sz w:val="24"/>
          <w:szCs w:val="24"/>
          <w:lang w:val="en-US"/>
        </w:rPr>
      </w:pPr>
    </w:p>
    <w:p>
      <w:pPr>
        <w:spacing w:beforeLines="0" w:afterLines="0"/>
        <w:jc w:val="both"/>
        <w:rPr>
          <w:rFonts w:hint="default" w:ascii="Times New Roman" w:hAnsi="Times New Roman" w:eastAsia="Times New Roman CE" w:cs="Times New Roman"/>
          <w:b/>
          <w:bCs/>
          <w:color w:val="auto"/>
          <w:sz w:val="24"/>
          <w:szCs w:val="24"/>
          <w:lang w:val="en-US"/>
        </w:rPr>
      </w:pPr>
    </w:p>
    <w:p>
      <w:pPr>
        <w:spacing w:beforeLines="0" w:afterLines="0"/>
        <w:jc w:val="both"/>
        <w:rPr>
          <w:rFonts w:hint="default" w:ascii="Times New Roman" w:hAnsi="Times New Roman" w:eastAsia="Times New Roman CE" w:cs="Times New Roman"/>
          <w:b/>
          <w:bCs/>
          <w:color w:val="auto"/>
          <w:sz w:val="24"/>
          <w:szCs w:val="24"/>
          <w:lang w:val="en-US"/>
        </w:rPr>
      </w:pPr>
    </w:p>
    <w:p>
      <w:pPr>
        <w:spacing w:beforeLines="0" w:afterLines="0"/>
        <w:ind w:firstLine="420" w:firstLineChars="0"/>
        <w:jc w:val="both"/>
        <w:rPr>
          <w:rFonts w:hint="default" w:eastAsia="Times New Roman CE" w:cs="Times New Roman"/>
          <w:b w:val="0"/>
          <w:bCs w:val="0"/>
          <w:color w:val="auto"/>
          <w:sz w:val="24"/>
          <w:szCs w:val="24"/>
          <w:lang w:val="ro-RO"/>
        </w:rPr>
      </w:pPr>
      <w:r>
        <w:rPr>
          <w:rFonts w:hint="default" w:ascii="Times New Roman" w:hAnsi="Times New Roman" w:eastAsia="Times New Roman CE" w:cs="Times New Roman"/>
          <w:b w:val="0"/>
          <w:bCs w:val="0"/>
          <w:color w:val="auto"/>
          <w:sz w:val="24"/>
          <w:szCs w:val="24"/>
          <w:lang w:val="en-US"/>
        </w:rPr>
        <w:t>CAPITOLUL II</w:t>
      </w:r>
      <w:r>
        <w:rPr>
          <w:rFonts w:hint="default" w:eastAsia="Times New Roman CE" w:cs="Times New Roman"/>
          <w:b w:val="0"/>
          <w:bCs w:val="0"/>
          <w:color w:val="auto"/>
          <w:sz w:val="24"/>
          <w:szCs w:val="24"/>
          <w:lang w:val="ro-RO"/>
        </w:rPr>
        <w:t>I</w:t>
      </w:r>
    </w:p>
    <w:p>
      <w:pPr>
        <w:spacing w:beforeLines="0" w:afterLines="0"/>
        <w:ind w:firstLine="420" w:firstLineChars="0"/>
        <w:jc w:val="both"/>
        <w:rPr>
          <w:rFonts w:hint="default" w:eastAsia="Times New Roman CE" w:cs="Times New Roman"/>
          <w:b/>
          <w:bCs/>
          <w:color w:val="auto"/>
          <w:sz w:val="24"/>
          <w:szCs w:val="24"/>
          <w:lang w:val="ro-RO"/>
        </w:rPr>
      </w:pPr>
      <w:r>
        <w:rPr>
          <w:rFonts w:hint="default" w:eastAsia="Times New Roman CE" w:cs="Times New Roman"/>
          <w:b/>
          <w:bCs/>
          <w:color w:val="auto"/>
          <w:sz w:val="24"/>
          <w:szCs w:val="24"/>
          <w:lang w:val="ro-RO"/>
        </w:rPr>
        <w:t>Procedura de stabilire din oficiu a impozitului special pe bunurile mobile de valoare mare</w:t>
      </w:r>
    </w:p>
    <w:p>
      <w:pPr>
        <w:spacing w:beforeLines="0" w:afterLines="0"/>
        <w:jc w:val="both"/>
        <w:rPr>
          <w:rFonts w:hint="default" w:ascii="Times New Roman" w:hAnsi="Times New Roman" w:eastAsia="Times New Roman CE" w:cs="Times New Roman"/>
          <w:color w:val="auto"/>
          <w:sz w:val="24"/>
          <w:szCs w:val="24"/>
          <w:lang w:val="en-US"/>
        </w:rPr>
      </w:pPr>
    </w:p>
    <w:p>
      <w:pPr>
        <w:spacing w:beforeLines="0" w:afterLines="0"/>
        <w:ind w:firstLine="420" w:firstLineChars="0"/>
        <w:jc w:val="both"/>
        <w:rPr>
          <w:rFonts w:hint="default" w:ascii="Times New Roman" w:hAnsi="Times New Roman" w:eastAsia="Times New Roman CE" w:cs="Times New Roman"/>
          <w:color w:val="auto"/>
          <w:sz w:val="24"/>
          <w:szCs w:val="24"/>
          <w:lang w:val="en-US"/>
        </w:rPr>
      </w:pPr>
      <w:r>
        <w:rPr>
          <w:rFonts w:hint="default" w:ascii="Times New Roman" w:hAnsi="Times New Roman" w:eastAsia="Times New Roman CE" w:cs="Times New Roman"/>
          <w:color w:val="auto"/>
          <w:sz w:val="24"/>
          <w:szCs w:val="24"/>
          <w:lang w:val="en-US"/>
        </w:rPr>
        <w:t>SECŢIUNEA 1</w:t>
      </w:r>
    </w:p>
    <w:p>
      <w:pPr>
        <w:spacing w:beforeLines="0" w:afterLines="0"/>
        <w:ind w:firstLine="420" w:firstLineChars="0"/>
        <w:jc w:val="both"/>
        <w:rPr>
          <w:rFonts w:hint="default" w:ascii="Times New Roman" w:hAnsi="Times New Roman" w:eastAsia="Times New Roman CE" w:cs="Times New Roman"/>
          <w:b/>
          <w:bCs/>
          <w:color w:val="auto"/>
          <w:sz w:val="24"/>
          <w:szCs w:val="24"/>
          <w:lang w:val="en-US"/>
        </w:rPr>
      </w:pPr>
      <w:r>
        <w:rPr>
          <w:rFonts w:hint="default" w:ascii="Times New Roman" w:hAnsi="Times New Roman" w:eastAsia="Times New Roman CE" w:cs="Times New Roman"/>
          <w:b/>
          <w:bCs/>
          <w:color w:val="auto"/>
          <w:sz w:val="24"/>
          <w:szCs w:val="24"/>
          <w:lang w:val="en-US"/>
        </w:rPr>
        <w:t>Identificarea contribuabililor care au obligaţia depunerii declaraţiei de impunere, potrivit legii</w:t>
      </w:r>
    </w:p>
    <w:p>
      <w:pPr>
        <w:keepNext w:val="0"/>
        <w:keepLines w:val="0"/>
        <w:pageBreakBefore w:val="0"/>
        <w:widowControl/>
        <w:kinsoku/>
        <w:wordWrap/>
        <w:overflowPunct/>
        <w:topLinePunct w:val="0"/>
        <w:autoSpaceDE/>
        <w:autoSpaceDN/>
        <w:bidi w:val="0"/>
        <w:adjustRightInd/>
        <w:snapToGrid/>
        <w:spacing w:beforeLines="0" w:after="160" w:afterLines="0" w:line="240" w:lineRule="auto"/>
        <w:ind w:firstLine="420" w:firstLineChars="0"/>
        <w:jc w:val="both"/>
        <w:textAlignment w:val="auto"/>
        <w:outlineLvl w:val="9"/>
        <w:rPr>
          <w:rFonts w:hint="default" w:eastAsia="Times New Roman CE" w:cs="Times New Roman"/>
          <w:b w:val="0"/>
          <w:bCs w:val="0"/>
          <w:i w:val="0"/>
          <w:iCs w:val="0"/>
          <w:kern w:val="0"/>
          <w:sz w:val="24"/>
          <w:szCs w:val="24"/>
          <w:lang w:val="ro-RO" w:eastAsia="en-US" w:bidi="ar-SA"/>
        </w:rPr>
      </w:pPr>
    </w:p>
    <w:p>
      <w:pPr>
        <w:keepNext w:val="0"/>
        <w:keepLines w:val="0"/>
        <w:pageBreakBefore w:val="0"/>
        <w:widowControl/>
        <w:kinsoku/>
        <w:wordWrap/>
        <w:overflowPunct/>
        <w:topLinePunct w:val="0"/>
        <w:autoSpaceDE/>
        <w:autoSpaceDN/>
        <w:bidi w:val="0"/>
        <w:adjustRightInd/>
        <w:snapToGrid/>
        <w:spacing w:beforeLines="0" w:after="16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15</w:t>
      </w:r>
      <w:r>
        <w:rPr>
          <w:rFonts w:hint="default" w:ascii="Times New Roman" w:hAnsi="Times New Roman" w:eastAsia="Times New Roman CE" w:cs="Times New Roman"/>
          <w:b w:val="0"/>
          <w:bCs w:val="0"/>
          <w:i w:val="0"/>
          <w:iCs w:val="0"/>
          <w:kern w:val="0"/>
          <w:sz w:val="24"/>
          <w:szCs w:val="24"/>
          <w:lang w:val="en-US" w:eastAsia="en-US" w:bidi="ar-SA"/>
        </w:rPr>
        <w:t>. (1) Compartimentul</w:t>
      </w:r>
      <w:r>
        <w:rPr>
          <w:rFonts w:hint="default" w:eastAsia="Times New Roman CE" w:cs="Times New Roman"/>
          <w:b w:val="0"/>
          <w:bCs w:val="0"/>
          <w:i w:val="0"/>
          <w:iCs w:val="0"/>
          <w:kern w:val="0"/>
          <w:sz w:val="24"/>
          <w:szCs w:val="24"/>
          <w:lang w:val="ro-RO" w:eastAsia="en-US" w:bidi="ar-SA"/>
        </w:rPr>
        <w:t xml:space="preserve"> </w:t>
      </w:r>
      <w:r>
        <w:rPr>
          <w:rFonts w:hint="default" w:ascii="Times New Roman" w:hAnsi="Times New Roman" w:eastAsia="Times New Roman CE" w:cs="Times New Roman"/>
          <w:b w:val="0"/>
          <w:bCs w:val="0"/>
          <w:i w:val="0"/>
          <w:iCs w:val="0"/>
          <w:kern w:val="0"/>
          <w:sz w:val="24"/>
          <w:szCs w:val="24"/>
          <w:lang w:val="en-US" w:eastAsia="en-US" w:bidi="ar-SA"/>
        </w:rPr>
        <w:t xml:space="preserve">de specialitate </w:t>
      </w:r>
      <w:r>
        <w:rPr>
          <w:rFonts w:hint="default" w:ascii="Times New Roman" w:hAnsi="Times New Roman" w:eastAsia="Times New Roman CE" w:cs="Times New Roman"/>
          <w:b w:val="0"/>
          <w:bCs w:val="0"/>
          <w:i w:val="0"/>
          <w:iCs w:val="0"/>
          <w:kern w:val="0"/>
          <w:sz w:val="24"/>
          <w:szCs w:val="24"/>
          <w:lang w:val="ro-RO" w:eastAsia="en-US" w:bidi="ar-SA"/>
        </w:rPr>
        <w:t>întocmește</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ascii="Times New Roman" w:hAnsi="Times New Roman" w:eastAsia="Times New Roman CE" w:cs="Times New Roman"/>
          <w:b w:val="0"/>
          <w:bCs w:val="0"/>
          <w:i/>
          <w:iCs/>
          <w:kern w:val="0"/>
          <w:sz w:val="24"/>
          <w:szCs w:val="24"/>
          <w:lang w:val="en-US" w:eastAsia="en-US" w:bidi="ar-SA"/>
        </w:rPr>
        <w:t xml:space="preserve">Lista </w:t>
      </w:r>
      <w:r>
        <w:rPr>
          <w:rFonts w:hint="default" w:ascii="Times New Roman" w:hAnsi="Times New Roman" w:eastAsia="Times New Roman CE" w:cs="Times New Roman"/>
          <w:b w:val="0"/>
          <w:bCs w:val="0"/>
          <w:i/>
          <w:iCs/>
          <w:kern w:val="0"/>
          <w:sz w:val="24"/>
          <w:szCs w:val="24"/>
          <w:lang w:val="ro-RO" w:eastAsia="en-US" w:bidi="ar-SA"/>
        </w:rPr>
        <w:t xml:space="preserve">contribuabililor </w:t>
      </w:r>
      <w:r>
        <w:rPr>
          <w:rFonts w:hint="default" w:ascii="Times New Roman" w:hAnsi="Times New Roman" w:eastAsia="Times New Roman CE" w:cs="Times New Roman"/>
          <w:b w:val="0"/>
          <w:bCs w:val="0"/>
          <w:i/>
          <w:iCs/>
          <w:kern w:val="0"/>
          <w:sz w:val="24"/>
          <w:szCs w:val="24"/>
          <w:lang w:val="en-US" w:eastAsia="en-US" w:bidi="ar-SA"/>
        </w:rPr>
        <w:t>care au obligaţia</w:t>
      </w:r>
      <w:r>
        <w:rPr>
          <w:rFonts w:hint="default" w:eastAsia="Times New Roman CE" w:cs="Times New Roman"/>
          <w:b w:val="0"/>
          <w:bCs w:val="0"/>
          <w:i/>
          <w:iCs/>
          <w:kern w:val="0"/>
          <w:sz w:val="24"/>
          <w:szCs w:val="24"/>
          <w:lang w:val="ro-RO" w:eastAsia="en-US" w:bidi="ar-SA"/>
        </w:rPr>
        <w:t xml:space="preserve"> stabilirii și declarării impozitului special pe bunurile mobile de valoare mare</w:t>
      </w:r>
      <w:r>
        <w:rPr>
          <w:rFonts w:hint="default" w:ascii="Times New Roman" w:hAnsi="Times New Roman"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 pe baza  datelor declarate de contribuabili,</w:t>
      </w:r>
      <w:r>
        <w:rPr>
          <w:rFonts w:hint="default" w:eastAsia="Times New Roman CE" w:cs="Times New Roman"/>
          <w:b w:val="0"/>
          <w:bCs w:val="0"/>
          <w:i w:val="0"/>
          <w:iCs w:val="0"/>
          <w:kern w:val="0"/>
          <w:sz w:val="24"/>
          <w:szCs w:val="24"/>
          <w:lang w:val="en-US" w:eastAsia="en-US" w:bidi="ar-SA"/>
        </w:rPr>
        <w:t xml:space="preserve"> precum </w:t>
      </w:r>
      <w:r>
        <w:rPr>
          <w:rFonts w:hint="default" w:eastAsia="Times New Roman CE" w:cs="Times New Roman"/>
          <w:b w:val="0"/>
          <w:bCs w:val="0"/>
          <w:i w:val="0"/>
          <w:iCs w:val="0"/>
          <w:kern w:val="0"/>
          <w:sz w:val="24"/>
          <w:szCs w:val="24"/>
          <w:lang w:val="ro-RO" w:eastAsia="en-US" w:bidi="ar-SA"/>
        </w:rPr>
        <w:t>și</w:t>
      </w:r>
      <w:r>
        <w:rPr>
          <w:rFonts w:hint="default" w:eastAsia="Times New Roman CE" w:cs="Times New Roman"/>
          <w:b w:val="0"/>
          <w:bCs w:val="0"/>
          <w:i w:val="0"/>
          <w:iCs w:val="0"/>
          <w:kern w:val="0"/>
          <w:sz w:val="24"/>
          <w:szCs w:val="24"/>
          <w:lang w:val="en-US" w:eastAsia="en-US" w:bidi="ar-SA"/>
        </w:rPr>
        <w:t xml:space="preserve"> pe baza altor informa</w:t>
      </w:r>
      <w:r>
        <w:rPr>
          <w:rFonts w:hint="default" w:eastAsia="Times New Roman CE" w:cs="Times New Roman"/>
          <w:b w:val="0"/>
          <w:bCs w:val="0"/>
          <w:i w:val="0"/>
          <w:iCs w:val="0"/>
          <w:kern w:val="0"/>
          <w:sz w:val="24"/>
          <w:szCs w:val="24"/>
          <w:lang w:val="ro-RO" w:eastAsia="en-US" w:bidi="ar-SA"/>
        </w:rPr>
        <w:t>ț</w:t>
      </w:r>
      <w:r>
        <w:rPr>
          <w:rFonts w:hint="default" w:eastAsia="Times New Roman CE" w:cs="Times New Roman"/>
          <w:b w:val="0"/>
          <w:bCs w:val="0"/>
          <w:i w:val="0"/>
          <w:iCs w:val="0"/>
          <w:kern w:val="0"/>
          <w:sz w:val="24"/>
          <w:szCs w:val="24"/>
          <w:lang w:val="en-US" w:eastAsia="en-US" w:bidi="ar-SA"/>
        </w:rPr>
        <w:t>ii din eviden</w:t>
      </w:r>
      <w:r>
        <w:rPr>
          <w:rFonts w:hint="default" w:eastAsia="Times New Roman CE" w:cs="Times New Roman"/>
          <w:b w:val="0"/>
          <w:bCs w:val="0"/>
          <w:i w:val="0"/>
          <w:iCs w:val="0"/>
          <w:kern w:val="0"/>
          <w:sz w:val="24"/>
          <w:szCs w:val="24"/>
          <w:lang w:val="ro-RO" w:eastAsia="en-US" w:bidi="ar-SA"/>
        </w:rPr>
        <w:t>ț</w:t>
      </w:r>
      <w:r>
        <w:rPr>
          <w:rFonts w:hint="default" w:eastAsia="Times New Roman CE" w:cs="Times New Roman"/>
          <w:b w:val="0"/>
          <w:bCs w:val="0"/>
          <w:i w:val="0"/>
          <w:iCs w:val="0"/>
          <w:kern w:val="0"/>
          <w:sz w:val="24"/>
          <w:szCs w:val="24"/>
          <w:lang w:val="en-US" w:eastAsia="en-US" w:bidi="ar-SA"/>
        </w:rPr>
        <w:t>a fiscal</w:t>
      </w:r>
      <w:r>
        <w:rPr>
          <w:rFonts w:hint="default" w:eastAsia="Times New Roman CE" w:cs="Times New Roman"/>
          <w:b w:val="0"/>
          <w:bCs w:val="0"/>
          <w:i w:val="0"/>
          <w:iCs w:val="0"/>
          <w:kern w:val="0"/>
          <w:sz w:val="24"/>
          <w:szCs w:val="24"/>
          <w:lang w:val="ro-RO" w:eastAsia="en-US" w:bidi="ar-SA"/>
        </w:rPr>
        <w:t>ă</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ro-RO" w:eastAsia="en-US" w:bidi="ar-SA"/>
        </w:rPr>
        <w:t>(</w:t>
      </w:r>
      <w:r>
        <w:rPr>
          <w:rFonts w:hint="default" w:eastAsia="Times New Roman CE" w:cs="Times New Roman"/>
          <w:b w:val="0"/>
          <w:bCs w:val="0"/>
          <w:i w:val="0"/>
          <w:iCs w:val="0"/>
          <w:kern w:val="0"/>
          <w:sz w:val="24"/>
          <w:szCs w:val="24"/>
          <w:lang w:val="ro-RO" w:eastAsia="en-US" w:bidi="ar-SA"/>
        </w:rPr>
        <w:t>2</w:t>
      </w:r>
      <w:r>
        <w:rPr>
          <w:rFonts w:hint="default" w:ascii="Times New Roman" w:hAnsi="Times New Roman" w:eastAsia="Times New Roman CE" w:cs="Times New Roman"/>
          <w:b w:val="0"/>
          <w:bCs w:val="0"/>
          <w:i w:val="0"/>
          <w:iCs w:val="0"/>
          <w:kern w:val="0"/>
          <w:sz w:val="24"/>
          <w:szCs w:val="24"/>
          <w:lang w:val="ro-RO" w:eastAsia="en-US" w:bidi="ar-SA"/>
        </w:rPr>
        <w:t xml:space="preserve">) </w:t>
      </w:r>
      <w:r>
        <w:rPr>
          <w:rFonts w:hint="default" w:eastAsia="Times New Roman CE" w:cs="Times New Roman"/>
          <w:b w:val="0"/>
          <w:bCs w:val="0"/>
          <w:i w:val="0"/>
          <w:iCs w:val="0"/>
          <w:kern w:val="0"/>
          <w:sz w:val="24"/>
          <w:szCs w:val="24"/>
          <w:lang w:val="ro-RO" w:eastAsia="en-US" w:bidi="ar-SA"/>
        </w:rPr>
        <w:t>L</w:t>
      </w:r>
      <w:r>
        <w:rPr>
          <w:rFonts w:hint="default" w:ascii="Times New Roman" w:hAnsi="Times New Roman" w:eastAsia="Times New Roman CE" w:cs="Times New Roman"/>
          <w:b w:val="0"/>
          <w:bCs w:val="0"/>
          <w:i w:val="0"/>
          <w:iCs w:val="0"/>
          <w:kern w:val="0"/>
          <w:sz w:val="24"/>
          <w:szCs w:val="24"/>
          <w:lang w:val="en-US" w:eastAsia="en-US" w:bidi="ar-SA"/>
        </w:rPr>
        <w:t>a întocmirea listei de la alin.(1) se au în vedere</w:t>
      </w:r>
      <w:r>
        <w:rPr>
          <w:rFonts w:hint="default" w:ascii="Times New Roman" w:hAnsi="Times New Roman" w:eastAsia="Times New Roman CE" w:cs="Times New Roman"/>
          <w:b w:val="0"/>
          <w:bCs w:val="0"/>
          <w:i w:val="0"/>
          <w:iCs w:val="0"/>
          <w:kern w:val="0"/>
          <w:sz w:val="24"/>
          <w:szCs w:val="24"/>
          <w:lang w:val="ro-RO" w:eastAsia="en-US" w:bidi="ar-SA"/>
        </w:rPr>
        <w:t xml:space="preserve"> </w:t>
      </w:r>
      <w:r>
        <w:rPr>
          <w:rFonts w:hint="default" w:ascii="Times New Roman" w:hAnsi="Times New Roman" w:eastAsia="Times New Roman CE" w:cs="Times New Roman"/>
          <w:b w:val="0"/>
          <w:bCs w:val="0"/>
          <w:i w:val="0"/>
          <w:iCs w:val="0"/>
          <w:kern w:val="0"/>
          <w:sz w:val="24"/>
          <w:szCs w:val="24"/>
          <w:lang w:val="en-US" w:eastAsia="en-US" w:bidi="ar-SA"/>
        </w:rPr>
        <w:t xml:space="preserve">informaţiile cuprinse în </w:t>
      </w:r>
      <w:r>
        <w:rPr>
          <w:rFonts w:hint="default" w:eastAsia="Times New Roman CE" w:cs="Times New Roman"/>
          <w:b w:val="0"/>
          <w:bCs w:val="0"/>
          <w:i w:val="0"/>
          <w:iCs w:val="0"/>
          <w:kern w:val="0"/>
          <w:sz w:val="24"/>
          <w:szCs w:val="24"/>
          <w:lang w:val="en-US" w:eastAsia="en-US" w:bidi="ar-SA"/>
        </w:rPr>
        <w:t>ultima declara</w:t>
      </w:r>
      <w:r>
        <w:rPr>
          <w:rFonts w:hint="default" w:eastAsia="Times New Roman CE" w:cs="Times New Roman"/>
          <w:b w:val="0"/>
          <w:bCs w:val="0"/>
          <w:i w:val="0"/>
          <w:iCs w:val="0"/>
          <w:kern w:val="0"/>
          <w:sz w:val="24"/>
          <w:szCs w:val="24"/>
          <w:lang w:val="ro-RO" w:eastAsia="en-US" w:bidi="ar-SA"/>
        </w:rPr>
        <w:t xml:space="preserve">ție </w:t>
      </w:r>
      <w:r>
        <w:rPr>
          <w:rFonts w:hint="default" w:ascii="Times New Roman" w:hAnsi="Times New Roman" w:eastAsia="Times New Roman CE" w:cs="Times New Roman"/>
          <w:b w:val="0"/>
          <w:bCs w:val="0"/>
          <w:i w:val="0"/>
          <w:iCs w:val="0"/>
          <w:kern w:val="0"/>
          <w:sz w:val="24"/>
          <w:szCs w:val="24"/>
          <w:lang w:val="ro-RO" w:eastAsia="en-US" w:bidi="ar-SA"/>
        </w:rPr>
        <w:t>216</w:t>
      </w:r>
      <w:r>
        <w:rPr>
          <w:rFonts w:hint="default" w:eastAsia="Times New Roman CE" w:cs="Times New Roman"/>
          <w:b w:val="0"/>
          <w:bCs w:val="0"/>
          <w:i w:val="0"/>
          <w:iCs w:val="0"/>
          <w:kern w:val="0"/>
          <w:sz w:val="24"/>
          <w:szCs w:val="24"/>
          <w:lang w:val="ro-RO" w:eastAsia="en-US" w:bidi="ar-SA"/>
        </w:rPr>
        <w:t xml:space="preserve"> depusă de contribuabil,</w:t>
      </w:r>
      <w:r>
        <w:rPr>
          <w:rFonts w:hint="default" w:ascii="Times New Roman" w:hAnsi="Times New Roman" w:eastAsia="Times New Roman CE" w:cs="Times New Roman"/>
          <w:b w:val="0"/>
          <w:bCs w:val="0"/>
          <w:i w:val="0"/>
          <w:iCs w:val="0"/>
          <w:kern w:val="0"/>
          <w:sz w:val="24"/>
          <w:szCs w:val="24"/>
          <w:lang w:val="en-US" w:eastAsia="en-US" w:bidi="ar-SA"/>
        </w:rPr>
        <w:t xml:space="preserve"> completa</w:t>
      </w:r>
      <w:r>
        <w:rPr>
          <w:rFonts w:hint="default" w:ascii="Times New Roman" w:hAnsi="Times New Roman" w:eastAsia="Times New Roman CE" w:cs="Times New Roman"/>
          <w:b w:val="0"/>
          <w:bCs w:val="0"/>
          <w:i w:val="0"/>
          <w:iCs w:val="0"/>
          <w:kern w:val="0"/>
          <w:sz w:val="24"/>
          <w:szCs w:val="24"/>
          <w:lang w:val="ro-RO" w:eastAsia="en-US" w:bidi="ar-SA"/>
        </w:rPr>
        <w:t>t</w:t>
      </w:r>
      <w:r>
        <w:rPr>
          <w:rFonts w:hint="default" w:eastAsia="Times New Roman CE" w:cs="Times New Roman"/>
          <w:b w:val="0"/>
          <w:bCs w:val="0"/>
          <w:i w:val="0"/>
          <w:iCs w:val="0"/>
          <w:kern w:val="0"/>
          <w:sz w:val="24"/>
          <w:szCs w:val="24"/>
          <w:lang w:val="ro-RO" w:eastAsia="en-US" w:bidi="ar-SA"/>
        </w:rPr>
        <w:t>ă</w:t>
      </w:r>
      <w:r>
        <w:rPr>
          <w:rFonts w:hint="default" w:ascii="Times New Roman" w:hAnsi="Times New Roman" w:eastAsia="Times New Roman CE" w:cs="Times New Roman"/>
          <w:b w:val="0"/>
          <w:bCs w:val="0"/>
          <w:i w:val="0"/>
          <w:iCs w:val="0"/>
          <w:kern w:val="0"/>
          <w:sz w:val="24"/>
          <w:szCs w:val="24"/>
          <w:lang w:val="ro-RO" w:eastAsia="en-US" w:bidi="ar-SA"/>
        </w:rPr>
        <w:t xml:space="preserve"> la s</w:t>
      </w:r>
      <w:r>
        <w:rPr>
          <w:rFonts w:hint="default" w:ascii="Times New Roman" w:hAnsi="Times New Roman" w:eastAsia="Times New Roman CE" w:cs="Times New Roman"/>
          <w:b w:val="0"/>
          <w:bCs w:val="0"/>
          <w:color w:val="auto"/>
          <w:sz w:val="24"/>
          <w:szCs w:val="24"/>
          <w:u w:val="none"/>
          <w:lang w:val="ro-RO"/>
        </w:rPr>
        <w:t xml:space="preserve">ecțiunea 2 </w:t>
      </w:r>
      <w:r>
        <w:rPr>
          <w:rFonts w:hint="default" w:ascii="Times New Roman" w:hAnsi="Times New Roman" w:eastAsia="Times New Roman CE" w:cs="Times New Roman"/>
          <w:b w:val="0"/>
          <w:bCs w:val="0"/>
          <w:color w:val="auto"/>
          <w:sz w:val="24"/>
          <w:szCs w:val="24"/>
          <w:u w:val="none"/>
          <w:lang w:val="en-US"/>
        </w:rPr>
        <w:t>“</w:t>
      </w:r>
      <w:r>
        <w:rPr>
          <w:rFonts w:hint="default" w:ascii="Times New Roman" w:hAnsi="Times New Roman" w:eastAsia="Times New Roman CE" w:cs="Times New Roman"/>
          <w:b w:val="0"/>
          <w:bCs w:val="0"/>
          <w:color w:val="auto"/>
          <w:sz w:val="24"/>
          <w:szCs w:val="24"/>
          <w:u w:val="none"/>
          <w:lang w:val="ro-RO"/>
        </w:rPr>
        <w:t>Date privind impozitul special pe bunurile mobile</w:t>
      </w:r>
      <w:r>
        <w:rPr>
          <w:rFonts w:hint="default" w:ascii="Times New Roman" w:hAnsi="Times New Roman" w:eastAsia="Times New Roman CE" w:cs="Times New Roman"/>
          <w:b w:val="0"/>
          <w:bCs w:val="0"/>
          <w:color w:val="auto"/>
          <w:sz w:val="24"/>
          <w:szCs w:val="24"/>
          <w:u w:val="none"/>
          <w:lang w:val="en-US"/>
        </w:rPr>
        <w:t>”</w:t>
      </w:r>
      <w:r>
        <w:rPr>
          <w:rFonts w:hint="default" w:ascii="Times New Roman" w:hAnsi="Times New Roman" w:eastAsia="Times New Roman CE" w:cs="Times New Roman"/>
          <w:b w:val="0"/>
          <w:bCs w:val="0"/>
          <w:i w:val="0"/>
          <w:iCs w:val="0"/>
          <w:kern w:val="0"/>
          <w:sz w:val="24"/>
          <w:szCs w:val="24"/>
          <w:lang w:val="en-US" w:eastAsia="en-US" w:bidi="ar-SA"/>
        </w:rPr>
        <w:t xml:space="preserve"> de la </w:t>
      </w:r>
      <w:r>
        <w:rPr>
          <w:rFonts w:hint="default" w:ascii="Times New Roman" w:hAnsi="Times New Roman" w:eastAsia="Times New Roman CE" w:cs="Times New Roman"/>
          <w:b w:val="0"/>
          <w:bCs w:val="0"/>
          <w:i w:val="0"/>
          <w:iCs w:val="0"/>
          <w:kern w:val="0"/>
          <w:sz w:val="24"/>
          <w:szCs w:val="24"/>
          <w:lang w:val="ro-RO" w:eastAsia="en-US" w:bidi="ar-SA"/>
        </w:rPr>
        <w:t>c</w:t>
      </w:r>
      <w:r>
        <w:rPr>
          <w:rFonts w:hint="default" w:ascii="Times New Roman" w:hAnsi="Times New Roman" w:eastAsia="Times New Roman CE" w:cs="Times New Roman"/>
          <w:color w:val="auto"/>
          <w:sz w:val="24"/>
          <w:szCs w:val="24"/>
          <w:u w:val="none"/>
          <w:lang w:val="ro-RO"/>
        </w:rPr>
        <w:t xml:space="preserve">apitolul III </w:t>
      </w:r>
      <w:r>
        <w:rPr>
          <w:rFonts w:hint="default" w:ascii="Times New Roman" w:hAnsi="Times New Roman" w:eastAsia="Times New Roman CE" w:cs="Times New Roman"/>
          <w:color w:val="auto"/>
          <w:sz w:val="24"/>
          <w:szCs w:val="24"/>
          <w:u w:val="none"/>
          <w:lang w:val="en-US"/>
        </w:rPr>
        <w:t>“</w:t>
      </w:r>
      <w:r>
        <w:rPr>
          <w:rFonts w:hint="default" w:ascii="Times New Roman" w:hAnsi="Times New Roman" w:eastAsia="Times New Roman CE" w:cs="Times New Roman"/>
          <w:color w:val="auto"/>
          <w:sz w:val="24"/>
          <w:szCs w:val="24"/>
          <w:u w:val="none"/>
          <w:lang w:val="ro-RO"/>
        </w:rPr>
        <w:t>Date privind impozitul special pe bunurile imobile și mobile de valoare mare</w:t>
      </w:r>
      <w:r>
        <w:rPr>
          <w:rFonts w:hint="default" w:ascii="Times New Roman" w:hAnsi="Times New Roman" w:eastAsia="Times New Roman CE" w:cs="Times New Roman"/>
          <w:color w:val="auto"/>
          <w:sz w:val="24"/>
          <w:szCs w:val="24"/>
          <w:u w:val="none"/>
          <w:lang w:val="en-US"/>
        </w:rPr>
        <w:t>”</w:t>
      </w:r>
      <w:r>
        <w:rPr>
          <w:rFonts w:hint="default" w:ascii="Times New Roman" w:hAnsi="Times New Roman" w:eastAsia="Times New Roman CE" w:cs="Times New Roman"/>
          <w:b w:val="0"/>
          <w:bCs w:val="0"/>
          <w:i w:val="0"/>
          <w:iCs w:val="0"/>
          <w:kern w:val="0"/>
          <w:sz w:val="24"/>
          <w:szCs w:val="24"/>
          <w:lang w:val="en-US" w:eastAsia="en-US" w:bidi="ar-SA"/>
        </w:rPr>
        <w:t>,</w:t>
      </w:r>
      <w:r>
        <w:rPr>
          <w:rFonts w:hint="default" w:eastAsia="Times New Roman CE" w:cs="Times New Roman"/>
          <w:b w:val="0"/>
          <w:bCs w:val="0"/>
          <w:i w:val="0"/>
          <w:iCs w:val="0"/>
          <w:kern w:val="0"/>
          <w:sz w:val="24"/>
          <w:szCs w:val="24"/>
          <w:lang w:val="en-US" w:eastAsia="en-US" w:bidi="ar-SA"/>
        </w:rPr>
        <w:t xml:space="preserve"> </w:t>
      </w:r>
      <w:r>
        <w:rPr>
          <w:rFonts w:hint="default" w:eastAsia="Times New Roman CE" w:cs="Times New Roman"/>
          <w:b w:val="0"/>
          <w:bCs w:val="0"/>
          <w:i w:val="0"/>
          <w:iCs w:val="0"/>
          <w:kern w:val="0"/>
          <w:sz w:val="24"/>
          <w:szCs w:val="24"/>
          <w:lang w:val="ro-RO" w:eastAsia="en-US" w:bidi="ar-SA"/>
        </w:rPr>
        <w:t xml:space="preserve">precum și alte </w:t>
      </w:r>
      <w:r>
        <w:rPr>
          <w:rFonts w:hint="default" w:eastAsia="Times New Roman CE" w:cs="Times New Roman"/>
          <w:b w:val="0"/>
          <w:bCs w:val="0"/>
          <w:i w:val="0"/>
          <w:iCs w:val="0"/>
          <w:kern w:val="0"/>
          <w:sz w:val="24"/>
          <w:szCs w:val="24"/>
          <w:lang w:val="en-US" w:eastAsia="en-US" w:bidi="ar-SA"/>
        </w:rPr>
        <w:t>informa</w:t>
      </w:r>
      <w:r>
        <w:rPr>
          <w:rFonts w:hint="default" w:eastAsia="Times New Roman CE" w:cs="Times New Roman"/>
          <w:b w:val="0"/>
          <w:bCs w:val="0"/>
          <w:i w:val="0"/>
          <w:iCs w:val="0"/>
          <w:kern w:val="0"/>
          <w:sz w:val="24"/>
          <w:szCs w:val="24"/>
          <w:lang w:val="ro-RO" w:eastAsia="en-US" w:bidi="ar-SA"/>
        </w:rPr>
        <w:t>ț</w:t>
      </w:r>
      <w:r>
        <w:rPr>
          <w:rFonts w:hint="default" w:eastAsia="Times New Roman CE" w:cs="Times New Roman"/>
          <w:b w:val="0"/>
          <w:bCs w:val="0"/>
          <w:i w:val="0"/>
          <w:iCs w:val="0"/>
          <w:kern w:val="0"/>
          <w:sz w:val="24"/>
          <w:szCs w:val="24"/>
          <w:lang w:val="en-US" w:eastAsia="en-US" w:bidi="ar-SA"/>
        </w:rPr>
        <w:t>ii din eviden</w:t>
      </w:r>
      <w:r>
        <w:rPr>
          <w:rFonts w:hint="default" w:eastAsia="Times New Roman CE" w:cs="Times New Roman"/>
          <w:b w:val="0"/>
          <w:bCs w:val="0"/>
          <w:i w:val="0"/>
          <w:iCs w:val="0"/>
          <w:kern w:val="0"/>
          <w:sz w:val="24"/>
          <w:szCs w:val="24"/>
          <w:lang w:val="ro-RO" w:eastAsia="en-US" w:bidi="ar-SA"/>
        </w:rPr>
        <w:t>ț</w:t>
      </w:r>
      <w:r>
        <w:rPr>
          <w:rFonts w:hint="default" w:eastAsia="Times New Roman CE" w:cs="Times New Roman"/>
          <w:b w:val="0"/>
          <w:bCs w:val="0"/>
          <w:i w:val="0"/>
          <w:iCs w:val="0"/>
          <w:kern w:val="0"/>
          <w:sz w:val="24"/>
          <w:szCs w:val="24"/>
          <w:lang w:val="en-US" w:eastAsia="en-US" w:bidi="ar-SA"/>
        </w:rPr>
        <w:t>a fiscal</w:t>
      </w:r>
      <w:r>
        <w:rPr>
          <w:rFonts w:hint="default" w:eastAsia="Times New Roman CE" w:cs="Times New Roman"/>
          <w:b w:val="0"/>
          <w:bCs w:val="0"/>
          <w:i w:val="0"/>
          <w:iCs w:val="0"/>
          <w:kern w:val="0"/>
          <w:sz w:val="24"/>
          <w:szCs w:val="24"/>
          <w:lang w:val="ro-RO" w:eastAsia="en-US" w:bidi="ar-SA"/>
        </w:rPr>
        <w:t>ă</w:t>
      </w:r>
      <w:r>
        <w:rPr>
          <w:rFonts w:hint="default" w:ascii="Times New Roman" w:hAnsi="Times New Roman" w:eastAsia="Times New Roman CE" w:cs="Times New Roman"/>
          <w:b w:val="0"/>
          <w:bCs w:val="0"/>
          <w:i w:val="0"/>
          <w:iCs w:val="0"/>
          <w:kern w:val="0"/>
          <w:sz w:val="24"/>
          <w:szCs w:val="24"/>
          <w:lang w:val="en-US" w:eastAsia="en-US" w:bidi="ar-SA"/>
        </w:rPr>
        <w:t>.</w:t>
      </w:r>
    </w:p>
    <w:p>
      <w:pPr>
        <w:spacing w:beforeLines="0" w:afterLines="0"/>
        <w:jc w:val="both"/>
        <w:rPr>
          <w:rFonts w:hint="default" w:ascii="Times New Roman" w:hAnsi="Times New Roman" w:eastAsia="Times New Roman CE" w:cs="Times New Roman"/>
          <w:color w:val="0000FF"/>
          <w:sz w:val="24"/>
          <w:szCs w:val="24"/>
          <w:lang w:val="ro-RO"/>
        </w:rPr>
      </w:pPr>
    </w:p>
    <w:p>
      <w:pPr>
        <w:spacing w:beforeLines="0" w:afterLines="0"/>
        <w:ind w:firstLine="420" w:firstLineChars="0"/>
        <w:jc w:val="both"/>
        <w:rPr>
          <w:rFonts w:hint="default" w:ascii="Times New Roman" w:hAnsi="Times New Roman" w:eastAsia="Times New Roman CE" w:cs="Times New Roman"/>
          <w:color w:val="auto"/>
          <w:sz w:val="24"/>
          <w:szCs w:val="24"/>
          <w:lang w:val="en-US"/>
        </w:rPr>
      </w:pPr>
      <w:r>
        <w:rPr>
          <w:rFonts w:hint="default" w:ascii="Times New Roman" w:hAnsi="Times New Roman" w:eastAsia="Times New Roman CE" w:cs="Times New Roman"/>
          <w:color w:val="auto"/>
          <w:sz w:val="24"/>
          <w:szCs w:val="24"/>
          <w:lang w:val="en-US"/>
        </w:rPr>
        <w:t>SECŢIUNEA a 2-a</w:t>
      </w:r>
    </w:p>
    <w:p>
      <w:pPr>
        <w:spacing w:beforeLines="0" w:afterLines="0"/>
        <w:ind w:firstLine="420" w:firstLineChars="0"/>
        <w:jc w:val="both"/>
        <w:rPr>
          <w:rFonts w:hint="default" w:ascii="Times New Roman" w:hAnsi="Times New Roman" w:eastAsia="Times New Roman CE" w:cs="Times New Roman"/>
          <w:color w:val="auto"/>
          <w:sz w:val="24"/>
          <w:szCs w:val="24"/>
          <w:lang w:val="ro-RO"/>
        </w:rPr>
      </w:pPr>
      <w:r>
        <w:rPr>
          <w:rFonts w:hint="default" w:eastAsia="Times New Roman CE" w:cs="Times New Roman"/>
          <w:b/>
          <w:bCs/>
          <w:color w:val="auto"/>
          <w:sz w:val="24"/>
          <w:szCs w:val="24"/>
          <w:lang w:val="ro-RO"/>
        </w:rPr>
        <w:t>Întocmirea</w:t>
      </w:r>
      <w:r>
        <w:rPr>
          <w:rFonts w:hint="default" w:eastAsia="Times New Roman CE" w:cs="Times New Roman"/>
          <w:color w:val="auto"/>
          <w:sz w:val="24"/>
          <w:szCs w:val="24"/>
          <w:lang w:val="ro-RO"/>
        </w:rPr>
        <w:t xml:space="preserve"> </w:t>
      </w:r>
      <w:r>
        <w:rPr>
          <w:rFonts w:hint="default" w:ascii="Times New Roman" w:hAnsi="Times New Roman" w:eastAsia="Times New Roman CE" w:cs="Times New Roman"/>
          <w:b/>
          <w:color w:val="auto"/>
          <w:sz w:val="24"/>
          <w:szCs w:val="24"/>
          <w:lang w:val="en-US"/>
        </w:rPr>
        <w:t>List</w:t>
      </w:r>
      <w:r>
        <w:rPr>
          <w:rFonts w:hint="default" w:eastAsia="Times New Roman CE" w:cs="Times New Roman"/>
          <w:b/>
          <w:color w:val="auto"/>
          <w:sz w:val="24"/>
          <w:szCs w:val="24"/>
          <w:lang w:val="ro-RO"/>
        </w:rPr>
        <w:t>ei</w:t>
      </w:r>
      <w:r>
        <w:rPr>
          <w:rFonts w:hint="default" w:ascii="Times New Roman" w:hAnsi="Times New Roman" w:eastAsia="Times New Roman CE" w:cs="Times New Roman"/>
          <w:b/>
          <w:color w:val="auto"/>
          <w:sz w:val="24"/>
          <w:szCs w:val="24"/>
          <w:lang w:val="en-US"/>
        </w:rPr>
        <w:t xml:space="preserve"> contribuabililor care nu </w:t>
      </w:r>
      <w:r>
        <w:rPr>
          <w:rFonts w:hint="default" w:eastAsia="Times New Roman CE" w:cs="Times New Roman"/>
          <w:b/>
          <w:color w:val="auto"/>
          <w:sz w:val="24"/>
          <w:szCs w:val="24"/>
          <w:lang w:val="ro-RO"/>
        </w:rPr>
        <w:t>și-au</w:t>
      </w:r>
      <w:r>
        <w:rPr>
          <w:rFonts w:hint="default" w:ascii="Times New Roman" w:hAnsi="Times New Roman" w:eastAsia="Times New Roman CE" w:cs="Times New Roman"/>
          <w:b/>
          <w:color w:val="auto"/>
          <w:sz w:val="24"/>
          <w:szCs w:val="24"/>
          <w:lang w:val="en-US"/>
        </w:rPr>
        <w:t xml:space="preserve"> </w:t>
      </w:r>
      <w:r>
        <w:rPr>
          <w:rFonts w:hint="default" w:eastAsia="Times New Roman CE" w:cs="Times New Roman"/>
          <w:b/>
          <w:color w:val="auto"/>
          <w:sz w:val="24"/>
          <w:szCs w:val="24"/>
          <w:lang w:val="ro-RO"/>
        </w:rPr>
        <w:t>îndeplinit obligațiile declarative</w:t>
      </w:r>
    </w:p>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16</w:t>
      </w:r>
      <w:r>
        <w:rPr>
          <w:rFonts w:hint="default" w:ascii="Times New Roman" w:hAnsi="Times New Roman" w:eastAsia="Times New Roman CE" w:cs="Times New Roman"/>
          <w:b w:val="0"/>
          <w:bCs w:val="0"/>
          <w:i w:val="0"/>
          <w:iCs w:val="0"/>
          <w:kern w:val="0"/>
          <w:sz w:val="24"/>
          <w:szCs w:val="24"/>
          <w:lang w:val="en-US" w:eastAsia="en-US" w:bidi="ar-SA"/>
        </w:rPr>
        <w:t>. (1) În termen de 15 zile de la expirarea termenului legal de depunere a</w:t>
      </w:r>
      <w:r>
        <w:rPr>
          <w:rFonts w:hint="default" w:eastAsia="Times New Roman CE" w:cs="Times New Roman"/>
          <w:b w:val="0"/>
          <w:bCs w:val="0"/>
          <w:i w:val="0"/>
          <w:iCs w:val="0"/>
          <w:kern w:val="0"/>
          <w:sz w:val="24"/>
          <w:szCs w:val="24"/>
          <w:lang w:val="ro-RO" w:eastAsia="en-US" w:bidi="ar-SA"/>
        </w:rPr>
        <w:t xml:space="preserve"> declarației de impunere pentru declararea impozitului special pe bunurile mobile de valoare mare</w:t>
      </w:r>
      <w:r>
        <w:rPr>
          <w:rFonts w:hint="default" w:ascii="Times New Roman" w:hAnsi="Times New Roman" w:eastAsia="Times New Roman CE" w:cs="Times New Roman"/>
          <w:b w:val="0"/>
          <w:bCs w:val="0"/>
          <w:i w:val="0"/>
          <w:iCs w:val="0"/>
          <w:kern w:val="0"/>
          <w:sz w:val="24"/>
          <w:szCs w:val="24"/>
          <w:lang w:val="en-US" w:eastAsia="en-US" w:bidi="ar-SA"/>
        </w:rPr>
        <w:t>, compartimentul de specialitate</w:t>
      </w:r>
      <w:r>
        <w:rPr>
          <w:rFonts w:hint="default" w:ascii="Times New Roman" w:hAnsi="Times New Roman" w:eastAsia="Times New Roman CE" w:cs="Times New Roman"/>
          <w:b w:val="0"/>
          <w:bCs w:val="0"/>
          <w:i w:val="0"/>
          <w:iCs w:val="0"/>
          <w:kern w:val="0"/>
          <w:sz w:val="24"/>
          <w:szCs w:val="24"/>
          <w:lang w:val="ro-RO" w:eastAsia="en-US" w:bidi="ar-SA"/>
        </w:rPr>
        <w:t xml:space="preserve"> întocmește</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ascii="Times New Roman" w:hAnsi="Times New Roman" w:eastAsia="Times New Roman CE" w:cs="Times New Roman"/>
          <w:b w:val="0"/>
          <w:bCs w:val="0"/>
          <w:i/>
          <w:iCs/>
          <w:kern w:val="0"/>
          <w:sz w:val="24"/>
          <w:szCs w:val="24"/>
          <w:lang w:val="ro-RO" w:eastAsia="en-US" w:bidi="ar-SA"/>
        </w:rPr>
        <w:t>„</w:t>
      </w:r>
      <w:r>
        <w:rPr>
          <w:rFonts w:hint="default" w:ascii="Times New Roman" w:hAnsi="Times New Roman" w:eastAsia="Times New Roman CE" w:cs="Times New Roman"/>
          <w:b w:val="0"/>
          <w:bCs w:val="0"/>
          <w:i/>
          <w:iCs/>
          <w:kern w:val="0"/>
          <w:sz w:val="24"/>
          <w:szCs w:val="24"/>
          <w:lang w:val="en-US" w:eastAsia="en-US" w:bidi="ar-SA"/>
        </w:rPr>
        <w:t xml:space="preserve">Lista </w:t>
      </w:r>
      <w:r>
        <w:rPr>
          <w:rFonts w:hint="default" w:ascii="Times New Roman" w:hAnsi="Times New Roman" w:eastAsia="Times New Roman CE" w:cs="Times New Roman"/>
          <w:b w:val="0"/>
          <w:bCs w:val="0"/>
          <w:i/>
          <w:iCs/>
          <w:kern w:val="0"/>
          <w:sz w:val="24"/>
          <w:szCs w:val="24"/>
          <w:lang w:val="ro-RO" w:eastAsia="en-US" w:bidi="ar-SA"/>
        </w:rPr>
        <w:t>contribuabililor care</w:t>
      </w:r>
      <w:r>
        <w:rPr>
          <w:rFonts w:hint="default" w:ascii="Times New Roman" w:hAnsi="Times New Roman" w:eastAsia="Times New Roman CE" w:cs="Times New Roman"/>
          <w:b w:val="0"/>
          <w:bCs w:val="0"/>
          <w:i/>
          <w:iCs/>
          <w:kern w:val="0"/>
          <w:sz w:val="24"/>
          <w:szCs w:val="24"/>
          <w:lang w:val="en-US" w:eastAsia="en-US" w:bidi="ar-SA"/>
        </w:rPr>
        <w:t xml:space="preserve"> nu </w:t>
      </w:r>
      <w:r>
        <w:rPr>
          <w:rFonts w:hint="default" w:eastAsia="Times New Roman CE" w:cs="Times New Roman"/>
          <w:b w:val="0"/>
          <w:bCs w:val="0"/>
          <w:i/>
          <w:iCs/>
          <w:kern w:val="0"/>
          <w:sz w:val="24"/>
          <w:szCs w:val="24"/>
          <w:lang w:val="ro-RO" w:eastAsia="en-US" w:bidi="ar-SA"/>
        </w:rPr>
        <w:t>și-au îndeplinit obligațiile declarative</w:t>
      </w:r>
      <w:r>
        <w:rPr>
          <w:rFonts w:hint="default" w:ascii="Times New Roman" w:hAnsi="Times New Roman" w:eastAsia="Times New Roman CE" w:cs="Times New Roman"/>
          <w:b w:val="0"/>
          <w:bCs w:val="0"/>
          <w:i/>
          <w:iCs/>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 prin compararea </w:t>
      </w:r>
      <w:r>
        <w:rPr>
          <w:rFonts w:hint="default" w:ascii="Times New Roman" w:hAnsi="Times New Roman" w:eastAsia="Times New Roman CE" w:cs="Times New Roman"/>
          <w:b w:val="0"/>
          <w:bCs w:val="0"/>
          <w:i/>
          <w:iCs/>
          <w:kern w:val="0"/>
          <w:sz w:val="24"/>
          <w:szCs w:val="24"/>
          <w:lang w:val="en-US" w:eastAsia="en-US" w:bidi="ar-SA"/>
        </w:rPr>
        <w:t>Listei</w:t>
      </w:r>
      <w:r>
        <w:rPr>
          <w:rFonts w:hint="default" w:ascii="Times New Roman" w:hAnsi="Times New Roman" w:eastAsia="Times New Roman CE" w:cs="Times New Roman"/>
          <w:b w:val="0"/>
          <w:bCs w:val="0"/>
          <w:i/>
          <w:iCs/>
          <w:kern w:val="0"/>
          <w:sz w:val="24"/>
          <w:szCs w:val="24"/>
          <w:lang w:val="ro-RO" w:eastAsia="en-US" w:bidi="ar-SA"/>
        </w:rPr>
        <w:t xml:space="preserve"> contribuabililor </w:t>
      </w:r>
      <w:r>
        <w:rPr>
          <w:rFonts w:hint="default" w:ascii="Times New Roman" w:hAnsi="Times New Roman" w:eastAsia="Times New Roman CE" w:cs="Times New Roman"/>
          <w:b w:val="0"/>
          <w:bCs w:val="0"/>
          <w:i/>
          <w:iCs/>
          <w:kern w:val="0"/>
          <w:sz w:val="24"/>
          <w:szCs w:val="24"/>
          <w:lang w:val="en-US" w:eastAsia="en-US" w:bidi="ar-SA"/>
        </w:rPr>
        <w:t xml:space="preserve">care au obligaţia </w:t>
      </w:r>
      <w:r>
        <w:rPr>
          <w:rFonts w:hint="default" w:eastAsia="Times New Roman CE" w:cs="Times New Roman"/>
          <w:b w:val="0"/>
          <w:bCs w:val="0"/>
          <w:i/>
          <w:iCs/>
          <w:kern w:val="0"/>
          <w:sz w:val="24"/>
          <w:szCs w:val="24"/>
          <w:lang w:val="ro-RO" w:eastAsia="en-US" w:bidi="ar-SA"/>
        </w:rPr>
        <w:t xml:space="preserve">stabilirii și declarării impozitului special pe bunurile mobile de valoare mare </w:t>
      </w:r>
      <w:r>
        <w:rPr>
          <w:rFonts w:hint="default" w:ascii="Times New Roman" w:hAnsi="Times New Roman" w:eastAsia="Times New Roman CE" w:cs="Times New Roman"/>
          <w:b w:val="0"/>
          <w:bCs w:val="0"/>
          <w:i w:val="0"/>
          <w:iCs w:val="0"/>
          <w:kern w:val="0"/>
          <w:sz w:val="24"/>
          <w:szCs w:val="24"/>
          <w:lang w:val="en-US" w:eastAsia="en-US" w:bidi="ar-SA"/>
        </w:rPr>
        <w:t xml:space="preserve">cu </w:t>
      </w:r>
      <w:r>
        <w:rPr>
          <w:rFonts w:hint="default" w:ascii="Times New Roman" w:hAnsi="Times New Roman" w:eastAsia="Times New Roman CE" w:cs="Times New Roman"/>
          <w:b w:val="0"/>
          <w:bCs w:val="0"/>
          <w:i/>
          <w:iCs/>
          <w:kern w:val="0"/>
          <w:sz w:val="24"/>
          <w:szCs w:val="24"/>
          <w:lang w:val="en-US" w:eastAsia="en-US" w:bidi="ar-SA"/>
        </w:rPr>
        <w:t>Lista</w:t>
      </w:r>
      <w:r>
        <w:rPr>
          <w:rFonts w:hint="default" w:eastAsia="Times New Roman CE" w:cs="Times New Roman"/>
          <w:b w:val="0"/>
          <w:bCs w:val="0"/>
          <w:i/>
          <w:iCs/>
          <w:kern w:val="0"/>
          <w:sz w:val="24"/>
          <w:szCs w:val="24"/>
          <w:lang w:val="ro-RO" w:eastAsia="en-US" w:bidi="ar-SA"/>
        </w:rPr>
        <w:t xml:space="preserve"> contribuabililor </w:t>
      </w:r>
      <w:r>
        <w:rPr>
          <w:rFonts w:hint="default" w:ascii="Times New Roman" w:hAnsi="Times New Roman" w:eastAsia="Times New Roman CE" w:cs="Times New Roman"/>
          <w:b w:val="0"/>
          <w:bCs w:val="0"/>
          <w:i/>
          <w:iCs/>
          <w:kern w:val="0"/>
          <w:sz w:val="24"/>
          <w:szCs w:val="24"/>
          <w:lang w:val="en-US" w:eastAsia="en-US" w:bidi="ar-SA"/>
        </w:rPr>
        <w:t xml:space="preserve">care </w:t>
      </w:r>
      <w:r>
        <w:rPr>
          <w:rFonts w:hint="default" w:eastAsia="Times New Roman CE" w:cs="Times New Roman"/>
          <w:b w:val="0"/>
          <w:bCs w:val="0"/>
          <w:i/>
          <w:iCs/>
          <w:kern w:val="0"/>
          <w:sz w:val="24"/>
          <w:szCs w:val="24"/>
          <w:lang w:val="ro-RO" w:eastAsia="en-US" w:bidi="ar-SA"/>
        </w:rPr>
        <w:t>și-au îndeplinit obligațiile declarative</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 xml:space="preserve">(2) Lista </w:t>
      </w:r>
      <w:r>
        <w:rPr>
          <w:rFonts w:hint="default" w:eastAsia="Times New Roman CE" w:cs="Times New Roman"/>
          <w:b w:val="0"/>
          <w:bCs w:val="0"/>
          <w:i w:val="0"/>
          <w:iCs w:val="0"/>
          <w:kern w:val="0"/>
          <w:sz w:val="24"/>
          <w:szCs w:val="24"/>
          <w:lang w:val="ro-RO" w:eastAsia="en-US" w:bidi="ar-SA"/>
        </w:rPr>
        <w:t>de la alin.(1) cuprinde</w:t>
      </w:r>
      <w:r>
        <w:rPr>
          <w:rFonts w:hint="default" w:ascii="Times New Roman" w:hAnsi="Times New Roman" w:eastAsia="Times New Roman CE" w:cs="Times New Roman"/>
          <w:b w:val="0"/>
          <w:bCs w:val="0"/>
          <w:i w:val="0"/>
          <w:iCs w:val="0"/>
          <w:kern w:val="0"/>
          <w:sz w:val="24"/>
          <w:szCs w:val="24"/>
          <w:lang w:val="en-US" w:eastAsia="en-US" w:bidi="ar-SA"/>
        </w:rPr>
        <w:t>, în mod obligatoriu, următoarele elemente:</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a) numele şi prenumele</w:t>
      </w:r>
      <w:r>
        <w:rPr>
          <w:rFonts w:hint="default" w:eastAsia="Times New Roman CE" w:cs="Times New Roman"/>
          <w:b w:val="0"/>
          <w:bCs w:val="0"/>
          <w:i w:val="0"/>
          <w:iCs w:val="0"/>
          <w:kern w:val="0"/>
          <w:sz w:val="24"/>
          <w:szCs w:val="24"/>
          <w:lang w:val="ro-RO" w:eastAsia="en-US" w:bidi="ar-SA"/>
        </w:rPr>
        <w:t xml:space="preserve"> sau denumirea</w:t>
      </w:r>
      <w:r>
        <w:rPr>
          <w:rFonts w:hint="default" w:ascii="Times New Roman" w:hAnsi="Times New Roman" w:eastAsia="Times New Roman CE" w:cs="Times New Roman"/>
          <w:b w:val="0"/>
          <w:bCs w:val="0"/>
          <w:i w:val="0"/>
          <w:iCs w:val="0"/>
          <w:kern w:val="0"/>
          <w:sz w:val="24"/>
          <w:szCs w:val="24"/>
          <w:lang w:val="en-US" w:eastAsia="en-US" w:bidi="ar-SA"/>
        </w:rPr>
        <w:t xml:space="preserve"> contribuabilului</w:t>
      </w:r>
      <w:r>
        <w:rPr>
          <w:rFonts w:hint="default" w:eastAsia="Times New Roman CE" w:cs="Times New Roman"/>
          <w:b w:val="0"/>
          <w:bCs w:val="0"/>
          <w:i w:val="0"/>
          <w:iCs w:val="0"/>
          <w:kern w:val="0"/>
          <w:sz w:val="24"/>
          <w:szCs w:val="24"/>
          <w:lang w:val="ro-RO" w:eastAsia="en-US" w:bidi="ar-SA"/>
        </w:rPr>
        <w:t>, după caz</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b)</w:t>
      </w:r>
      <w:r>
        <w:rPr>
          <w:rFonts w:hint="default" w:eastAsia="Times New Roman CE" w:cs="Times New Roman"/>
          <w:b w:val="0"/>
          <w:bCs w:val="0"/>
          <w:i w:val="0"/>
          <w:iCs w:val="0"/>
          <w:kern w:val="0"/>
          <w:sz w:val="24"/>
          <w:szCs w:val="24"/>
          <w:lang w:val="ro-RO" w:eastAsia="en-US" w:bidi="ar-SA"/>
        </w:rPr>
        <w:t xml:space="preserve"> codul de identificare fiscală </w:t>
      </w:r>
      <w:r>
        <w:rPr>
          <w:rFonts w:hint="default" w:ascii="Times New Roman" w:hAnsi="Times New Roman" w:eastAsia="Times New Roman CE" w:cs="Times New Roman"/>
          <w:b w:val="0"/>
          <w:bCs w:val="0"/>
          <w:i w:val="0"/>
          <w:iCs w:val="0"/>
          <w:kern w:val="0"/>
          <w:sz w:val="24"/>
          <w:szCs w:val="24"/>
          <w:lang w:val="en-US" w:eastAsia="en-US" w:bidi="ar-SA"/>
        </w:rPr>
        <w:t>a contribuabilulu</w:t>
      </w:r>
      <w:r>
        <w:rPr>
          <w:rFonts w:hint="default" w:eastAsia="Times New Roman CE" w:cs="Times New Roman"/>
          <w:b w:val="0"/>
          <w:bCs w:val="0"/>
          <w:i w:val="0"/>
          <w:iCs w:val="0"/>
          <w:kern w:val="0"/>
          <w:sz w:val="24"/>
          <w:szCs w:val="24"/>
          <w:lang w:val="ro-RO" w:eastAsia="en-US" w:bidi="ar-SA"/>
        </w:rPr>
        <w:t>i</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codul numeric personal/numărul de identificare fiscală </w:t>
      </w:r>
      <w:r>
        <w:rPr>
          <w:rFonts w:hint="default" w:eastAsia="Times New Roman CE" w:cs="Times New Roman"/>
          <w:b w:val="0"/>
          <w:bCs w:val="0"/>
          <w:i w:val="0"/>
          <w:iCs w:val="0"/>
          <w:kern w:val="0"/>
          <w:sz w:val="24"/>
          <w:szCs w:val="24"/>
          <w:lang w:val="ro-RO" w:eastAsia="en-US" w:bidi="ar-SA"/>
        </w:rPr>
        <w:t>/codul de înregistrare fiscală /codul unic de înregistrare, după caz)</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c</w:t>
      </w:r>
      <w:r>
        <w:rPr>
          <w:rFonts w:hint="default" w:ascii="Times New Roman" w:hAnsi="Times New Roman" w:eastAsia="Times New Roman CE" w:cs="Times New Roman"/>
          <w:b w:val="0"/>
          <w:bCs w:val="0"/>
          <w:i w:val="0"/>
          <w:iCs w:val="0"/>
          <w:kern w:val="0"/>
          <w:sz w:val="24"/>
          <w:szCs w:val="24"/>
          <w:lang w:val="en-US" w:eastAsia="en-US" w:bidi="ar-SA"/>
        </w:rPr>
        <w:t>) anul la care se referă obligaţia de declarare</w:t>
      </w:r>
      <w:r>
        <w:rPr>
          <w:rFonts w:hint="default" w:eastAsia="Times New Roman CE" w:cs="Times New Roman"/>
          <w:b w:val="0"/>
          <w:bCs w:val="0"/>
          <w:i w:val="0"/>
          <w:iCs w:val="0"/>
          <w:kern w:val="0"/>
          <w:sz w:val="24"/>
          <w:szCs w:val="24"/>
          <w:lang w:val="ro-RO"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jc w:val="both"/>
        <w:textAlignment w:val="auto"/>
        <w:outlineLvl w:val="9"/>
        <w:rPr>
          <w:rFonts w:hint="default" w:ascii="Times New Roman" w:hAnsi="Times New Roman" w:eastAsia="Times New Roman CE" w:cs="Times New Roman"/>
          <w:b w:val="0"/>
          <w:bCs w:val="0"/>
          <w:i w:val="0"/>
          <w:iCs w:val="0"/>
          <w:kern w:val="0"/>
          <w:sz w:val="24"/>
          <w:szCs w:val="24"/>
          <w:lang w:val="ro-RO" w:eastAsia="en-US" w:bidi="ar-SA"/>
        </w:rPr>
      </w:pPr>
      <w:r>
        <w:rPr>
          <w:rFonts w:hint="default" w:eastAsia="Times New Roman CE" w:cs="Times New Roman"/>
          <w:b w:val="0"/>
          <w:bCs w:val="0"/>
          <w:i w:val="0"/>
          <w:iCs w:val="0"/>
          <w:kern w:val="0"/>
          <w:sz w:val="24"/>
          <w:szCs w:val="24"/>
          <w:lang w:val="ro-RO" w:eastAsia="en-US" w:bidi="ar-SA"/>
        </w:rPr>
        <w:t xml:space="preserve">(3) Dispozițiile prevăzute la pct.9 privind actualizarea listei se aplică în mod corespunzător.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SECŢIUNEA a 3-a</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20" w:firstLineChars="0"/>
        <w:jc w:val="both"/>
        <w:textAlignment w:val="auto"/>
        <w:outlineLvl w:val="9"/>
        <w:rPr>
          <w:rFonts w:hint="default" w:ascii="Times New Roman" w:hAnsi="Times New Roman" w:eastAsia="Times New Roman CE" w:cs="Times New Roman"/>
          <w:b/>
          <w:bCs/>
          <w:i w:val="0"/>
          <w:iCs w:val="0"/>
          <w:kern w:val="0"/>
          <w:sz w:val="24"/>
          <w:szCs w:val="24"/>
          <w:lang w:val="en-US" w:eastAsia="en-US" w:bidi="ar-SA"/>
        </w:rPr>
      </w:pPr>
      <w:r>
        <w:rPr>
          <w:rFonts w:hint="default" w:ascii="Times New Roman" w:hAnsi="Times New Roman" w:eastAsia="Times New Roman CE" w:cs="Times New Roman"/>
          <w:b/>
          <w:bCs/>
          <w:i w:val="0"/>
          <w:iCs w:val="0"/>
          <w:kern w:val="0"/>
          <w:sz w:val="24"/>
          <w:szCs w:val="24"/>
          <w:lang w:val="en-US" w:eastAsia="en-US" w:bidi="ar-SA"/>
        </w:rPr>
        <w:t>Notificarea contribuabililor care nu şi-au îndeplinit obligaţiile declarative, potrivit legii</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80"/>
        <w:jc w:val="both"/>
        <w:textAlignment w:val="auto"/>
        <w:outlineLvl w:val="9"/>
        <w:rPr>
          <w:rFonts w:hint="default" w:ascii="Times New Roman" w:hAnsi="Times New Roman" w:eastAsia="Times New Roman CE" w:cs="Times New Roman"/>
          <w:b/>
          <w:bCs/>
          <w:i w:val="0"/>
          <w:iCs w:val="0"/>
          <w:kern w:val="0"/>
          <w:sz w:val="24"/>
          <w:szCs w:val="24"/>
          <w:lang w:val="en-US" w:eastAsia="en-US" w:bidi="ar-SA"/>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ro-RO" w:eastAsia="en-US" w:bidi="ar-SA"/>
        </w:rPr>
      </w:pPr>
      <w:r>
        <w:rPr>
          <w:rFonts w:hint="default" w:eastAsia="Times New Roman CE" w:cs="Times New Roman"/>
          <w:b w:val="0"/>
          <w:bCs w:val="0"/>
          <w:i w:val="0"/>
          <w:iCs w:val="0"/>
          <w:kern w:val="0"/>
          <w:sz w:val="24"/>
          <w:szCs w:val="24"/>
          <w:lang w:val="ro-RO" w:eastAsia="en-US" w:bidi="ar-SA"/>
        </w:rPr>
        <w:t>17</w:t>
      </w:r>
      <w:r>
        <w:rPr>
          <w:rFonts w:hint="default" w:ascii="Times New Roman" w:hAnsi="Times New Roman" w:eastAsia="Times New Roman CE" w:cs="Times New Roman"/>
          <w:b w:val="0"/>
          <w:bCs w:val="0"/>
          <w:i w:val="0"/>
          <w:iCs w:val="0"/>
          <w:kern w:val="0"/>
          <w:sz w:val="24"/>
          <w:szCs w:val="24"/>
          <w:lang w:val="en-US" w:eastAsia="en-US" w:bidi="ar-SA"/>
        </w:rPr>
        <w:t xml:space="preserve">. (1) </w:t>
      </w:r>
      <w:r>
        <w:rPr>
          <w:rFonts w:hint="default" w:eastAsia="Times New Roman CE" w:cs="Times New Roman"/>
          <w:b w:val="0"/>
          <w:bCs w:val="0"/>
          <w:i w:val="0"/>
          <w:iCs w:val="0"/>
          <w:kern w:val="0"/>
          <w:sz w:val="24"/>
          <w:szCs w:val="24"/>
          <w:lang w:val="ro-RO" w:eastAsia="en-US" w:bidi="ar-SA"/>
        </w:rPr>
        <w:t>C</w:t>
      </w:r>
      <w:r>
        <w:rPr>
          <w:rFonts w:hint="default" w:ascii="Times New Roman" w:hAnsi="Times New Roman" w:eastAsia="Times New Roman CE" w:cs="Times New Roman"/>
          <w:b w:val="0"/>
          <w:bCs w:val="0"/>
          <w:i w:val="0"/>
          <w:iCs w:val="0"/>
          <w:kern w:val="0"/>
          <w:sz w:val="24"/>
          <w:szCs w:val="24"/>
          <w:lang w:val="en-US" w:eastAsia="en-US" w:bidi="ar-SA"/>
        </w:rPr>
        <w:t>ompartimentul de specialitate emite şi comunică persoanelor din list</w:t>
      </w:r>
      <w:r>
        <w:rPr>
          <w:rFonts w:hint="default" w:eastAsia="Times New Roman CE" w:cs="Times New Roman"/>
          <w:b w:val="0"/>
          <w:bCs w:val="0"/>
          <w:i w:val="0"/>
          <w:iCs w:val="0"/>
          <w:kern w:val="0"/>
          <w:sz w:val="24"/>
          <w:szCs w:val="24"/>
          <w:lang w:val="ro-RO" w:eastAsia="en-US" w:bidi="ar-SA"/>
        </w:rPr>
        <w:t>a de la pct.16 alin.(1)</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eastAsia="Times New Roman CE" w:cs="Times New Roman"/>
          <w:b w:val="0"/>
          <w:bCs w:val="0"/>
          <w:i w:val="0"/>
          <w:iCs w:val="0"/>
          <w:kern w:val="0"/>
          <w:sz w:val="24"/>
          <w:szCs w:val="24"/>
          <w:lang w:val="ro-RO" w:eastAsia="en-US" w:bidi="ar-SA"/>
        </w:rPr>
        <w:t>notificarea prevăzută la pct.8 alin.(1).</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ro-RO" w:eastAsia="en-US" w:bidi="ar-SA"/>
        </w:rPr>
      </w:pPr>
      <w:r>
        <w:rPr>
          <w:rFonts w:hint="default" w:ascii="Times New Roman" w:hAnsi="Times New Roman" w:eastAsia="Times New Roman CE" w:cs="Times New Roman"/>
          <w:b w:val="0"/>
          <w:bCs w:val="0"/>
          <w:i w:val="0"/>
          <w:iCs w:val="0"/>
          <w:kern w:val="0"/>
          <w:sz w:val="24"/>
          <w:szCs w:val="24"/>
          <w:lang w:val="en-US" w:eastAsia="en-US" w:bidi="ar-SA"/>
        </w:rPr>
        <w:t>(</w:t>
      </w:r>
      <w:r>
        <w:rPr>
          <w:rFonts w:hint="default" w:ascii="Times New Roman" w:hAnsi="Times New Roman" w:eastAsia="Times New Roman CE" w:cs="Times New Roman"/>
          <w:b w:val="0"/>
          <w:bCs w:val="0"/>
          <w:i w:val="0"/>
          <w:iCs w:val="0"/>
          <w:kern w:val="0"/>
          <w:sz w:val="24"/>
          <w:szCs w:val="24"/>
          <w:lang w:val="ro-RO" w:eastAsia="en-US" w:bidi="ar-SA"/>
        </w:rPr>
        <w:t>2</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eastAsia="Times New Roman CE" w:cs="Times New Roman"/>
          <w:b w:val="0"/>
          <w:bCs w:val="0"/>
          <w:i w:val="0"/>
          <w:iCs w:val="0"/>
          <w:kern w:val="0"/>
          <w:sz w:val="24"/>
          <w:szCs w:val="24"/>
          <w:lang w:val="ro-RO" w:eastAsia="en-US" w:bidi="ar-SA"/>
        </w:rPr>
        <w:t>Dispozițiile prevăzute la pct.8 alin.(2) - (6) se aplică în mod corespunzător.</w:t>
      </w:r>
    </w:p>
    <w:p>
      <w:pPr>
        <w:spacing w:beforeLines="0" w:afterLines="0"/>
        <w:jc w:val="both"/>
        <w:rPr>
          <w:rFonts w:hint="default" w:ascii="Times New Roman" w:hAnsi="Times New Roman" w:eastAsia="Times New Roman CE" w:cs="Times New Roman"/>
          <w:color w:val="auto"/>
          <w:sz w:val="24"/>
          <w:szCs w:val="24"/>
          <w:lang w:val="en-US"/>
        </w:rPr>
      </w:pPr>
    </w:p>
    <w:p>
      <w:pPr>
        <w:spacing w:beforeLines="0" w:afterLines="0"/>
        <w:ind w:firstLine="420" w:firstLineChars="0"/>
        <w:jc w:val="both"/>
        <w:rPr>
          <w:rFonts w:hint="default" w:ascii="Times New Roman" w:hAnsi="Times New Roman" w:eastAsia="Times New Roman CE" w:cs="Times New Roman"/>
          <w:color w:val="auto"/>
          <w:sz w:val="24"/>
          <w:szCs w:val="24"/>
          <w:lang w:val="en-US"/>
        </w:rPr>
      </w:pPr>
      <w:r>
        <w:rPr>
          <w:rFonts w:hint="default" w:ascii="Times New Roman" w:hAnsi="Times New Roman" w:eastAsia="Times New Roman CE" w:cs="Times New Roman"/>
          <w:color w:val="auto"/>
          <w:sz w:val="24"/>
          <w:szCs w:val="24"/>
          <w:lang w:val="en-US"/>
        </w:rPr>
        <w:t xml:space="preserve">SECŢIUNEA a </w:t>
      </w:r>
      <w:r>
        <w:rPr>
          <w:rFonts w:hint="default" w:eastAsia="Times New Roman CE" w:cs="Times New Roman"/>
          <w:color w:val="auto"/>
          <w:sz w:val="24"/>
          <w:szCs w:val="24"/>
          <w:lang w:val="ro-RO"/>
        </w:rPr>
        <w:t>4</w:t>
      </w:r>
      <w:r>
        <w:rPr>
          <w:rFonts w:hint="default" w:ascii="Times New Roman" w:hAnsi="Times New Roman" w:eastAsia="Times New Roman CE" w:cs="Times New Roman"/>
          <w:color w:val="auto"/>
          <w:sz w:val="24"/>
          <w:szCs w:val="24"/>
          <w:lang w:val="en-US"/>
        </w:rPr>
        <w:t>-a</w:t>
      </w:r>
    </w:p>
    <w:p>
      <w:pPr>
        <w:spacing w:beforeLines="0" w:afterLines="0"/>
        <w:ind w:firstLine="420" w:firstLineChars="0"/>
        <w:jc w:val="both"/>
        <w:rPr>
          <w:rFonts w:hint="default" w:eastAsia="Times New Roman CE" w:cs="Times New Roman"/>
          <w:b/>
          <w:color w:val="auto"/>
          <w:sz w:val="24"/>
          <w:szCs w:val="24"/>
          <w:lang w:val="ro-RO"/>
        </w:rPr>
      </w:pPr>
      <w:r>
        <w:rPr>
          <w:rFonts w:hint="default" w:eastAsia="Times New Roman CE" w:cs="Times New Roman"/>
          <w:b/>
          <w:color w:val="auto"/>
          <w:sz w:val="24"/>
          <w:szCs w:val="24"/>
          <w:lang w:val="ro-RO"/>
        </w:rPr>
        <w:t>Întocmirea Listei contribuabililor care urmează a fi impuși din oficiu</w:t>
      </w:r>
    </w:p>
    <w:p>
      <w:pPr>
        <w:spacing w:beforeLines="0" w:afterLines="0"/>
        <w:ind w:firstLine="480"/>
        <w:jc w:val="both"/>
        <w:rPr>
          <w:rFonts w:hint="default" w:eastAsia="Times New Roman CE" w:cs="Times New Roman"/>
          <w:b/>
          <w:color w:val="auto"/>
          <w:sz w:val="24"/>
          <w:szCs w:val="24"/>
          <w:lang w:val="ro-RO"/>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18</w:t>
      </w:r>
      <w:r>
        <w:rPr>
          <w:rFonts w:hint="default" w:ascii="Times New Roman" w:hAnsi="Times New Roman" w:eastAsia="Times New Roman CE" w:cs="Times New Roman"/>
          <w:b w:val="0"/>
          <w:bCs w:val="0"/>
          <w:i w:val="0"/>
          <w:iCs w:val="0"/>
          <w:kern w:val="0"/>
          <w:sz w:val="24"/>
          <w:szCs w:val="24"/>
          <w:lang w:val="en-US" w:eastAsia="en-US" w:bidi="ar-SA"/>
        </w:rPr>
        <w:t xml:space="preserve">. După parcurgerea etapelor procedurale de la pct. </w:t>
      </w:r>
      <w:r>
        <w:rPr>
          <w:rFonts w:hint="default" w:eastAsia="Times New Roman CE" w:cs="Times New Roman"/>
          <w:b w:val="0"/>
          <w:bCs w:val="0"/>
          <w:i w:val="0"/>
          <w:iCs w:val="0"/>
          <w:kern w:val="0"/>
          <w:sz w:val="24"/>
          <w:szCs w:val="24"/>
          <w:lang w:val="ro-RO" w:eastAsia="en-US" w:bidi="ar-SA"/>
        </w:rPr>
        <w:t>15</w:t>
      </w:r>
      <w:r>
        <w:rPr>
          <w:rFonts w:hint="default" w:ascii="Times New Roman" w:hAnsi="Times New Roman" w:eastAsia="Times New Roman CE" w:cs="Times New Roman"/>
          <w:b w:val="0"/>
          <w:bCs w:val="0"/>
          <w:i w:val="0"/>
          <w:iCs w:val="0"/>
          <w:kern w:val="0"/>
          <w:sz w:val="24"/>
          <w:szCs w:val="24"/>
          <w:lang w:val="en-US" w:eastAsia="en-US" w:bidi="ar-SA"/>
        </w:rPr>
        <w:t xml:space="preserve"> - </w:t>
      </w:r>
      <w:r>
        <w:rPr>
          <w:rFonts w:hint="default" w:eastAsia="Times New Roman CE" w:cs="Times New Roman"/>
          <w:b w:val="0"/>
          <w:bCs w:val="0"/>
          <w:i w:val="0"/>
          <w:iCs w:val="0"/>
          <w:kern w:val="0"/>
          <w:sz w:val="24"/>
          <w:szCs w:val="24"/>
          <w:lang w:val="ro-RO" w:eastAsia="en-US" w:bidi="ar-SA"/>
        </w:rPr>
        <w:t>17</w:t>
      </w:r>
      <w:r>
        <w:rPr>
          <w:rFonts w:hint="default" w:ascii="Times New Roman" w:hAnsi="Times New Roman" w:eastAsia="Times New Roman CE" w:cs="Times New Roman"/>
          <w:b w:val="0"/>
          <w:bCs w:val="0"/>
          <w:i w:val="0"/>
          <w:iCs w:val="0"/>
          <w:kern w:val="0"/>
          <w:sz w:val="24"/>
          <w:szCs w:val="24"/>
          <w:lang w:val="en-US" w:eastAsia="en-US" w:bidi="ar-SA"/>
        </w:rPr>
        <w:t xml:space="preserve">, la sfârşitul fiecărei zile, compartimentul de specialitate generează </w:t>
      </w:r>
      <w:r>
        <w:rPr>
          <w:rFonts w:hint="default" w:ascii="Times New Roman" w:hAnsi="Times New Roman"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Lista </w:t>
      </w:r>
      <w:r>
        <w:rPr>
          <w:rFonts w:hint="default" w:eastAsia="Times New Roman CE" w:cs="Times New Roman"/>
          <w:b w:val="0"/>
          <w:bCs w:val="0"/>
          <w:i w:val="0"/>
          <w:iCs w:val="0"/>
          <w:kern w:val="0"/>
          <w:sz w:val="24"/>
          <w:szCs w:val="24"/>
          <w:lang w:val="ro-RO" w:eastAsia="en-US" w:bidi="ar-SA"/>
        </w:rPr>
        <w:t>contribuabililor</w:t>
      </w:r>
      <w:r>
        <w:rPr>
          <w:rFonts w:hint="default" w:ascii="Times New Roman" w:hAnsi="Times New Roman" w:eastAsia="Times New Roman CE" w:cs="Times New Roman"/>
          <w:b w:val="0"/>
          <w:bCs w:val="0"/>
          <w:i w:val="0"/>
          <w:iCs w:val="0"/>
          <w:kern w:val="0"/>
          <w:sz w:val="24"/>
          <w:szCs w:val="24"/>
          <w:lang w:val="en-US" w:eastAsia="en-US" w:bidi="ar-SA"/>
        </w:rPr>
        <w:t xml:space="preserve"> care urmează a fi impu</w:t>
      </w:r>
      <w:r>
        <w:rPr>
          <w:rFonts w:hint="default" w:eastAsia="Times New Roman CE" w:cs="Times New Roman"/>
          <w:b w:val="0"/>
          <w:bCs w:val="0"/>
          <w:i w:val="0"/>
          <w:iCs w:val="0"/>
          <w:kern w:val="0"/>
          <w:sz w:val="24"/>
          <w:szCs w:val="24"/>
          <w:lang w:val="ro-RO" w:eastAsia="en-US" w:bidi="ar-SA"/>
        </w:rPr>
        <w:t>și</w:t>
      </w:r>
      <w:r>
        <w:rPr>
          <w:rFonts w:hint="default" w:ascii="Times New Roman" w:hAnsi="Times New Roman" w:eastAsia="Times New Roman CE" w:cs="Times New Roman"/>
          <w:b w:val="0"/>
          <w:bCs w:val="0"/>
          <w:i w:val="0"/>
          <w:iCs w:val="0"/>
          <w:kern w:val="0"/>
          <w:sz w:val="24"/>
          <w:szCs w:val="24"/>
          <w:lang w:val="en-US" w:eastAsia="en-US" w:bidi="ar-SA"/>
        </w:rPr>
        <w:t xml:space="preserve"> din oficiu</w:t>
      </w:r>
      <w:r>
        <w:rPr>
          <w:rFonts w:hint="default" w:ascii="Times New Roman" w:hAnsi="Times New Roman"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19</w:t>
      </w:r>
      <w:r>
        <w:rPr>
          <w:rFonts w:hint="default" w:ascii="Times New Roman" w:hAnsi="Times New Roman" w:eastAsia="Times New Roman CE" w:cs="Times New Roman"/>
          <w:b w:val="0"/>
          <w:bCs w:val="0"/>
          <w:i w:val="0"/>
          <w:iCs w:val="0"/>
          <w:kern w:val="0"/>
          <w:sz w:val="24"/>
          <w:szCs w:val="24"/>
          <w:lang w:val="en-US" w:eastAsia="en-US" w:bidi="ar-SA"/>
        </w:rPr>
        <w:t>. Lista</w:t>
      </w:r>
      <w:r>
        <w:rPr>
          <w:rFonts w:hint="default" w:eastAsia="Times New Roman CE" w:cs="Times New Roman"/>
          <w:b w:val="0"/>
          <w:bCs w:val="0"/>
          <w:i w:val="0"/>
          <w:iCs w:val="0"/>
          <w:kern w:val="0"/>
          <w:sz w:val="24"/>
          <w:szCs w:val="24"/>
          <w:lang w:val="ro-RO" w:eastAsia="en-US" w:bidi="ar-SA"/>
        </w:rPr>
        <w:t xml:space="preserve"> prevăzută la pct.18 cuprinde, cel puțin,</w:t>
      </w:r>
      <w:r>
        <w:rPr>
          <w:rFonts w:hint="default" w:ascii="Times New Roman" w:hAnsi="Times New Roman" w:eastAsia="Times New Roman CE" w:cs="Times New Roman"/>
          <w:b w:val="0"/>
          <w:bCs w:val="0"/>
          <w:i w:val="0"/>
          <w:iCs w:val="0"/>
          <w:kern w:val="0"/>
          <w:sz w:val="24"/>
          <w:szCs w:val="24"/>
          <w:lang w:val="en-US" w:eastAsia="en-US" w:bidi="ar-SA"/>
        </w:rPr>
        <w:t xml:space="preserve"> următoarele elemente:</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a) numele şi prenumele</w:t>
      </w:r>
      <w:r>
        <w:rPr>
          <w:rFonts w:hint="default" w:eastAsia="Times New Roman CE" w:cs="Times New Roman"/>
          <w:b w:val="0"/>
          <w:bCs w:val="0"/>
          <w:i w:val="0"/>
          <w:iCs w:val="0"/>
          <w:kern w:val="0"/>
          <w:sz w:val="24"/>
          <w:szCs w:val="24"/>
          <w:lang w:val="ro-RO" w:eastAsia="en-US" w:bidi="ar-SA"/>
        </w:rPr>
        <w:t xml:space="preserve"> sau denumirea</w:t>
      </w:r>
      <w:r>
        <w:rPr>
          <w:rFonts w:hint="default" w:ascii="Times New Roman" w:hAnsi="Times New Roman" w:eastAsia="Times New Roman CE" w:cs="Times New Roman"/>
          <w:b w:val="0"/>
          <w:bCs w:val="0"/>
          <w:i w:val="0"/>
          <w:iCs w:val="0"/>
          <w:kern w:val="0"/>
          <w:sz w:val="24"/>
          <w:szCs w:val="24"/>
          <w:lang w:val="en-US" w:eastAsia="en-US" w:bidi="ar-SA"/>
        </w:rPr>
        <w:t xml:space="preserve"> contribuabilului</w:t>
      </w:r>
      <w:r>
        <w:rPr>
          <w:rFonts w:hint="default" w:eastAsia="Times New Roman CE" w:cs="Times New Roman"/>
          <w:b w:val="0"/>
          <w:bCs w:val="0"/>
          <w:i w:val="0"/>
          <w:iCs w:val="0"/>
          <w:kern w:val="0"/>
          <w:sz w:val="24"/>
          <w:szCs w:val="24"/>
          <w:lang w:val="ro-RO" w:eastAsia="en-US" w:bidi="ar-SA"/>
        </w:rPr>
        <w:t>, după caz</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 xml:space="preserve">b) </w:t>
      </w:r>
      <w:r>
        <w:rPr>
          <w:rFonts w:hint="default" w:eastAsia="Times New Roman CE" w:cs="Times New Roman"/>
          <w:b w:val="0"/>
          <w:bCs w:val="0"/>
          <w:i w:val="0"/>
          <w:iCs w:val="0"/>
          <w:kern w:val="0"/>
          <w:sz w:val="24"/>
          <w:szCs w:val="24"/>
          <w:lang w:val="ro-RO" w:eastAsia="en-US" w:bidi="ar-SA"/>
        </w:rPr>
        <w:t xml:space="preserve">codul de identificare fiscală </w:t>
      </w:r>
      <w:r>
        <w:rPr>
          <w:rFonts w:hint="default" w:ascii="Times New Roman" w:hAnsi="Times New Roman" w:eastAsia="Times New Roman CE" w:cs="Times New Roman"/>
          <w:b w:val="0"/>
          <w:bCs w:val="0"/>
          <w:i w:val="0"/>
          <w:iCs w:val="0"/>
          <w:kern w:val="0"/>
          <w:sz w:val="24"/>
          <w:szCs w:val="24"/>
          <w:lang w:val="en-US" w:eastAsia="en-US" w:bidi="ar-SA"/>
        </w:rPr>
        <w:t>a contribuabilulu</w:t>
      </w:r>
      <w:r>
        <w:rPr>
          <w:rFonts w:hint="default" w:eastAsia="Times New Roman CE" w:cs="Times New Roman"/>
          <w:b w:val="0"/>
          <w:bCs w:val="0"/>
          <w:i w:val="0"/>
          <w:iCs w:val="0"/>
          <w:kern w:val="0"/>
          <w:sz w:val="24"/>
          <w:szCs w:val="24"/>
          <w:lang w:val="ro-RO" w:eastAsia="en-US" w:bidi="ar-SA"/>
        </w:rPr>
        <w:t>i</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codul numeric personal/numărul de identificare fiscală </w:t>
      </w:r>
      <w:r>
        <w:rPr>
          <w:rFonts w:hint="default" w:eastAsia="Times New Roman CE" w:cs="Times New Roman"/>
          <w:b w:val="0"/>
          <w:bCs w:val="0"/>
          <w:i w:val="0"/>
          <w:iCs w:val="0"/>
          <w:kern w:val="0"/>
          <w:sz w:val="24"/>
          <w:szCs w:val="24"/>
          <w:lang w:val="ro-RO" w:eastAsia="en-US" w:bidi="ar-SA"/>
        </w:rPr>
        <w:t>/codul de înregistrare fiscală /codul unic de înregistrare, după caz)</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c</w:t>
      </w:r>
      <w:r>
        <w:rPr>
          <w:rFonts w:hint="default" w:ascii="Times New Roman" w:hAnsi="Times New Roman" w:eastAsia="Times New Roman CE" w:cs="Times New Roman"/>
          <w:b w:val="0"/>
          <w:bCs w:val="0"/>
          <w:i w:val="0"/>
          <w:iCs w:val="0"/>
          <w:kern w:val="0"/>
          <w:sz w:val="24"/>
          <w:szCs w:val="24"/>
          <w:lang w:val="en-US" w:eastAsia="en-US" w:bidi="ar-SA"/>
        </w:rPr>
        <w:t>) anul la care se referă obligaţia de declarare</w:t>
      </w:r>
      <w:r>
        <w:rPr>
          <w:rFonts w:hint="default" w:eastAsia="Times New Roman CE" w:cs="Times New Roman"/>
          <w:b w:val="0"/>
          <w:bCs w:val="0"/>
          <w:i w:val="0"/>
          <w:iCs w:val="0"/>
          <w:kern w:val="0"/>
          <w:sz w:val="24"/>
          <w:szCs w:val="24"/>
          <w:lang w:val="ro-RO"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eastAsia="Times New Roman CE" w:cs="Times New Roman"/>
          <w:b w:val="0"/>
          <w:bCs w:val="0"/>
          <w:i w:val="0"/>
          <w:iCs w:val="0"/>
          <w:kern w:val="0"/>
          <w:sz w:val="24"/>
          <w:szCs w:val="24"/>
          <w:lang w:val="ro-RO" w:eastAsia="en-US" w:bidi="ar-SA"/>
        </w:rPr>
      </w:pPr>
      <w:r>
        <w:rPr>
          <w:rFonts w:hint="default" w:eastAsia="Times New Roman CE" w:cs="Times New Roman"/>
          <w:b w:val="0"/>
          <w:bCs w:val="0"/>
          <w:i w:val="0"/>
          <w:iCs w:val="0"/>
          <w:kern w:val="0"/>
          <w:sz w:val="24"/>
          <w:szCs w:val="24"/>
          <w:lang w:val="ro-RO" w:eastAsia="en-US" w:bidi="ar-SA"/>
        </w:rPr>
        <w:t>d) numărul de identificare al autoturismului;</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eastAsia="Times New Roman CE" w:cs="Times New Roman"/>
          <w:b w:val="0"/>
          <w:bCs w:val="0"/>
          <w:i w:val="0"/>
          <w:iCs w:val="0"/>
          <w:kern w:val="0"/>
          <w:sz w:val="24"/>
          <w:szCs w:val="24"/>
          <w:lang w:val="ro-RO" w:eastAsia="en-US" w:bidi="ar-SA"/>
        </w:rPr>
      </w:pPr>
      <w:r>
        <w:rPr>
          <w:rFonts w:hint="default" w:eastAsia="Times New Roman CE" w:cs="Times New Roman"/>
          <w:b w:val="0"/>
          <w:bCs w:val="0"/>
          <w:i w:val="0"/>
          <w:iCs w:val="0"/>
          <w:kern w:val="0"/>
          <w:sz w:val="24"/>
          <w:szCs w:val="24"/>
          <w:lang w:val="ro-RO" w:eastAsia="en-US" w:bidi="ar-SA"/>
        </w:rPr>
        <w:t>e) anul în care a avut loc predarea-primirea autoturismului;</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eastAsia="Times New Roman CE" w:cs="Times New Roman"/>
          <w:b w:val="0"/>
          <w:bCs w:val="0"/>
          <w:i w:val="0"/>
          <w:iCs w:val="0"/>
          <w:kern w:val="0"/>
          <w:sz w:val="24"/>
          <w:szCs w:val="24"/>
          <w:lang w:val="ro-RO" w:eastAsia="en-US" w:bidi="ar-SA"/>
        </w:rPr>
      </w:pPr>
      <w:r>
        <w:rPr>
          <w:rFonts w:hint="default" w:eastAsia="Times New Roman CE" w:cs="Times New Roman"/>
          <w:b w:val="0"/>
          <w:bCs w:val="0"/>
          <w:i w:val="0"/>
          <w:iCs w:val="0"/>
          <w:kern w:val="0"/>
          <w:sz w:val="24"/>
          <w:szCs w:val="24"/>
          <w:lang w:val="ro-RO" w:eastAsia="en-US" w:bidi="ar-SA"/>
        </w:rPr>
        <w:t>f) valoarea de achiziție a autoturismului.</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p>
    <w:p>
      <w:pPr>
        <w:keepNext w:val="0"/>
        <w:keepLines w:val="0"/>
        <w:pageBreakBefore w:val="0"/>
        <w:widowControl/>
        <w:kinsoku/>
        <w:wordWrap/>
        <w:overflowPunct/>
        <w:topLinePunct w:val="0"/>
        <w:autoSpaceDE/>
        <w:autoSpaceDN/>
        <w:bidi w:val="0"/>
        <w:adjustRightInd/>
        <w:snapToGrid/>
        <w:spacing w:beforeLines="0" w:afterLines="0" w:line="24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 xml:space="preserve">SECŢIUNEA a </w:t>
      </w:r>
      <w:r>
        <w:rPr>
          <w:rFonts w:hint="default" w:eastAsia="Times New Roman CE" w:cs="Times New Roman"/>
          <w:b w:val="0"/>
          <w:bCs w:val="0"/>
          <w:i w:val="0"/>
          <w:iCs w:val="0"/>
          <w:kern w:val="0"/>
          <w:sz w:val="24"/>
          <w:szCs w:val="24"/>
          <w:lang w:val="en-US" w:eastAsia="en-US" w:bidi="ar-SA"/>
        </w:rPr>
        <w:t>5</w:t>
      </w:r>
      <w:r>
        <w:rPr>
          <w:rFonts w:hint="default" w:ascii="Times New Roman" w:hAnsi="Times New Roman" w:eastAsia="Times New Roman CE" w:cs="Times New Roman"/>
          <w:b w:val="0"/>
          <w:bCs w:val="0"/>
          <w:i w:val="0"/>
          <w:iCs w:val="0"/>
          <w:kern w:val="0"/>
          <w:sz w:val="24"/>
          <w:szCs w:val="24"/>
          <w:lang w:val="en-US" w:eastAsia="en-US" w:bidi="ar-SA"/>
        </w:rPr>
        <w:t>-a</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20" w:firstLineChars="0"/>
        <w:jc w:val="both"/>
        <w:textAlignment w:val="auto"/>
        <w:outlineLvl w:val="9"/>
        <w:rPr>
          <w:rFonts w:hint="default" w:ascii="Times New Roman" w:hAnsi="Times New Roman" w:eastAsia="Times New Roman CE" w:cs="Times New Roman"/>
          <w:b/>
          <w:bCs/>
          <w:i w:val="0"/>
          <w:iCs w:val="0"/>
          <w:kern w:val="0"/>
          <w:sz w:val="24"/>
          <w:szCs w:val="24"/>
          <w:lang w:val="en-US" w:eastAsia="en-US" w:bidi="ar-SA"/>
        </w:rPr>
      </w:pPr>
      <w:r>
        <w:rPr>
          <w:rFonts w:hint="default" w:ascii="Times New Roman" w:hAnsi="Times New Roman" w:eastAsia="Times New Roman CE" w:cs="Times New Roman"/>
          <w:b/>
          <w:bCs/>
          <w:i w:val="0"/>
          <w:iCs w:val="0"/>
          <w:kern w:val="0"/>
          <w:sz w:val="24"/>
          <w:szCs w:val="24"/>
          <w:lang w:val="en-US" w:eastAsia="en-US" w:bidi="ar-SA"/>
        </w:rPr>
        <w:t>Estimarea bazei de impozitare</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bCs/>
          <w:i w:val="0"/>
          <w:iCs w:val="0"/>
          <w:kern w:val="0"/>
          <w:sz w:val="24"/>
          <w:szCs w:val="24"/>
          <w:lang w:val="en-US" w:eastAsia="en-US" w:bidi="ar-SA"/>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ro-RO" w:eastAsia="en-US" w:bidi="ar-SA"/>
        </w:rPr>
      </w:pPr>
      <w:r>
        <w:rPr>
          <w:rFonts w:hint="default" w:eastAsia="Times New Roman CE" w:cs="Times New Roman"/>
          <w:b w:val="0"/>
          <w:bCs w:val="0"/>
          <w:i w:val="0"/>
          <w:iCs w:val="0"/>
          <w:kern w:val="0"/>
          <w:sz w:val="24"/>
          <w:szCs w:val="24"/>
          <w:lang w:val="ro-RO" w:eastAsia="en-US" w:bidi="ar-SA"/>
        </w:rPr>
        <w:t>20</w:t>
      </w:r>
      <w:r>
        <w:rPr>
          <w:rFonts w:hint="default" w:ascii="Times New Roman" w:hAnsi="Times New Roman" w:eastAsia="Times New Roman CE" w:cs="Times New Roman"/>
          <w:b w:val="0"/>
          <w:bCs w:val="0"/>
          <w:i w:val="0"/>
          <w:iCs w:val="0"/>
          <w:kern w:val="0"/>
          <w:sz w:val="24"/>
          <w:szCs w:val="24"/>
          <w:lang w:val="en-US" w:eastAsia="en-US" w:bidi="ar-SA"/>
        </w:rPr>
        <w:t xml:space="preserve">. (1) </w:t>
      </w:r>
      <w:r>
        <w:rPr>
          <w:rFonts w:hint="default" w:eastAsia="Times New Roman CE" w:cs="Times New Roman"/>
          <w:b w:val="0"/>
          <w:bCs w:val="0"/>
          <w:i w:val="0"/>
          <w:iCs w:val="0"/>
          <w:kern w:val="0"/>
          <w:sz w:val="24"/>
          <w:szCs w:val="24"/>
          <w:lang w:val="ro-RO" w:eastAsia="en-US" w:bidi="ar-SA"/>
        </w:rPr>
        <w:t>Pentru e</w:t>
      </w:r>
      <w:r>
        <w:rPr>
          <w:rFonts w:hint="default" w:ascii="Times New Roman" w:hAnsi="Times New Roman" w:eastAsia="Times New Roman CE" w:cs="Times New Roman"/>
          <w:b w:val="0"/>
          <w:bCs w:val="0"/>
          <w:i w:val="0"/>
          <w:iCs w:val="0"/>
          <w:kern w:val="0"/>
          <w:sz w:val="24"/>
          <w:szCs w:val="24"/>
          <w:lang w:val="en-US" w:eastAsia="en-US" w:bidi="ar-SA"/>
        </w:rPr>
        <w:t>stimarea bazei de impozitare</w:t>
      </w:r>
      <w:r>
        <w:rPr>
          <w:rFonts w:hint="default" w:eastAsia="Times New Roman CE" w:cs="Times New Roman"/>
          <w:b w:val="0"/>
          <w:bCs w:val="0"/>
          <w:i w:val="0"/>
          <w:iCs w:val="0"/>
          <w:kern w:val="0"/>
          <w:sz w:val="24"/>
          <w:szCs w:val="24"/>
          <w:lang w:val="ro-RO" w:eastAsia="en-US" w:bidi="ar-SA"/>
        </w:rPr>
        <w:t xml:space="preserve"> a bunurilor mobile de valoare mare</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ascii="Times New Roman" w:hAnsi="Times New Roman" w:eastAsia="Times New Roman CE" w:cs="Times New Roman"/>
          <w:b w:val="0"/>
          <w:bCs w:val="0"/>
          <w:i w:val="0"/>
          <w:iCs w:val="0"/>
          <w:kern w:val="0"/>
          <w:sz w:val="24"/>
          <w:szCs w:val="24"/>
          <w:lang w:val="ro-RO" w:eastAsia="en-US" w:bidi="ar-SA"/>
        </w:rPr>
        <w:t xml:space="preserve">se iau în considerare datele din </w:t>
      </w:r>
      <w:r>
        <w:rPr>
          <w:rFonts w:hint="default" w:eastAsia="Times New Roman CE" w:cs="Times New Roman"/>
          <w:b w:val="0"/>
          <w:bCs w:val="0"/>
          <w:i w:val="0"/>
          <w:iCs w:val="0"/>
          <w:kern w:val="0"/>
          <w:sz w:val="24"/>
          <w:szCs w:val="24"/>
          <w:lang w:val="en-US" w:eastAsia="en-US" w:bidi="ar-SA"/>
        </w:rPr>
        <w:t>ultima declara</w:t>
      </w:r>
      <w:r>
        <w:rPr>
          <w:rFonts w:hint="default" w:eastAsia="Times New Roman CE" w:cs="Times New Roman"/>
          <w:b w:val="0"/>
          <w:bCs w:val="0"/>
          <w:i w:val="0"/>
          <w:iCs w:val="0"/>
          <w:kern w:val="0"/>
          <w:sz w:val="24"/>
          <w:szCs w:val="24"/>
          <w:lang w:val="ro-RO" w:eastAsia="en-US" w:bidi="ar-SA"/>
        </w:rPr>
        <w:t xml:space="preserve">ție </w:t>
      </w:r>
      <w:r>
        <w:rPr>
          <w:rFonts w:hint="default" w:ascii="Times New Roman" w:hAnsi="Times New Roman" w:eastAsia="Times New Roman CE" w:cs="Times New Roman"/>
          <w:b w:val="0"/>
          <w:bCs w:val="0"/>
          <w:i w:val="0"/>
          <w:iCs w:val="0"/>
          <w:kern w:val="0"/>
          <w:sz w:val="24"/>
          <w:szCs w:val="24"/>
          <w:lang w:val="ro-RO" w:eastAsia="en-US" w:bidi="ar-SA"/>
        </w:rPr>
        <w:t>216</w:t>
      </w:r>
      <w:r>
        <w:rPr>
          <w:rFonts w:hint="default" w:eastAsia="Times New Roman CE" w:cs="Times New Roman"/>
          <w:b w:val="0"/>
          <w:bCs w:val="0"/>
          <w:i w:val="0"/>
          <w:iCs w:val="0"/>
          <w:kern w:val="0"/>
          <w:sz w:val="24"/>
          <w:szCs w:val="24"/>
          <w:lang w:val="ro-RO" w:eastAsia="en-US" w:bidi="ar-SA"/>
        </w:rPr>
        <w:t xml:space="preserve"> depusă de contribuabil,</w:t>
      </w:r>
      <w:r>
        <w:rPr>
          <w:rFonts w:hint="default" w:ascii="Times New Roman" w:hAnsi="Times New Roman" w:eastAsia="Times New Roman CE" w:cs="Times New Roman"/>
          <w:b w:val="0"/>
          <w:bCs w:val="0"/>
          <w:i w:val="0"/>
          <w:iCs w:val="0"/>
          <w:kern w:val="0"/>
          <w:sz w:val="24"/>
          <w:szCs w:val="24"/>
          <w:lang w:val="en-US" w:eastAsia="en-US" w:bidi="ar-SA"/>
        </w:rPr>
        <w:t xml:space="preserve"> completa</w:t>
      </w:r>
      <w:r>
        <w:rPr>
          <w:rFonts w:hint="default" w:ascii="Times New Roman" w:hAnsi="Times New Roman" w:eastAsia="Times New Roman CE" w:cs="Times New Roman"/>
          <w:b w:val="0"/>
          <w:bCs w:val="0"/>
          <w:i w:val="0"/>
          <w:iCs w:val="0"/>
          <w:kern w:val="0"/>
          <w:sz w:val="24"/>
          <w:szCs w:val="24"/>
          <w:lang w:val="ro-RO" w:eastAsia="en-US" w:bidi="ar-SA"/>
        </w:rPr>
        <w:t>t</w:t>
      </w:r>
      <w:r>
        <w:rPr>
          <w:rFonts w:hint="default" w:eastAsia="Times New Roman CE" w:cs="Times New Roman"/>
          <w:b w:val="0"/>
          <w:bCs w:val="0"/>
          <w:i w:val="0"/>
          <w:iCs w:val="0"/>
          <w:kern w:val="0"/>
          <w:sz w:val="24"/>
          <w:szCs w:val="24"/>
          <w:lang w:val="ro-RO" w:eastAsia="en-US" w:bidi="ar-SA"/>
        </w:rPr>
        <w:t>ă</w:t>
      </w:r>
      <w:r>
        <w:rPr>
          <w:rFonts w:hint="default" w:ascii="Times New Roman" w:hAnsi="Times New Roman" w:eastAsia="Times New Roman CE" w:cs="Times New Roman"/>
          <w:b w:val="0"/>
          <w:bCs w:val="0"/>
          <w:i w:val="0"/>
          <w:iCs w:val="0"/>
          <w:kern w:val="0"/>
          <w:sz w:val="24"/>
          <w:szCs w:val="24"/>
          <w:lang w:val="ro-RO" w:eastAsia="en-US" w:bidi="ar-SA"/>
        </w:rPr>
        <w:t xml:space="preserve"> la s</w:t>
      </w:r>
      <w:r>
        <w:rPr>
          <w:rFonts w:hint="default" w:ascii="Times New Roman" w:hAnsi="Times New Roman" w:eastAsia="Times New Roman CE" w:cs="Times New Roman"/>
          <w:b w:val="0"/>
          <w:bCs w:val="0"/>
          <w:color w:val="auto"/>
          <w:sz w:val="24"/>
          <w:szCs w:val="24"/>
          <w:u w:val="none"/>
          <w:lang w:val="ro-RO"/>
        </w:rPr>
        <w:t xml:space="preserve">ecțiunea 2 </w:t>
      </w:r>
      <w:r>
        <w:rPr>
          <w:rFonts w:hint="default" w:ascii="Times New Roman" w:hAnsi="Times New Roman" w:eastAsia="Times New Roman CE" w:cs="Times New Roman"/>
          <w:b w:val="0"/>
          <w:bCs w:val="0"/>
          <w:color w:val="auto"/>
          <w:sz w:val="24"/>
          <w:szCs w:val="24"/>
          <w:u w:val="none"/>
          <w:lang w:val="en-US"/>
        </w:rPr>
        <w:t>“</w:t>
      </w:r>
      <w:r>
        <w:rPr>
          <w:rFonts w:hint="default" w:ascii="Times New Roman" w:hAnsi="Times New Roman" w:eastAsia="Times New Roman CE" w:cs="Times New Roman"/>
          <w:b w:val="0"/>
          <w:bCs w:val="0"/>
          <w:color w:val="auto"/>
          <w:sz w:val="24"/>
          <w:szCs w:val="24"/>
          <w:u w:val="none"/>
          <w:lang w:val="ro-RO"/>
        </w:rPr>
        <w:t>Date privind impozitul special pe bunurile mobile</w:t>
      </w:r>
      <w:r>
        <w:rPr>
          <w:rFonts w:hint="default" w:ascii="Times New Roman" w:hAnsi="Times New Roman" w:eastAsia="Times New Roman CE" w:cs="Times New Roman"/>
          <w:b w:val="0"/>
          <w:bCs w:val="0"/>
          <w:color w:val="auto"/>
          <w:sz w:val="24"/>
          <w:szCs w:val="24"/>
          <w:u w:val="none"/>
          <w:lang w:val="en-US"/>
        </w:rPr>
        <w:t>”</w:t>
      </w:r>
      <w:r>
        <w:rPr>
          <w:rFonts w:hint="default" w:ascii="Times New Roman" w:hAnsi="Times New Roman" w:eastAsia="Times New Roman CE" w:cs="Times New Roman"/>
          <w:b w:val="0"/>
          <w:bCs w:val="0"/>
          <w:i w:val="0"/>
          <w:iCs w:val="0"/>
          <w:kern w:val="0"/>
          <w:sz w:val="24"/>
          <w:szCs w:val="24"/>
          <w:lang w:val="en-US" w:eastAsia="en-US" w:bidi="ar-SA"/>
        </w:rPr>
        <w:t xml:space="preserve"> de la </w:t>
      </w:r>
      <w:r>
        <w:rPr>
          <w:rFonts w:hint="default" w:ascii="Times New Roman" w:hAnsi="Times New Roman" w:eastAsia="Times New Roman CE" w:cs="Times New Roman"/>
          <w:b w:val="0"/>
          <w:bCs w:val="0"/>
          <w:i w:val="0"/>
          <w:iCs w:val="0"/>
          <w:kern w:val="0"/>
          <w:sz w:val="24"/>
          <w:szCs w:val="24"/>
          <w:lang w:val="ro-RO" w:eastAsia="en-US" w:bidi="ar-SA"/>
        </w:rPr>
        <w:t>c</w:t>
      </w:r>
      <w:r>
        <w:rPr>
          <w:rFonts w:hint="default" w:ascii="Times New Roman" w:hAnsi="Times New Roman" w:eastAsia="Times New Roman CE" w:cs="Times New Roman"/>
          <w:color w:val="auto"/>
          <w:sz w:val="24"/>
          <w:szCs w:val="24"/>
          <w:u w:val="none"/>
          <w:lang w:val="ro-RO"/>
        </w:rPr>
        <w:t xml:space="preserve">apitolul III </w:t>
      </w:r>
      <w:r>
        <w:rPr>
          <w:rFonts w:hint="default" w:ascii="Times New Roman" w:hAnsi="Times New Roman" w:eastAsia="Times New Roman CE" w:cs="Times New Roman"/>
          <w:color w:val="auto"/>
          <w:sz w:val="24"/>
          <w:szCs w:val="24"/>
          <w:u w:val="none"/>
          <w:lang w:val="en-US"/>
        </w:rPr>
        <w:t>“</w:t>
      </w:r>
      <w:r>
        <w:rPr>
          <w:rFonts w:hint="default" w:ascii="Times New Roman" w:hAnsi="Times New Roman" w:eastAsia="Times New Roman CE" w:cs="Times New Roman"/>
          <w:color w:val="auto"/>
          <w:sz w:val="24"/>
          <w:szCs w:val="24"/>
          <w:u w:val="none"/>
          <w:lang w:val="ro-RO"/>
        </w:rPr>
        <w:t>Date privind impozitul special pe bunurile imobile și mobile de valoare mare</w:t>
      </w:r>
      <w:r>
        <w:rPr>
          <w:rFonts w:hint="default" w:ascii="Times New Roman" w:hAnsi="Times New Roman" w:eastAsia="Times New Roman CE" w:cs="Times New Roman"/>
          <w:color w:val="auto"/>
          <w:sz w:val="24"/>
          <w:szCs w:val="24"/>
          <w:u w:val="none"/>
          <w:lang w:val="en-US"/>
        </w:rPr>
        <w:t>”</w:t>
      </w:r>
      <w:r>
        <w:rPr>
          <w:rFonts w:hint="default" w:eastAsia="Times New Roman CE" w:cs="Times New Roman"/>
          <w:b w:val="0"/>
          <w:bCs w:val="0"/>
          <w:i w:val="0"/>
          <w:iCs w:val="0"/>
          <w:kern w:val="0"/>
          <w:sz w:val="24"/>
          <w:szCs w:val="24"/>
          <w:lang w:val="ro-RO" w:eastAsia="en-US" w:bidi="ar-SA"/>
        </w:rPr>
        <w:t>, precum și alte informații din evidența fiscală</w:t>
      </w:r>
      <w:r>
        <w:rPr>
          <w:rFonts w:hint="default" w:ascii="Times New Roman" w:hAnsi="Times New Roman" w:eastAsia="Times New Roman CE" w:cs="Times New Roman"/>
          <w:b w:val="0"/>
          <w:bCs w:val="0"/>
          <w:i w:val="0"/>
          <w:iCs w:val="0"/>
          <w:kern w:val="0"/>
          <w:sz w:val="24"/>
          <w:szCs w:val="24"/>
          <w:lang w:val="ro-RO"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w:t>
      </w:r>
      <w:r>
        <w:rPr>
          <w:rFonts w:hint="default" w:eastAsia="Times New Roman CE" w:cs="Times New Roman"/>
          <w:b w:val="0"/>
          <w:bCs w:val="0"/>
          <w:i w:val="0"/>
          <w:iCs w:val="0"/>
          <w:kern w:val="0"/>
          <w:sz w:val="24"/>
          <w:szCs w:val="24"/>
          <w:lang w:val="en-US" w:eastAsia="en-US" w:bidi="ar-SA"/>
        </w:rPr>
        <w:t>2</w:t>
      </w:r>
      <w:r>
        <w:rPr>
          <w:rFonts w:hint="default" w:ascii="Times New Roman" w:hAnsi="Times New Roman" w:eastAsia="Times New Roman CE" w:cs="Times New Roman"/>
          <w:b w:val="0"/>
          <w:bCs w:val="0"/>
          <w:i w:val="0"/>
          <w:iCs w:val="0"/>
          <w:kern w:val="0"/>
          <w:sz w:val="24"/>
          <w:szCs w:val="24"/>
          <w:lang w:val="en-US" w:eastAsia="en-US" w:bidi="ar-SA"/>
        </w:rPr>
        <w:t>) Compartimentul de specialitate decide asupra felului şi volumului examinărilor, în funcţie de circumstanţele fiecărui caz în parte şi de limitele prevăzute de lege.</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ro-RO" w:eastAsia="en-US" w:bidi="ar-SA"/>
        </w:rPr>
      </w:pPr>
      <w:r>
        <w:rPr>
          <w:rFonts w:hint="default" w:eastAsia="Times New Roman CE" w:cs="Times New Roman"/>
          <w:b w:val="0"/>
          <w:bCs w:val="0"/>
          <w:i w:val="0"/>
          <w:iCs w:val="0"/>
          <w:kern w:val="0"/>
          <w:sz w:val="24"/>
          <w:szCs w:val="24"/>
          <w:lang w:val="ro-RO" w:eastAsia="en-US" w:bidi="ar-SA"/>
        </w:rPr>
        <w:t>21</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eastAsia="Times New Roman CE" w:cs="Times New Roman"/>
          <w:b w:val="0"/>
          <w:bCs w:val="0"/>
          <w:i w:val="0"/>
          <w:iCs w:val="0"/>
          <w:kern w:val="0"/>
          <w:sz w:val="24"/>
          <w:szCs w:val="24"/>
          <w:lang w:val="ro-RO" w:eastAsia="en-US" w:bidi="ar-SA"/>
        </w:rPr>
        <w:t>L</w:t>
      </w:r>
      <w:r>
        <w:rPr>
          <w:rFonts w:hint="default" w:ascii="Times New Roman" w:hAnsi="Times New Roman" w:eastAsia="Times New Roman CE" w:cs="Times New Roman"/>
          <w:b w:val="0"/>
          <w:bCs w:val="0"/>
          <w:i w:val="0"/>
          <w:iCs w:val="0"/>
          <w:kern w:val="0"/>
          <w:sz w:val="24"/>
          <w:szCs w:val="24"/>
          <w:lang w:val="en-US" w:eastAsia="en-US" w:bidi="ar-SA"/>
        </w:rPr>
        <w:t>a estimarea bazei de impozitare</w:t>
      </w:r>
      <w:r>
        <w:rPr>
          <w:rFonts w:hint="default" w:eastAsia="Times New Roman CE" w:cs="Times New Roman"/>
          <w:b w:val="0"/>
          <w:bCs w:val="0"/>
          <w:i w:val="0"/>
          <w:iCs w:val="0"/>
          <w:kern w:val="0"/>
          <w:sz w:val="24"/>
          <w:szCs w:val="24"/>
          <w:lang w:val="en-US"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 compartimentul de specialitate are în vedere</w:t>
      </w:r>
      <w:r>
        <w:rPr>
          <w:rFonts w:hint="default" w:ascii="Times New Roman" w:hAnsi="Times New Roman" w:eastAsia="Times New Roman CE" w:cs="Times New Roman"/>
          <w:b w:val="0"/>
          <w:bCs w:val="0"/>
          <w:i w:val="0"/>
          <w:iCs w:val="0"/>
          <w:kern w:val="0"/>
          <w:sz w:val="24"/>
          <w:szCs w:val="24"/>
          <w:lang w:val="ro-RO" w:eastAsia="en-US" w:bidi="ar-SA"/>
        </w:rPr>
        <w:t xml:space="preserve"> </w:t>
      </w:r>
      <w:r>
        <w:rPr>
          <w:rFonts w:hint="default" w:ascii="Times New Roman" w:hAnsi="Times New Roman" w:eastAsia="Times New Roman CE" w:cs="Times New Roman"/>
          <w:b w:val="0"/>
          <w:bCs w:val="0"/>
          <w:i w:val="0"/>
          <w:iCs w:val="0"/>
          <w:kern w:val="0"/>
          <w:sz w:val="24"/>
          <w:szCs w:val="24"/>
          <w:lang w:val="en-US" w:eastAsia="en-US" w:bidi="ar-SA"/>
        </w:rPr>
        <w:t>diferenţ</w:t>
      </w:r>
      <w:r>
        <w:rPr>
          <w:rFonts w:hint="default" w:ascii="Times New Roman" w:hAnsi="Times New Roman" w:eastAsia="Times New Roman CE" w:cs="Times New Roman"/>
          <w:b w:val="0"/>
          <w:bCs w:val="0"/>
          <w:i w:val="0"/>
          <w:iCs w:val="0"/>
          <w:kern w:val="0"/>
          <w:sz w:val="24"/>
          <w:szCs w:val="24"/>
          <w:lang w:val="ro-RO" w:eastAsia="en-US" w:bidi="ar-SA"/>
        </w:rPr>
        <w:t>a</w:t>
      </w:r>
      <w:r>
        <w:rPr>
          <w:rFonts w:hint="default" w:ascii="Times New Roman" w:hAnsi="Times New Roman" w:eastAsia="Times New Roman CE" w:cs="Times New Roman"/>
          <w:b w:val="0"/>
          <w:bCs w:val="0"/>
          <w:i w:val="0"/>
          <w:iCs w:val="0"/>
          <w:kern w:val="0"/>
          <w:sz w:val="24"/>
          <w:szCs w:val="24"/>
          <w:lang w:val="en-US" w:eastAsia="en-US" w:bidi="ar-SA"/>
        </w:rPr>
        <w:t xml:space="preserve"> dintre valoarea de achiziţie</w:t>
      </w:r>
      <w:r>
        <w:rPr>
          <w:rFonts w:hint="default" w:eastAsia="Times New Roman CE" w:cs="Times New Roman"/>
          <w:b w:val="0"/>
          <w:bCs w:val="0"/>
          <w:i w:val="0"/>
          <w:iCs w:val="0"/>
          <w:kern w:val="0"/>
          <w:sz w:val="24"/>
          <w:szCs w:val="24"/>
          <w:lang w:val="ro-RO" w:eastAsia="en-US" w:bidi="ar-SA"/>
        </w:rPr>
        <w:t xml:space="preserve"> a autoturismului</w:t>
      </w:r>
      <w:r>
        <w:rPr>
          <w:rFonts w:hint="default" w:ascii="Times New Roman" w:hAnsi="Times New Roman" w:eastAsia="Times New Roman CE" w:cs="Times New Roman"/>
          <w:b w:val="0"/>
          <w:bCs w:val="0"/>
          <w:i w:val="0"/>
          <w:iCs w:val="0"/>
          <w:kern w:val="0"/>
          <w:sz w:val="24"/>
          <w:szCs w:val="24"/>
          <w:lang w:val="en-US" w:eastAsia="en-US" w:bidi="ar-SA"/>
        </w:rPr>
        <w:t xml:space="preserve"> şi plafonul de 375.000 lei</w:t>
      </w:r>
      <w:r>
        <w:rPr>
          <w:rFonts w:hint="default" w:ascii="Times New Roman" w:hAnsi="Times New Roman" w:eastAsia="Times New Roman CE" w:cs="Times New Roman"/>
          <w:b w:val="0"/>
          <w:bCs w:val="0"/>
          <w:i w:val="0"/>
          <w:iCs w:val="0"/>
          <w:kern w:val="0"/>
          <w:sz w:val="24"/>
          <w:szCs w:val="24"/>
          <w:lang w:val="ro-RO"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22</w:t>
      </w:r>
      <w:r>
        <w:rPr>
          <w:rFonts w:hint="default" w:ascii="Times New Roman" w:hAnsi="Times New Roman" w:eastAsia="Times New Roman CE" w:cs="Times New Roman"/>
          <w:b w:val="0"/>
          <w:bCs w:val="0"/>
          <w:i w:val="0"/>
          <w:iCs w:val="0"/>
          <w:kern w:val="0"/>
          <w:sz w:val="24"/>
          <w:szCs w:val="24"/>
          <w:lang w:val="en-US" w:eastAsia="en-US" w:bidi="ar-SA"/>
        </w:rPr>
        <w:t xml:space="preserve">. (1) Compartimentul de specialitate întocmeşte </w:t>
      </w:r>
      <w:r>
        <w:rPr>
          <w:rFonts w:hint="default" w:eastAsia="Times New Roman CE" w:cs="Times New Roman"/>
          <w:b w:val="0"/>
          <w:bCs w:val="0"/>
          <w:i w:val="0"/>
          <w:iCs w:val="0"/>
          <w:kern w:val="0"/>
          <w:sz w:val="24"/>
          <w:szCs w:val="24"/>
          <w:lang w:val="ro-RO" w:eastAsia="en-US" w:bidi="ar-SA"/>
        </w:rPr>
        <w:t>referatul menționat la pct.14</w:t>
      </w:r>
      <w:r>
        <w:rPr>
          <w:rFonts w:hint="default" w:ascii="Times New Roman" w:hAnsi="Times New Roman" w:eastAsia="Times New Roman CE" w:cs="Times New Roman"/>
          <w:b w:val="0"/>
          <w:bCs w:val="0"/>
          <w:i w:val="0"/>
          <w:iCs w:val="0"/>
          <w:kern w:val="0"/>
          <w:sz w:val="24"/>
          <w:szCs w:val="24"/>
          <w:lang w:val="en-US" w:eastAsia="en-US" w:bidi="ar-SA"/>
        </w:rPr>
        <w:t xml:space="preserve">, în care se consemnează elementele care stau la baza stabilirii din oficiu a impozitului </w:t>
      </w:r>
      <w:r>
        <w:rPr>
          <w:rFonts w:hint="default" w:eastAsia="Times New Roman CE" w:cs="Times New Roman"/>
          <w:b w:val="0"/>
          <w:bCs w:val="0"/>
          <w:i w:val="0"/>
          <w:iCs w:val="0"/>
          <w:kern w:val="0"/>
          <w:sz w:val="24"/>
          <w:szCs w:val="24"/>
          <w:lang w:val="ro-RO" w:eastAsia="en-US" w:bidi="ar-SA"/>
        </w:rPr>
        <w:t>special pe bunurile mobile de valoare mare</w:t>
      </w:r>
      <w:r>
        <w:rPr>
          <w:rFonts w:hint="default" w:ascii="Times New Roman" w:hAnsi="Times New Roman" w:eastAsia="Times New Roman CE" w:cs="Times New Roman"/>
          <w:b w:val="0"/>
          <w:bCs w:val="0"/>
          <w:i w:val="0"/>
          <w:iCs w:val="0"/>
          <w:kern w:val="0"/>
          <w:sz w:val="24"/>
          <w:szCs w:val="24"/>
          <w:lang w:val="en-US" w:eastAsia="en-US" w:bidi="ar-SA"/>
        </w:rPr>
        <w:t xml:space="preserve">, precum şi rezultatul analizei efectuate în scopul stabilirii, din oficiu, a impozitului </w:t>
      </w:r>
      <w:r>
        <w:rPr>
          <w:rFonts w:hint="default" w:eastAsia="Times New Roman CE" w:cs="Times New Roman"/>
          <w:b w:val="0"/>
          <w:bCs w:val="0"/>
          <w:i w:val="0"/>
          <w:iCs w:val="0"/>
          <w:kern w:val="0"/>
          <w:sz w:val="24"/>
          <w:szCs w:val="24"/>
          <w:lang w:val="ro-RO" w:eastAsia="en-US" w:bidi="ar-SA"/>
        </w:rPr>
        <w:t>special</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(2) Referatul de la alin. (1) se avizează de şeful compartimentului de specialitate şi se aprobă de conducătorul unităţii fiscale.</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20" w:firstLineChars="0"/>
        <w:jc w:val="both"/>
        <w:textAlignment w:val="auto"/>
        <w:outlineLvl w:val="9"/>
        <w:rPr>
          <w:rFonts w:hint="default" w:ascii="Times New Roman" w:hAnsi="Times New Roman" w:eastAsia="Times New Roman CE" w:cs="Times New Roman"/>
          <w:b/>
          <w:bCs/>
          <w:i w:val="0"/>
          <w:iCs w:val="0"/>
          <w:kern w:val="0"/>
          <w:sz w:val="24"/>
          <w:szCs w:val="24"/>
          <w:lang w:val="en-US" w:eastAsia="en-US" w:bidi="ar-SA"/>
        </w:rPr>
      </w:pPr>
    </w:p>
    <w:p>
      <w:pPr>
        <w:keepNext w:val="0"/>
        <w:keepLines w:val="0"/>
        <w:pageBreakBefore w:val="0"/>
        <w:widowControl/>
        <w:kinsoku/>
        <w:wordWrap/>
        <w:overflowPunct/>
        <w:topLinePunct w:val="0"/>
        <w:autoSpaceDE/>
        <w:autoSpaceDN/>
        <w:bidi w:val="0"/>
        <w:adjustRightInd/>
        <w:snapToGrid/>
        <w:spacing w:beforeLines="0" w:afterLines="0" w:line="24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ro-RO" w:eastAsia="en-US" w:bidi="ar-SA"/>
        </w:rPr>
      </w:pPr>
      <w:r>
        <w:rPr>
          <w:rFonts w:hint="default" w:eastAsia="Times New Roman CE" w:cs="Times New Roman"/>
          <w:b w:val="0"/>
          <w:bCs w:val="0"/>
          <w:i w:val="0"/>
          <w:iCs w:val="0"/>
          <w:kern w:val="0"/>
          <w:sz w:val="24"/>
          <w:szCs w:val="24"/>
          <w:lang w:val="ro-RO" w:eastAsia="en-US" w:bidi="ar-SA"/>
        </w:rPr>
        <w:t>CAPITOLUL IV</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20" w:firstLineChars="0"/>
        <w:jc w:val="both"/>
        <w:textAlignment w:val="auto"/>
        <w:outlineLvl w:val="9"/>
        <w:rPr>
          <w:rFonts w:hint="default" w:eastAsia="Times New Roman CE" w:cs="Times New Roman"/>
          <w:b/>
          <w:bCs/>
          <w:i w:val="0"/>
          <w:iCs w:val="0"/>
          <w:kern w:val="0"/>
          <w:sz w:val="24"/>
          <w:szCs w:val="24"/>
          <w:lang w:val="ro-RO" w:eastAsia="en-US" w:bidi="ar-SA"/>
        </w:rPr>
      </w:pPr>
      <w:r>
        <w:rPr>
          <w:rFonts w:hint="default" w:ascii="Times New Roman" w:hAnsi="Times New Roman" w:eastAsia="Times New Roman CE" w:cs="Times New Roman"/>
          <w:b/>
          <w:bCs/>
          <w:i w:val="0"/>
          <w:iCs w:val="0"/>
          <w:kern w:val="0"/>
          <w:sz w:val="24"/>
          <w:szCs w:val="24"/>
          <w:lang w:val="en-US" w:eastAsia="en-US" w:bidi="ar-SA"/>
        </w:rPr>
        <w:t xml:space="preserve">Stabilirea impozitului </w:t>
      </w:r>
      <w:r>
        <w:rPr>
          <w:rFonts w:hint="default" w:eastAsia="Times New Roman CE" w:cs="Times New Roman"/>
          <w:b/>
          <w:bCs/>
          <w:i w:val="0"/>
          <w:iCs w:val="0"/>
          <w:kern w:val="0"/>
          <w:sz w:val="24"/>
          <w:szCs w:val="24"/>
          <w:lang w:val="ro-RO" w:eastAsia="en-US" w:bidi="ar-SA"/>
        </w:rPr>
        <w:t>special pe bunurile imobile și mobile de valoare mare</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420" w:firstLineChars="0"/>
        <w:jc w:val="both"/>
        <w:textAlignment w:val="auto"/>
        <w:outlineLvl w:val="9"/>
        <w:rPr>
          <w:rFonts w:hint="default" w:eastAsia="Times New Roman CE" w:cs="Times New Roman"/>
          <w:b/>
          <w:bCs/>
          <w:i w:val="0"/>
          <w:iCs w:val="0"/>
          <w:kern w:val="0"/>
          <w:sz w:val="24"/>
          <w:szCs w:val="24"/>
          <w:lang w:val="ro-RO" w:eastAsia="en-US" w:bidi="ar-SA"/>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23</w:t>
      </w:r>
      <w:r>
        <w:rPr>
          <w:rFonts w:hint="default" w:ascii="Times New Roman" w:hAnsi="Times New Roman" w:eastAsia="Times New Roman CE" w:cs="Times New Roman"/>
          <w:b w:val="0"/>
          <w:bCs w:val="0"/>
          <w:i w:val="0"/>
          <w:iCs w:val="0"/>
          <w:kern w:val="0"/>
          <w:sz w:val="24"/>
          <w:szCs w:val="24"/>
          <w:lang w:val="en-US" w:eastAsia="en-US" w:bidi="ar-SA"/>
        </w:rPr>
        <w:t>. (1) Impozitul</w:t>
      </w:r>
      <w:r>
        <w:rPr>
          <w:rFonts w:hint="default" w:ascii="Times New Roman" w:hAnsi="Times New Roman" w:eastAsia="Times New Roman CE" w:cs="Times New Roman"/>
          <w:b w:val="0"/>
          <w:bCs w:val="0"/>
          <w:i w:val="0"/>
          <w:iCs w:val="0"/>
          <w:kern w:val="0"/>
          <w:sz w:val="24"/>
          <w:szCs w:val="24"/>
          <w:lang w:val="ro-RO" w:eastAsia="en-US" w:bidi="ar-SA"/>
        </w:rPr>
        <w:t xml:space="preserve"> special pe bunurile imobile</w:t>
      </w:r>
      <w:r>
        <w:rPr>
          <w:rFonts w:hint="default" w:eastAsia="Times New Roman CE" w:cs="Times New Roman"/>
          <w:b w:val="0"/>
          <w:bCs w:val="0"/>
          <w:i w:val="0"/>
          <w:iCs w:val="0"/>
          <w:kern w:val="0"/>
          <w:sz w:val="24"/>
          <w:szCs w:val="24"/>
          <w:lang w:val="ro-RO" w:eastAsia="en-US" w:bidi="ar-SA"/>
        </w:rPr>
        <w:t xml:space="preserve"> și mobile</w:t>
      </w:r>
      <w:r>
        <w:rPr>
          <w:rFonts w:hint="default" w:ascii="Times New Roman" w:hAnsi="Times New Roman" w:eastAsia="Times New Roman CE" w:cs="Times New Roman"/>
          <w:b w:val="0"/>
          <w:bCs w:val="0"/>
          <w:i w:val="0"/>
          <w:iCs w:val="0"/>
          <w:kern w:val="0"/>
          <w:sz w:val="24"/>
          <w:szCs w:val="24"/>
          <w:lang w:val="ro-RO" w:eastAsia="en-US" w:bidi="ar-SA"/>
        </w:rPr>
        <w:t xml:space="preserve"> de valoare mare</w:t>
      </w:r>
      <w:r>
        <w:rPr>
          <w:rFonts w:hint="default" w:eastAsia="Times New Roman CE" w:cs="Times New Roman"/>
          <w:b w:val="0"/>
          <w:bCs w:val="0"/>
          <w:i w:val="0"/>
          <w:iCs w:val="0"/>
          <w:kern w:val="0"/>
          <w:sz w:val="24"/>
          <w:szCs w:val="24"/>
          <w:lang w:val="ro-RO" w:eastAsia="en-US" w:bidi="ar-SA"/>
        </w:rPr>
        <w:t xml:space="preserve"> </w:t>
      </w:r>
      <w:r>
        <w:rPr>
          <w:rFonts w:hint="default" w:ascii="Times New Roman" w:hAnsi="Times New Roman" w:eastAsia="Times New Roman CE" w:cs="Times New Roman"/>
          <w:b w:val="0"/>
          <w:bCs w:val="0"/>
          <w:i w:val="0"/>
          <w:iCs w:val="0"/>
          <w:kern w:val="0"/>
          <w:sz w:val="24"/>
          <w:szCs w:val="24"/>
          <w:lang w:val="en-US" w:eastAsia="en-US" w:bidi="ar-SA"/>
        </w:rPr>
        <w:t xml:space="preserve">se stabileşte de organul fiscal prin aplicarea cotei de impozitare prevăzute de legislaţia în vigoare pentru anul fiscal pentru care se </w:t>
      </w:r>
      <w:r>
        <w:rPr>
          <w:rFonts w:hint="default" w:eastAsia="Times New Roman CE" w:cs="Times New Roman"/>
          <w:b w:val="0"/>
          <w:bCs w:val="0"/>
          <w:i w:val="0"/>
          <w:iCs w:val="0"/>
          <w:kern w:val="0"/>
          <w:sz w:val="24"/>
          <w:szCs w:val="24"/>
          <w:lang w:val="ro-RO" w:eastAsia="en-US" w:bidi="ar-SA"/>
        </w:rPr>
        <w:t xml:space="preserve">efectuează </w:t>
      </w:r>
      <w:r>
        <w:rPr>
          <w:rFonts w:hint="default" w:ascii="Times New Roman" w:hAnsi="Times New Roman" w:eastAsia="Times New Roman CE" w:cs="Times New Roman"/>
          <w:b w:val="0"/>
          <w:bCs w:val="0"/>
          <w:i w:val="0"/>
          <w:iCs w:val="0"/>
          <w:kern w:val="0"/>
          <w:sz w:val="24"/>
          <w:szCs w:val="24"/>
          <w:lang w:val="en-US" w:eastAsia="en-US" w:bidi="ar-SA"/>
        </w:rPr>
        <w:t>impunerea din oficiu, asupra bazei de impozitare stabilite potrivit pct.1</w:t>
      </w:r>
      <w:r>
        <w:rPr>
          <w:rFonts w:hint="default" w:eastAsia="Times New Roman CE" w:cs="Times New Roman"/>
          <w:b w:val="0"/>
          <w:bCs w:val="0"/>
          <w:i w:val="0"/>
          <w:iCs w:val="0"/>
          <w:kern w:val="0"/>
          <w:sz w:val="24"/>
          <w:szCs w:val="24"/>
          <w:lang w:val="ro-RO" w:eastAsia="en-US" w:bidi="ar-SA"/>
        </w:rPr>
        <w:t>3 și/sau pct.21, după caz</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(2) Dispoziţiile art.</w:t>
      </w:r>
      <w:r>
        <w:rPr>
          <w:rFonts w:hint="default" w:eastAsia="Times New Roman CE" w:cs="Times New Roman"/>
          <w:b w:val="0"/>
          <w:bCs w:val="0"/>
          <w:i w:val="0"/>
          <w:iCs w:val="0"/>
          <w:kern w:val="0"/>
          <w:sz w:val="24"/>
          <w:szCs w:val="24"/>
          <w:lang w:val="ro-RO" w:eastAsia="en-US" w:bidi="ar-SA"/>
        </w:rPr>
        <w:t>23 și art.</w:t>
      </w:r>
      <w:r>
        <w:rPr>
          <w:rFonts w:hint="default" w:ascii="Times New Roman" w:hAnsi="Times New Roman" w:eastAsia="Times New Roman CE" w:cs="Times New Roman"/>
          <w:b w:val="0"/>
          <w:bCs w:val="0"/>
          <w:i w:val="0"/>
          <w:iCs w:val="0"/>
          <w:kern w:val="0"/>
          <w:sz w:val="24"/>
          <w:szCs w:val="24"/>
          <w:lang w:val="en-US" w:eastAsia="en-US" w:bidi="ar-SA"/>
        </w:rPr>
        <w:t xml:space="preserve">96 din Codul de procedură fiscală se aplică </w:t>
      </w:r>
      <w:r>
        <w:rPr>
          <w:rFonts w:hint="default" w:eastAsia="Times New Roman CE" w:cs="Times New Roman"/>
          <w:b w:val="0"/>
          <w:bCs w:val="0"/>
          <w:i w:val="0"/>
          <w:iCs w:val="0"/>
          <w:kern w:val="0"/>
          <w:sz w:val="24"/>
          <w:szCs w:val="24"/>
          <w:lang w:val="ro-RO" w:eastAsia="en-US" w:bidi="ar-SA"/>
        </w:rPr>
        <w:t xml:space="preserve">în mod </w:t>
      </w:r>
      <w:r>
        <w:rPr>
          <w:rFonts w:hint="default" w:ascii="Times New Roman" w:hAnsi="Times New Roman" w:eastAsia="Times New Roman CE" w:cs="Times New Roman"/>
          <w:b w:val="0"/>
          <w:bCs w:val="0"/>
          <w:i w:val="0"/>
          <w:iCs w:val="0"/>
          <w:kern w:val="0"/>
          <w:sz w:val="24"/>
          <w:szCs w:val="24"/>
          <w:lang w:val="en-US" w:eastAsia="en-US" w:bidi="ar-SA"/>
        </w:rPr>
        <w:t>corespunzător.</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 xml:space="preserve">(3) Înainte de emiterea deciziilor de impunere, compartimentul de specialitate verifică dacă </w:t>
      </w:r>
      <w:r>
        <w:rPr>
          <w:rFonts w:hint="default" w:eastAsia="Times New Roman CE" w:cs="Times New Roman"/>
          <w:b w:val="0"/>
          <w:bCs w:val="0"/>
          <w:i w:val="0"/>
          <w:iCs w:val="0"/>
          <w:kern w:val="0"/>
          <w:sz w:val="24"/>
          <w:szCs w:val="24"/>
          <w:lang w:val="ro-RO" w:eastAsia="en-US" w:bidi="ar-SA"/>
        </w:rPr>
        <w:t>persoanele fizice sau juridice, după caz, cuprinse</w:t>
      </w:r>
      <w:r>
        <w:rPr>
          <w:rFonts w:hint="default" w:ascii="Times New Roman" w:hAnsi="Times New Roman" w:eastAsia="Times New Roman CE" w:cs="Times New Roman"/>
          <w:b w:val="0"/>
          <w:bCs w:val="0"/>
          <w:i w:val="0"/>
          <w:iCs w:val="0"/>
          <w:kern w:val="0"/>
          <w:sz w:val="24"/>
          <w:szCs w:val="24"/>
          <w:lang w:val="en-US" w:eastAsia="en-US" w:bidi="ar-SA"/>
        </w:rPr>
        <w:t xml:space="preserve"> în </w:t>
      </w:r>
      <w:r>
        <w:rPr>
          <w:rFonts w:hint="default"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Lista </w:t>
      </w:r>
      <w:r>
        <w:rPr>
          <w:rFonts w:hint="default" w:eastAsia="Times New Roman CE" w:cs="Times New Roman"/>
          <w:b w:val="0"/>
          <w:bCs w:val="0"/>
          <w:i w:val="0"/>
          <w:iCs w:val="0"/>
          <w:kern w:val="0"/>
          <w:sz w:val="24"/>
          <w:szCs w:val="24"/>
          <w:lang w:val="ro-RO" w:eastAsia="en-US" w:bidi="ar-SA"/>
        </w:rPr>
        <w:t>contribuabililor</w:t>
      </w:r>
      <w:r>
        <w:rPr>
          <w:rFonts w:hint="default" w:ascii="Times New Roman" w:hAnsi="Times New Roman" w:eastAsia="Times New Roman CE" w:cs="Times New Roman"/>
          <w:b w:val="0"/>
          <w:bCs w:val="0"/>
          <w:i w:val="0"/>
          <w:iCs w:val="0"/>
          <w:kern w:val="0"/>
          <w:sz w:val="24"/>
          <w:szCs w:val="24"/>
          <w:lang w:val="en-US" w:eastAsia="en-US" w:bidi="ar-SA"/>
        </w:rPr>
        <w:t xml:space="preserve"> care urmează a fi impu</w:t>
      </w:r>
      <w:r>
        <w:rPr>
          <w:rFonts w:hint="default" w:eastAsia="Times New Roman CE" w:cs="Times New Roman"/>
          <w:b w:val="0"/>
          <w:bCs w:val="0"/>
          <w:i w:val="0"/>
          <w:iCs w:val="0"/>
          <w:kern w:val="0"/>
          <w:sz w:val="24"/>
          <w:szCs w:val="24"/>
          <w:lang w:val="ro-RO" w:eastAsia="en-US" w:bidi="ar-SA"/>
        </w:rPr>
        <w:t>și</w:t>
      </w:r>
      <w:r>
        <w:rPr>
          <w:rFonts w:hint="default" w:ascii="Times New Roman" w:hAnsi="Times New Roman" w:eastAsia="Times New Roman CE" w:cs="Times New Roman"/>
          <w:b w:val="0"/>
          <w:bCs w:val="0"/>
          <w:i w:val="0"/>
          <w:iCs w:val="0"/>
          <w:kern w:val="0"/>
          <w:sz w:val="24"/>
          <w:szCs w:val="24"/>
          <w:lang w:val="en-US" w:eastAsia="en-US" w:bidi="ar-SA"/>
        </w:rPr>
        <w:t xml:space="preserve"> din oficiu</w:t>
      </w:r>
      <w:r>
        <w:rPr>
          <w:rFonts w:hint="default"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 au depus declaraţii</w:t>
      </w:r>
      <w:r>
        <w:rPr>
          <w:rFonts w:hint="default" w:eastAsia="Times New Roman CE" w:cs="Times New Roman"/>
          <w:b w:val="0"/>
          <w:bCs w:val="0"/>
          <w:i w:val="0"/>
          <w:iCs w:val="0"/>
          <w:kern w:val="0"/>
          <w:sz w:val="24"/>
          <w:szCs w:val="24"/>
          <w:lang w:val="ro-RO" w:eastAsia="en-US" w:bidi="ar-SA"/>
        </w:rPr>
        <w:t>le</w:t>
      </w:r>
      <w:r>
        <w:rPr>
          <w:rFonts w:hint="default" w:ascii="Times New Roman" w:hAnsi="Times New Roman" w:eastAsia="Times New Roman CE" w:cs="Times New Roman"/>
          <w:b w:val="0"/>
          <w:bCs w:val="0"/>
          <w:i w:val="0"/>
          <w:iCs w:val="0"/>
          <w:kern w:val="0"/>
          <w:sz w:val="24"/>
          <w:szCs w:val="24"/>
          <w:lang w:val="en-US" w:eastAsia="en-US" w:bidi="ar-SA"/>
        </w:rPr>
        <w:t xml:space="preserve"> de impunere</w:t>
      </w:r>
      <w:r>
        <w:rPr>
          <w:rFonts w:hint="default" w:eastAsia="Times New Roman CE" w:cs="Times New Roman"/>
          <w:b w:val="0"/>
          <w:bCs w:val="0"/>
          <w:i w:val="0"/>
          <w:iCs w:val="0"/>
          <w:kern w:val="0"/>
          <w:sz w:val="24"/>
          <w:szCs w:val="24"/>
          <w:lang w:val="ro-RO" w:eastAsia="en-US" w:bidi="ar-SA"/>
        </w:rPr>
        <w:t xml:space="preserve"> </w:t>
      </w:r>
      <w:r>
        <w:rPr>
          <w:rFonts w:hint="default" w:eastAsia="Times New Roman CE" w:cs="Times New Roman"/>
          <w:b w:val="0"/>
          <w:bCs w:val="0"/>
          <w:i w:val="0"/>
          <w:iCs w:val="0"/>
          <w:kern w:val="0"/>
          <w:sz w:val="24"/>
          <w:szCs w:val="24"/>
          <w:lang w:val="en-US" w:eastAsia="en-US" w:bidi="ar-SA"/>
        </w:rPr>
        <w:t>pentru obliga</w:t>
      </w:r>
      <w:r>
        <w:rPr>
          <w:rFonts w:hint="default" w:eastAsia="Times New Roman CE" w:cs="Times New Roman"/>
          <w:b w:val="0"/>
          <w:bCs w:val="0"/>
          <w:i w:val="0"/>
          <w:iCs w:val="0"/>
          <w:kern w:val="0"/>
          <w:sz w:val="24"/>
          <w:szCs w:val="24"/>
          <w:lang w:val="ro-RO" w:eastAsia="en-US" w:bidi="ar-SA"/>
        </w:rPr>
        <w:t>ț</w:t>
      </w:r>
      <w:r>
        <w:rPr>
          <w:rFonts w:hint="default" w:eastAsia="Times New Roman CE" w:cs="Times New Roman"/>
          <w:b w:val="0"/>
          <w:bCs w:val="0"/>
          <w:i w:val="0"/>
          <w:iCs w:val="0"/>
          <w:kern w:val="0"/>
          <w:sz w:val="24"/>
          <w:szCs w:val="24"/>
          <w:lang w:val="en-US" w:eastAsia="en-US" w:bidi="ar-SA"/>
        </w:rPr>
        <w:t xml:space="preserve">iile fiscale </w:t>
      </w:r>
      <w:r>
        <w:rPr>
          <w:rFonts w:hint="default" w:eastAsia="Times New Roman CE" w:cs="Times New Roman"/>
          <w:b w:val="0"/>
          <w:bCs w:val="0"/>
          <w:i w:val="0"/>
          <w:iCs w:val="0"/>
          <w:kern w:val="0"/>
          <w:sz w:val="24"/>
          <w:szCs w:val="24"/>
          <w:lang w:val="ro-RO" w:eastAsia="en-US" w:bidi="ar-SA"/>
        </w:rPr>
        <w:t>prevăzute în notificarea de la pct.8 alin.(1)</w:t>
      </w:r>
      <w:r>
        <w:rPr>
          <w:rFonts w:hint="default" w:ascii="Times New Roman" w:hAnsi="Times New Roman" w:eastAsia="Times New Roman CE" w:cs="Times New Roman"/>
          <w:b w:val="0"/>
          <w:bCs w:val="0"/>
          <w:i w:val="0"/>
          <w:iCs w:val="0"/>
          <w:kern w:val="0"/>
          <w:sz w:val="24"/>
          <w:szCs w:val="24"/>
          <w:lang w:val="en-US" w:eastAsia="en-US" w:bidi="ar-SA"/>
        </w:rPr>
        <w:t>. În această situaţie se vor aplica în mod corespunzător dispoziţiile de la pct.</w:t>
      </w:r>
      <w:r>
        <w:rPr>
          <w:rFonts w:hint="default" w:eastAsia="Times New Roman CE" w:cs="Times New Roman"/>
          <w:b w:val="0"/>
          <w:bCs w:val="0"/>
          <w:i w:val="0"/>
          <w:iCs w:val="0"/>
          <w:kern w:val="0"/>
          <w:sz w:val="24"/>
          <w:szCs w:val="24"/>
          <w:lang w:val="ro-RO" w:eastAsia="en-US" w:bidi="ar-SA"/>
        </w:rPr>
        <w:t>9</w:t>
      </w:r>
      <w:r>
        <w:rPr>
          <w:rFonts w:hint="default" w:ascii="Times New Roman" w:hAnsi="Times New Roman" w:eastAsia="Times New Roman CE" w:cs="Times New Roman"/>
          <w:b w:val="0"/>
          <w:bCs w:val="0"/>
          <w:i w:val="0"/>
          <w:iCs w:val="0"/>
          <w:kern w:val="0"/>
          <w:sz w:val="24"/>
          <w:szCs w:val="24"/>
          <w:lang w:val="en-US" w:eastAsia="en-US" w:bidi="ar-SA"/>
        </w:rPr>
        <w:t xml:space="preserve">, referitoare la actualizarea </w:t>
      </w:r>
      <w:r>
        <w:rPr>
          <w:rFonts w:hint="default"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Listei </w:t>
      </w:r>
      <w:r>
        <w:rPr>
          <w:rFonts w:hint="default" w:eastAsia="Times New Roman CE" w:cs="Times New Roman"/>
          <w:b w:val="0"/>
          <w:bCs w:val="0"/>
          <w:i w:val="0"/>
          <w:iCs w:val="0"/>
          <w:kern w:val="0"/>
          <w:sz w:val="24"/>
          <w:szCs w:val="24"/>
          <w:lang w:val="ro-RO" w:eastAsia="en-US" w:bidi="ar-SA"/>
        </w:rPr>
        <w:t>contribuabililor</w:t>
      </w:r>
      <w:r>
        <w:rPr>
          <w:rFonts w:hint="default" w:ascii="Times New Roman" w:hAnsi="Times New Roman" w:eastAsia="Times New Roman CE" w:cs="Times New Roman"/>
          <w:b w:val="0"/>
          <w:bCs w:val="0"/>
          <w:i w:val="0"/>
          <w:iCs w:val="0"/>
          <w:kern w:val="0"/>
          <w:sz w:val="24"/>
          <w:szCs w:val="24"/>
          <w:lang w:val="en-US" w:eastAsia="en-US" w:bidi="ar-SA"/>
        </w:rPr>
        <w:t xml:space="preserve"> care nu </w:t>
      </w:r>
      <w:r>
        <w:rPr>
          <w:rFonts w:hint="default" w:ascii="Times New Roman" w:hAnsi="Times New Roman" w:eastAsia="Times New Roman CE" w:cs="Times New Roman"/>
          <w:b w:val="0"/>
          <w:bCs w:val="0"/>
          <w:i w:val="0"/>
          <w:iCs w:val="0"/>
          <w:kern w:val="0"/>
          <w:sz w:val="24"/>
          <w:szCs w:val="24"/>
          <w:lang w:val="ro-RO" w:eastAsia="en-US" w:bidi="ar-SA"/>
        </w:rPr>
        <w:t>și-</w:t>
      </w:r>
      <w:r>
        <w:rPr>
          <w:rFonts w:hint="default" w:ascii="Times New Roman" w:hAnsi="Times New Roman" w:eastAsia="Times New Roman CE" w:cs="Times New Roman"/>
          <w:b w:val="0"/>
          <w:bCs w:val="0"/>
          <w:i w:val="0"/>
          <w:iCs w:val="0"/>
          <w:kern w:val="0"/>
          <w:sz w:val="24"/>
          <w:szCs w:val="24"/>
          <w:lang w:val="en-US" w:eastAsia="en-US" w:bidi="ar-SA"/>
        </w:rPr>
        <w:t xml:space="preserve">au </w:t>
      </w:r>
      <w:r>
        <w:rPr>
          <w:rFonts w:hint="default" w:ascii="Times New Roman" w:hAnsi="Times New Roman" w:eastAsia="Times New Roman CE" w:cs="Times New Roman"/>
          <w:b w:val="0"/>
          <w:bCs w:val="0"/>
          <w:i w:val="0"/>
          <w:iCs w:val="0"/>
          <w:kern w:val="0"/>
          <w:sz w:val="24"/>
          <w:szCs w:val="24"/>
          <w:lang w:val="ro-RO" w:eastAsia="en-US" w:bidi="ar-SA"/>
        </w:rPr>
        <w:t>îndeplinit obligațiile declarative</w:t>
      </w:r>
      <w:r>
        <w:rPr>
          <w:rFonts w:hint="default"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w:t>
      </w:r>
      <w:r>
        <w:rPr>
          <w:rFonts w:hint="default" w:eastAsia="Times New Roman CE" w:cs="Times New Roman"/>
          <w:b w:val="0"/>
          <w:bCs w:val="0"/>
          <w:i w:val="0"/>
          <w:iCs w:val="0"/>
          <w:kern w:val="0"/>
          <w:sz w:val="24"/>
          <w:szCs w:val="24"/>
          <w:lang w:val="ro-RO" w:eastAsia="en-US" w:bidi="ar-SA"/>
        </w:rPr>
        <w:t>4</w:t>
      </w:r>
      <w:r>
        <w:rPr>
          <w:rFonts w:hint="default" w:ascii="Times New Roman" w:hAnsi="Times New Roman" w:eastAsia="Times New Roman CE" w:cs="Times New Roman"/>
          <w:b w:val="0"/>
          <w:bCs w:val="0"/>
          <w:i w:val="0"/>
          <w:iCs w:val="0"/>
          <w:kern w:val="0"/>
          <w:sz w:val="24"/>
          <w:szCs w:val="24"/>
          <w:lang w:val="en-US" w:eastAsia="en-US" w:bidi="ar-SA"/>
        </w:rPr>
        <w:t>) Pe baza referatului prevăzut la pct.1</w:t>
      </w:r>
      <w:r>
        <w:rPr>
          <w:rFonts w:hint="default" w:eastAsia="Times New Roman CE" w:cs="Times New Roman"/>
          <w:b w:val="0"/>
          <w:bCs w:val="0"/>
          <w:i w:val="0"/>
          <w:iCs w:val="0"/>
          <w:kern w:val="0"/>
          <w:sz w:val="24"/>
          <w:szCs w:val="24"/>
          <w:lang w:val="ro-RO" w:eastAsia="en-US" w:bidi="ar-SA"/>
        </w:rPr>
        <w:t>4</w:t>
      </w:r>
      <w:r>
        <w:rPr>
          <w:rFonts w:hint="default" w:ascii="Times New Roman" w:hAnsi="Times New Roman" w:eastAsia="Times New Roman CE" w:cs="Times New Roman"/>
          <w:b w:val="0"/>
          <w:bCs w:val="0"/>
          <w:i w:val="0"/>
          <w:iCs w:val="0"/>
          <w:kern w:val="0"/>
          <w:sz w:val="24"/>
          <w:szCs w:val="24"/>
          <w:lang w:val="en-US" w:eastAsia="en-US" w:bidi="ar-SA"/>
        </w:rPr>
        <w:t>, compartimentul de specialitate stabileşte impozitul</w:t>
      </w:r>
      <w:r>
        <w:rPr>
          <w:rFonts w:hint="default" w:ascii="Times New Roman" w:hAnsi="Times New Roman" w:eastAsia="Times New Roman CE" w:cs="Times New Roman"/>
          <w:b w:val="0"/>
          <w:bCs w:val="0"/>
          <w:i w:val="0"/>
          <w:iCs w:val="0"/>
          <w:kern w:val="0"/>
          <w:sz w:val="24"/>
          <w:szCs w:val="24"/>
          <w:lang w:val="ro-RO" w:eastAsia="en-US" w:bidi="ar-SA"/>
        </w:rPr>
        <w:t xml:space="preserve"> special pe bunurile imobile</w:t>
      </w:r>
      <w:r>
        <w:rPr>
          <w:rFonts w:hint="default" w:eastAsia="Times New Roman CE" w:cs="Times New Roman"/>
          <w:b w:val="0"/>
          <w:bCs w:val="0"/>
          <w:i w:val="0"/>
          <w:iCs w:val="0"/>
          <w:kern w:val="0"/>
          <w:sz w:val="24"/>
          <w:szCs w:val="24"/>
          <w:lang w:val="ro-RO" w:eastAsia="en-US" w:bidi="ar-SA"/>
        </w:rPr>
        <w:t xml:space="preserve"> și mobile d</w:t>
      </w:r>
      <w:r>
        <w:rPr>
          <w:rFonts w:hint="default" w:ascii="Times New Roman" w:hAnsi="Times New Roman" w:eastAsia="Times New Roman CE" w:cs="Times New Roman"/>
          <w:b w:val="0"/>
          <w:bCs w:val="0"/>
          <w:i w:val="0"/>
          <w:iCs w:val="0"/>
          <w:kern w:val="0"/>
          <w:sz w:val="24"/>
          <w:szCs w:val="24"/>
          <w:lang w:val="ro-RO" w:eastAsia="en-US" w:bidi="ar-SA"/>
        </w:rPr>
        <w:t>e valoare mare</w:t>
      </w:r>
      <w:r>
        <w:rPr>
          <w:rFonts w:hint="default" w:eastAsia="Times New Roman CE" w:cs="Times New Roman"/>
          <w:b w:val="0"/>
          <w:bCs w:val="0"/>
          <w:i w:val="0"/>
          <w:iCs w:val="0"/>
          <w:kern w:val="0"/>
          <w:sz w:val="24"/>
          <w:szCs w:val="24"/>
          <w:lang w:val="ro-RO" w:eastAsia="en-US" w:bidi="ar-SA"/>
        </w:rPr>
        <w:t xml:space="preserve"> </w:t>
      </w:r>
      <w:r>
        <w:rPr>
          <w:rFonts w:hint="default" w:ascii="Times New Roman" w:hAnsi="Times New Roman" w:eastAsia="Times New Roman CE" w:cs="Times New Roman"/>
          <w:b w:val="0"/>
          <w:bCs w:val="0"/>
          <w:i w:val="0"/>
          <w:iCs w:val="0"/>
          <w:kern w:val="0"/>
          <w:sz w:val="24"/>
          <w:szCs w:val="24"/>
          <w:lang w:val="ro-RO" w:eastAsia="en-US" w:bidi="ar-SA"/>
        </w:rPr>
        <w:t xml:space="preserve">și emite </w:t>
      </w:r>
      <w:r>
        <w:rPr>
          <w:rFonts w:hint="default" w:ascii="Times New Roman" w:hAnsi="Times New Roman" w:eastAsia="Times New Roman CE" w:cs="Times New Roman"/>
          <w:b w:val="0"/>
          <w:bCs w:val="0"/>
          <w:i w:val="0"/>
          <w:iCs w:val="0"/>
          <w:kern w:val="0"/>
          <w:sz w:val="24"/>
          <w:szCs w:val="24"/>
          <w:lang w:val="en-US" w:eastAsia="en-US" w:bidi="ar-SA"/>
        </w:rPr>
        <w:t>formularul</w:t>
      </w:r>
      <w:r>
        <w:rPr>
          <w:rFonts w:hint="default" w:ascii="Times New Roman" w:hAnsi="Times New Roman" w:eastAsia="Times New Roman CE" w:cs="Times New Roman"/>
          <w:b w:val="0"/>
          <w:bCs w:val="0"/>
          <w:i w:val="0"/>
          <w:iCs w:val="0"/>
          <w:kern w:val="0"/>
          <w:sz w:val="24"/>
          <w:szCs w:val="24"/>
          <w:lang w:val="ro-RO" w:eastAsia="en-US" w:bidi="ar-SA"/>
        </w:rPr>
        <w:t xml:space="preserve"> 261</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ascii="Times New Roman" w:hAnsi="Times New Roman" w:eastAsia="Times New Roman CE" w:cs="Times New Roman"/>
          <w:b w:val="0"/>
          <w:bCs w:val="0"/>
          <w:i w:val="0"/>
          <w:iCs w:val="0"/>
          <w:kern w:val="0"/>
          <w:sz w:val="24"/>
          <w:szCs w:val="24"/>
          <w:lang w:val="ro-RO" w:eastAsia="en-US" w:bidi="ar-SA"/>
        </w:rPr>
        <w:t>„Decizie de impunere din oficiu privind impozitul special pe bunurile imobile și mobile de valoare mare”</w:t>
      </w:r>
      <w:r>
        <w:rPr>
          <w:rFonts w:hint="default" w:ascii="Times New Roman" w:hAnsi="Times New Roman" w:eastAsia="Times New Roman CE" w:cs="Times New Roman"/>
          <w:b w:val="0"/>
          <w:bCs w:val="0"/>
          <w:i w:val="0"/>
          <w:iCs w:val="0"/>
          <w:kern w:val="0"/>
          <w:sz w:val="24"/>
          <w:szCs w:val="24"/>
          <w:lang w:val="en-US" w:eastAsia="en-US" w:bidi="ar-SA"/>
        </w:rPr>
        <w:t>, prevăzut în anexa nr.</w:t>
      </w:r>
      <w:r>
        <w:rPr>
          <w:rFonts w:hint="default" w:eastAsia="Times New Roman CE" w:cs="Times New Roman"/>
          <w:b w:val="0"/>
          <w:bCs w:val="0"/>
          <w:i w:val="0"/>
          <w:iCs w:val="0"/>
          <w:kern w:val="0"/>
          <w:sz w:val="24"/>
          <w:szCs w:val="24"/>
          <w:lang w:val="ro-RO" w:eastAsia="en-US" w:bidi="ar-SA"/>
        </w:rPr>
        <w:t>5</w:t>
      </w:r>
      <w:r>
        <w:rPr>
          <w:rFonts w:hint="default" w:ascii="Times New Roman" w:hAnsi="Times New Roman" w:eastAsia="Times New Roman CE" w:cs="Times New Roman"/>
          <w:b w:val="0"/>
          <w:bCs w:val="0"/>
          <w:i w:val="0"/>
          <w:iCs w:val="0"/>
          <w:kern w:val="0"/>
          <w:sz w:val="24"/>
          <w:szCs w:val="24"/>
          <w:lang w:val="en-US" w:eastAsia="en-US" w:bidi="ar-SA"/>
        </w:rPr>
        <w:t xml:space="preserve"> la ordin.</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w:t>
      </w:r>
      <w:r>
        <w:rPr>
          <w:rFonts w:hint="default" w:eastAsia="Times New Roman CE" w:cs="Times New Roman"/>
          <w:b w:val="0"/>
          <w:bCs w:val="0"/>
          <w:i w:val="0"/>
          <w:iCs w:val="0"/>
          <w:kern w:val="0"/>
          <w:sz w:val="24"/>
          <w:szCs w:val="24"/>
          <w:lang w:val="ro-RO" w:eastAsia="en-US" w:bidi="ar-SA"/>
        </w:rPr>
        <w:t>5</w:t>
      </w:r>
      <w:r>
        <w:rPr>
          <w:rFonts w:hint="default" w:ascii="Times New Roman" w:hAnsi="Times New Roman" w:eastAsia="Times New Roman CE" w:cs="Times New Roman"/>
          <w:b w:val="0"/>
          <w:bCs w:val="0"/>
          <w:i w:val="0"/>
          <w:iCs w:val="0"/>
          <w:kern w:val="0"/>
          <w:sz w:val="24"/>
          <w:szCs w:val="24"/>
          <w:lang w:val="en-US" w:eastAsia="en-US" w:bidi="ar-SA"/>
        </w:rPr>
        <w:t xml:space="preserve">) Formularul </w:t>
      </w:r>
      <w:r>
        <w:rPr>
          <w:rFonts w:hint="default" w:ascii="Times New Roman" w:hAnsi="Times New Roman" w:eastAsia="Times New Roman CE" w:cs="Times New Roman"/>
          <w:b w:val="0"/>
          <w:bCs w:val="0"/>
          <w:i w:val="0"/>
          <w:iCs w:val="0"/>
          <w:kern w:val="0"/>
          <w:sz w:val="24"/>
          <w:szCs w:val="24"/>
          <w:lang w:val="ro-RO" w:eastAsia="en-US" w:bidi="ar-SA"/>
        </w:rPr>
        <w:t>261</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ascii="Times New Roman" w:hAnsi="Times New Roman" w:eastAsia="Times New Roman CE" w:cs="Times New Roman"/>
          <w:b w:val="0"/>
          <w:bCs w:val="0"/>
          <w:i w:val="0"/>
          <w:iCs w:val="0"/>
          <w:kern w:val="0"/>
          <w:sz w:val="24"/>
          <w:szCs w:val="24"/>
          <w:lang w:val="ro-RO" w:eastAsia="en-US" w:bidi="ar-SA"/>
        </w:rPr>
        <w:t>„Decizie de impunere din oficiu privind impozitul special pe bunurile imobile și mobile de valoare mare”</w:t>
      </w:r>
      <w:r>
        <w:rPr>
          <w:rFonts w:hint="default" w:ascii="Times New Roman" w:hAnsi="Times New Roman" w:eastAsia="Times New Roman CE" w:cs="Times New Roman"/>
          <w:b w:val="0"/>
          <w:bCs w:val="0"/>
          <w:i w:val="0"/>
          <w:iCs w:val="0"/>
          <w:kern w:val="0"/>
          <w:sz w:val="24"/>
          <w:szCs w:val="24"/>
          <w:lang w:val="en-US" w:eastAsia="en-US" w:bidi="ar-SA"/>
        </w:rPr>
        <w:t xml:space="preserve"> se emite de compartimentul de specialitate în două exemplare, din care:</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a) un exemplar se comunică contribuabilului;</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b) un exemplar se păstrează la dosarul fiscal al contribuabilului.</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24</w:t>
      </w:r>
      <w:r>
        <w:rPr>
          <w:rFonts w:hint="default" w:ascii="Times New Roman" w:hAnsi="Times New Roman" w:eastAsia="Times New Roman CE" w:cs="Times New Roman"/>
          <w:b w:val="0"/>
          <w:bCs w:val="0"/>
          <w:i w:val="0"/>
          <w:iCs w:val="0"/>
          <w:kern w:val="0"/>
          <w:sz w:val="24"/>
          <w:szCs w:val="24"/>
          <w:lang w:val="en-US" w:eastAsia="en-US" w:bidi="ar-SA"/>
        </w:rPr>
        <w:t>. (1) În cazul în care, în termen de 60 de zile de la data comunicării deciziei de impunere din oficiu, contribuabilul depune declaraţia de impunere privind obligaţiile care au format obiectul acestei decizii, decizia de impunere din oficiu se anulează la data depunerii declaraţiei de impunere, fiind aplicabile prevederile art.107 alin.(5) din Codul de procedură fiscală.</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(2) Compartimentul de specialitate emite formularul 2</w:t>
      </w:r>
      <w:r>
        <w:rPr>
          <w:rFonts w:hint="default" w:ascii="Times New Roman" w:hAnsi="Times New Roman" w:eastAsia="Times New Roman CE" w:cs="Times New Roman"/>
          <w:b w:val="0"/>
          <w:bCs w:val="0"/>
          <w:i w:val="0"/>
          <w:iCs w:val="0"/>
          <w:kern w:val="0"/>
          <w:sz w:val="24"/>
          <w:szCs w:val="24"/>
          <w:lang w:val="ro-RO" w:eastAsia="en-US" w:bidi="ar-SA"/>
        </w:rPr>
        <w:t>62</w:t>
      </w:r>
      <w:r>
        <w:rPr>
          <w:rFonts w:hint="default" w:ascii="Times New Roman" w:hAnsi="Times New Roman" w:eastAsia="Times New Roman CE" w:cs="Times New Roman"/>
          <w:b w:val="0"/>
          <w:bCs w:val="0"/>
          <w:i w:val="0"/>
          <w:iCs w:val="0"/>
          <w:kern w:val="0"/>
          <w:sz w:val="24"/>
          <w:szCs w:val="24"/>
          <w:lang w:val="en-US" w:eastAsia="en-US" w:bidi="ar-SA"/>
        </w:rPr>
        <w:t xml:space="preserve"> </w:t>
      </w:r>
      <w:r>
        <w:rPr>
          <w:rFonts w:hint="default" w:ascii="Times New Roman" w:hAnsi="Times New Roman"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Decizie de anulare a deciziei de impunere din oficiu </w:t>
      </w:r>
      <w:r>
        <w:rPr>
          <w:rFonts w:hint="default" w:ascii="Times New Roman" w:hAnsi="Times New Roman" w:eastAsia="Times New Roman CE" w:cs="Times New Roman"/>
          <w:b w:val="0"/>
          <w:bCs w:val="0"/>
          <w:i w:val="0"/>
          <w:iCs w:val="0"/>
          <w:kern w:val="0"/>
          <w:sz w:val="24"/>
          <w:szCs w:val="24"/>
          <w:lang w:val="ro-RO" w:eastAsia="en-US" w:bidi="ar-SA"/>
        </w:rPr>
        <w:t>privind impozitul special pe bunurile imobile și mobile de valoare mare”</w:t>
      </w:r>
      <w:r>
        <w:rPr>
          <w:rFonts w:hint="default" w:ascii="Times New Roman" w:hAnsi="Times New Roman" w:eastAsia="Times New Roman CE" w:cs="Times New Roman"/>
          <w:b w:val="0"/>
          <w:bCs w:val="0"/>
          <w:i w:val="0"/>
          <w:iCs w:val="0"/>
          <w:kern w:val="0"/>
          <w:sz w:val="24"/>
          <w:szCs w:val="24"/>
          <w:lang w:val="en-US" w:eastAsia="en-US" w:bidi="ar-SA"/>
        </w:rPr>
        <w:t>, prevăzut în anexa nr.</w:t>
      </w:r>
      <w:r>
        <w:rPr>
          <w:rFonts w:hint="default" w:eastAsia="Times New Roman CE" w:cs="Times New Roman"/>
          <w:b w:val="0"/>
          <w:bCs w:val="0"/>
          <w:i w:val="0"/>
          <w:iCs w:val="0"/>
          <w:kern w:val="0"/>
          <w:sz w:val="24"/>
          <w:szCs w:val="24"/>
          <w:lang w:val="ro-RO" w:eastAsia="en-US" w:bidi="ar-SA"/>
        </w:rPr>
        <w:t>6</w:t>
      </w:r>
      <w:r>
        <w:rPr>
          <w:rFonts w:hint="default" w:ascii="Times New Roman" w:hAnsi="Times New Roman" w:eastAsia="Times New Roman CE" w:cs="Times New Roman"/>
          <w:b w:val="0"/>
          <w:bCs w:val="0"/>
          <w:i w:val="0"/>
          <w:iCs w:val="0"/>
          <w:kern w:val="0"/>
          <w:sz w:val="24"/>
          <w:szCs w:val="24"/>
          <w:lang w:val="en-US" w:eastAsia="en-US" w:bidi="ar-SA"/>
        </w:rPr>
        <w:t xml:space="preserve"> la ordin, în două exemplare, din care:</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a) un exemplar se comunică contribuabilului;</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b) un exemplar se păstrează la dosarul fiscal al contribuabilului.</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ro-RO" w:eastAsia="en-US" w:bidi="ar-SA"/>
        </w:rPr>
      </w:pPr>
      <w:r>
        <w:rPr>
          <w:rFonts w:hint="default" w:ascii="Times New Roman" w:hAnsi="Times New Roman" w:eastAsia="Times New Roman CE" w:cs="Times New Roman"/>
          <w:b w:val="0"/>
          <w:bCs w:val="0"/>
          <w:i w:val="0"/>
          <w:iCs w:val="0"/>
          <w:kern w:val="0"/>
          <w:sz w:val="24"/>
          <w:szCs w:val="24"/>
          <w:lang w:val="ro-RO" w:eastAsia="en-US" w:bidi="ar-SA"/>
        </w:rPr>
        <w:t xml:space="preserve">(3) Decizia de anulare </w:t>
      </w:r>
      <w:r>
        <w:rPr>
          <w:rFonts w:hint="default" w:ascii="Times New Roman" w:hAnsi="Times New Roman" w:eastAsia="Times New Roman CE" w:cs="Times New Roman"/>
          <w:b w:val="0"/>
          <w:bCs w:val="0"/>
          <w:i w:val="0"/>
          <w:iCs w:val="0"/>
          <w:kern w:val="0"/>
          <w:sz w:val="24"/>
          <w:szCs w:val="24"/>
          <w:lang w:val="en-US" w:eastAsia="en-US" w:bidi="ar-SA"/>
        </w:rPr>
        <w:t xml:space="preserve">a deciziei de impunere din oficiu </w:t>
      </w:r>
      <w:r>
        <w:rPr>
          <w:rFonts w:hint="default" w:ascii="Times New Roman" w:hAnsi="Times New Roman" w:eastAsia="Times New Roman CE" w:cs="Times New Roman"/>
          <w:b w:val="0"/>
          <w:bCs w:val="0"/>
          <w:i w:val="0"/>
          <w:iCs w:val="0"/>
          <w:kern w:val="0"/>
          <w:sz w:val="24"/>
          <w:szCs w:val="24"/>
          <w:lang w:val="ro-RO" w:eastAsia="en-US" w:bidi="ar-SA"/>
        </w:rPr>
        <w:t>privind impozitul special pe bunurile imobile și mobile de valoare mare se emite şi în situaţia în care contribuabilul face dovada, ulterior comunicării deciziei de impunere din oficiu, prin prezentarea de documente</w:t>
      </w:r>
      <w:r>
        <w:rPr>
          <w:rFonts w:hint="default" w:eastAsia="Times New Roman CE" w:cs="Times New Roman"/>
          <w:b w:val="0"/>
          <w:bCs w:val="0"/>
          <w:i w:val="0"/>
          <w:iCs w:val="0"/>
          <w:kern w:val="0"/>
          <w:sz w:val="24"/>
          <w:szCs w:val="24"/>
          <w:lang w:val="ro-RO" w:eastAsia="en-US" w:bidi="ar-SA"/>
        </w:rPr>
        <w:t>, a faptului că</w:t>
      </w:r>
      <w:r>
        <w:rPr>
          <w:rFonts w:hint="default" w:ascii="Times New Roman" w:hAnsi="Times New Roman" w:eastAsia="Times New Roman CE" w:cs="Times New Roman"/>
          <w:b w:val="0"/>
          <w:bCs w:val="0"/>
          <w:i w:val="0"/>
          <w:iCs w:val="0"/>
          <w:kern w:val="0"/>
          <w:sz w:val="24"/>
          <w:szCs w:val="24"/>
          <w:lang w:val="ro-RO" w:eastAsia="en-US" w:bidi="ar-SA"/>
        </w:rPr>
        <w:t xml:space="preserve"> nu avea obligaţia</w:t>
      </w:r>
      <w:r>
        <w:rPr>
          <w:rFonts w:hint="default" w:eastAsia="Times New Roman CE" w:cs="Times New Roman"/>
          <w:b w:val="0"/>
          <w:bCs w:val="0"/>
          <w:i w:val="0"/>
          <w:iCs w:val="0"/>
          <w:kern w:val="0"/>
          <w:sz w:val="24"/>
          <w:szCs w:val="24"/>
          <w:lang w:val="ro-RO" w:eastAsia="en-US" w:bidi="ar-SA"/>
        </w:rPr>
        <w:t xml:space="preserve"> stabilirii și declarării </w:t>
      </w:r>
      <w:r>
        <w:rPr>
          <w:rFonts w:hint="default" w:ascii="Times New Roman" w:hAnsi="Times New Roman" w:eastAsia="Times New Roman CE" w:cs="Times New Roman"/>
          <w:b w:val="0"/>
          <w:bCs w:val="0"/>
          <w:i w:val="0"/>
          <w:iCs w:val="0"/>
          <w:kern w:val="0"/>
          <w:sz w:val="24"/>
          <w:szCs w:val="24"/>
          <w:lang w:val="ro-RO" w:eastAsia="en-US" w:bidi="ar-SA"/>
        </w:rPr>
        <w:t xml:space="preserve">impozitului special </w:t>
      </w:r>
      <w:r>
        <w:rPr>
          <w:rFonts w:hint="default" w:eastAsia="Times New Roman CE" w:cs="Times New Roman"/>
          <w:b w:val="0"/>
          <w:bCs w:val="0"/>
          <w:i w:val="0"/>
          <w:iCs w:val="0"/>
          <w:kern w:val="0"/>
          <w:sz w:val="24"/>
          <w:szCs w:val="24"/>
          <w:lang w:val="ro-RO" w:eastAsia="en-US" w:bidi="ar-SA"/>
        </w:rPr>
        <w:t>pentru</w:t>
      </w:r>
      <w:r>
        <w:rPr>
          <w:rFonts w:hint="default" w:ascii="Times New Roman" w:hAnsi="Times New Roman" w:eastAsia="Times New Roman CE" w:cs="Times New Roman"/>
          <w:b w:val="0"/>
          <w:bCs w:val="0"/>
          <w:i w:val="0"/>
          <w:iCs w:val="0"/>
          <w:kern w:val="0"/>
          <w:sz w:val="24"/>
          <w:szCs w:val="24"/>
          <w:lang w:val="ro-RO" w:eastAsia="en-US" w:bidi="ar-SA"/>
        </w:rPr>
        <w:t xml:space="preserve"> anul de impunere.</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ro-RO" w:eastAsia="en-US" w:bidi="ar-SA"/>
        </w:rPr>
      </w:pPr>
      <w:r>
        <w:rPr>
          <w:rFonts w:hint="default" w:eastAsia="Times New Roman CE" w:cs="Times New Roman"/>
          <w:b w:val="0"/>
          <w:bCs w:val="0"/>
          <w:i w:val="0"/>
          <w:iCs w:val="0"/>
          <w:kern w:val="0"/>
          <w:sz w:val="24"/>
          <w:szCs w:val="24"/>
          <w:lang w:val="ro-RO" w:eastAsia="en-US" w:bidi="ar-SA"/>
        </w:rPr>
        <w:t>25</w:t>
      </w:r>
      <w:r>
        <w:rPr>
          <w:rFonts w:hint="default" w:ascii="Times New Roman" w:hAnsi="Times New Roman" w:eastAsia="Times New Roman CE" w:cs="Times New Roman"/>
          <w:b w:val="0"/>
          <w:bCs w:val="0"/>
          <w:i w:val="0"/>
          <w:iCs w:val="0"/>
          <w:kern w:val="0"/>
          <w:sz w:val="24"/>
          <w:szCs w:val="24"/>
          <w:lang w:val="en-US" w:eastAsia="en-US" w:bidi="ar-SA"/>
        </w:rPr>
        <w:t>. (1) Formularele</w:t>
      </w:r>
      <w:r>
        <w:rPr>
          <w:rFonts w:hint="default" w:eastAsia="Times New Roman CE" w:cs="Times New Roman"/>
          <w:b w:val="0"/>
          <w:bCs w:val="0"/>
          <w:i w:val="0"/>
          <w:iCs w:val="0"/>
          <w:kern w:val="0"/>
          <w:sz w:val="24"/>
          <w:szCs w:val="24"/>
          <w:lang w:val="ro-RO" w:eastAsia="en-US" w:bidi="ar-SA"/>
        </w:rPr>
        <w:t xml:space="preserve"> 261 </w:t>
      </w:r>
      <w:r>
        <w:rPr>
          <w:rFonts w:hint="default" w:ascii="Times New Roman" w:hAnsi="Times New Roman" w:eastAsia="Times New Roman CE" w:cs="Times New Roman"/>
          <w:b w:val="0"/>
          <w:bCs w:val="0"/>
          <w:i w:val="0"/>
          <w:iCs w:val="0"/>
          <w:kern w:val="0"/>
          <w:sz w:val="24"/>
          <w:szCs w:val="24"/>
          <w:lang w:val="ro-RO" w:eastAsia="en-US" w:bidi="ar-SA"/>
        </w:rPr>
        <w:t>„Decizie de impunere din oficiu privind impozitul special pe bunurile imobile și mobile de valoare mare”</w:t>
      </w:r>
      <w:r>
        <w:rPr>
          <w:rFonts w:hint="default" w:ascii="Times New Roman" w:hAnsi="Times New Roman" w:eastAsia="Times New Roman CE" w:cs="Times New Roman"/>
          <w:b w:val="0"/>
          <w:bCs w:val="0"/>
          <w:i w:val="0"/>
          <w:iCs w:val="0"/>
          <w:kern w:val="0"/>
          <w:sz w:val="24"/>
          <w:szCs w:val="24"/>
          <w:lang w:val="en-US" w:eastAsia="en-US" w:bidi="ar-SA"/>
        </w:rPr>
        <w:t xml:space="preserve"> şi </w:t>
      </w:r>
      <w:r>
        <w:rPr>
          <w:rFonts w:hint="default" w:eastAsia="Times New Roman CE" w:cs="Times New Roman"/>
          <w:b w:val="0"/>
          <w:bCs w:val="0"/>
          <w:i w:val="0"/>
          <w:iCs w:val="0"/>
          <w:kern w:val="0"/>
          <w:sz w:val="24"/>
          <w:szCs w:val="24"/>
          <w:lang w:val="ro-RO" w:eastAsia="en-US" w:bidi="ar-SA"/>
        </w:rPr>
        <w:t xml:space="preserve">262 </w:t>
      </w:r>
      <w:r>
        <w:rPr>
          <w:rFonts w:hint="default" w:ascii="Times New Roman" w:hAnsi="Times New Roman"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Decizie de anulare a deciziei de impunere din oficiu </w:t>
      </w:r>
      <w:r>
        <w:rPr>
          <w:rFonts w:hint="default" w:ascii="Times New Roman" w:hAnsi="Times New Roman" w:eastAsia="Times New Roman CE" w:cs="Times New Roman"/>
          <w:b w:val="0"/>
          <w:bCs w:val="0"/>
          <w:i w:val="0"/>
          <w:iCs w:val="0"/>
          <w:kern w:val="0"/>
          <w:sz w:val="24"/>
          <w:szCs w:val="24"/>
          <w:lang w:val="ro-RO" w:eastAsia="en-US" w:bidi="ar-SA"/>
        </w:rPr>
        <w:t>privind impozitul special pe bunurile imobile și mobile de valoare mare”</w:t>
      </w:r>
      <w:r>
        <w:rPr>
          <w:rFonts w:hint="default" w:ascii="Times New Roman" w:hAnsi="Times New Roman" w:eastAsia="Times New Roman CE" w:cs="Times New Roman"/>
          <w:b w:val="0"/>
          <w:bCs w:val="0"/>
          <w:i w:val="0"/>
          <w:iCs w:val="0"/>
          <w:kern w:val="0"/>
          <w:sz w:val="24"/>
          <w:szCs w:val="24"/>
          <w:lang w:val="en-US" w:eastAsia="en-US" w:bidi="ar-SA"/>
        </w:rPr>
        <w:t xml:space="preserve"> se comunică contribuabilului în conformitate cu dispoziţiile art.47 din Codul de procedură fiscală.</w:t>
      </w:r>
      <w:r>
        <w:rPr>
          <w:rFonts w:hint="default" w:eastAsia="Times New Roman CE" w:cs="Times New Roman"/>
          <w:b w:val="0"/>
          <w:bCs w:val="0"/>
          <w:i w:val="0"/>
          <w:iCs w:val="0"/>
          <w:kern w:val="0"/>
          <w:sz w:val="24"/>
          <w:szCs w:val="24"/>
          <w:lang w:val="ro-RO" w:eastAsia="en-US" w:bidi="ar-SA"/>
        </w:rPr>
        <w:t xml:space="preserve"> Pentru contribuabilii care sunt înrolați în Spațiul Privat Virtual, comunicarea se face prin intermediul acestui serviciu.</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ascii="Times New Roman" w:hAnsi="Times New Roman" w:eastAsia="Times New Roman CE" w:cs="Times New Roman"/>
          <w:b w:val="0"/>
          <w:bCs w:val="0"/>
          <w:i w:val="0"/>
          <w:iCs w:val="0"/>
          <w:kern w:val="0"/>
          <w:sz w:val="24"/>
          <w:szCs w:val="24"/>
          <w:lang w:val="en-US" w:eastAsia="en-US" w:bidi="ar-SA"/>
        </w:rPr>
        <w:t>(2) În termen de 24 de ore de la primirea informaţiei privind data comunicării decizi</w:t>
      </w:r>
      <w:r>
        <w:rPr>
          <w:rFonts w:hint="default" w:ascii="Times New Roman" w:hAnsi="Times New Roman" w:eastAsia="Times New Roman CE" w:cs="Times New Roman"/>
          <w:b w:val="0"/>
          <w:bCs w:val="0"/>
          <w:i w:val="0"/>
          <w:iCs w:val="0"/>
          <w:kern w:val="0"/>
          <w:sz w:val="24"/>
          <w:szCs w:val="24"/>
          <w:lang w:val="ro-RO" w:eastAsia="en-US" w:bidi="ar-SA"/>
        </w:rPr>
        <w:t>ei</w:t>
      </w:r>
      <w:r>
        <w:rPr>
          <w:rFonts w:hint="default" w:ascii="Times New Roman" w:hAnsi="Times New Roman" w:eastAsia="Times New Roman CE" w:cs="Times New Roman"/>
          <w:b w:val="0"/>
          <w:bCs w:val="0"/>
          <w:i w:val="0"/>
          <w:iCs w:val="0"/>
          <w:kern w:val="0"/>
          <w:sz w:val="24"/>
          <w:szCs w:val="24"/>
          <w:lang w:val="en-US" w:eastAsia="en-US" w:bidi="ar-SA"/>
        </w:rPr>
        <w:t xml:space="preserve"> de impunere din oficiu sau a deciziei de anulare a deciziei de impunere din oficiu, compartimentul de specialitate înregistrează în evidenţa fiscală data comunicării acest</w:t>
      </w:r>
      <w:r>
        <w:rPr>
          <w:rFonts w:hint="default" w:ascii="Times New Roman" w:hAnsi="Times New Roman" w:eastAsia="Times New Roman CE" w:cs="Times New Roman"/>
          <w:b w:val="0"/>
          <w:bCs w:val="0"/>
          <w:i w:val="0"/>
          <w:iCs w:val="0"/>
          <w:kern w:val="0"/>
          <w:sz w:val="24"/>
          <w:szCs w:val="24"/>
          <w:lang w:val="ro-RO" w:eastAsia="en-US" w:bidi="ar-SA"/>
        </w:rPr>
        <w:t>eia</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26</w:t>
      </w:r>
      <w:r>
        <w:rPr>
          <w:rFonts w:hint="default" w:ascii="Times New Roman" w:hAnsi="Times New Roman" w:eastAsia="Times New Roman CE" w:cs="Times New Roman"/>
          <w:b w:val="0"/>
          <w:bCs w:val="0"/>
          <w:i w:val="0"/>
          <w:iCs w:val="0"/>
          <w:kern w:val="0"/>
          <w:sz w:val="24"/>
          <w:szCs w:val="24"/>
          <w:lang w:val="en-US" w:eastAsia="en-US" w:bidi="ar-SA"/>
        </w:rPr>
        <w:t>.</w:t>
      </w:r>
      <w:r>
        <w:rPr>
          <w:rFonts w:hint="default" w:eastAsia="Times New Roman CE" w:cs="Times New Roman"/>
          <w:b w:val="0"/>
          <w:bCs w:val="0"/>
          <w:i w:val="0"/>
          <w:iCs w:val="0"/>
          <w:kern w:val="0"/>
          <w:sz w:val="24"/>
          <w:szCs w:val="24"/>
          <w:lang w:val="ro-RO" w:eastAsia="en-US" w:bidi="ar-SA"/>
        </w:rPr>
        <w:t xml:space="preserve"> (1)</w:t>
      </w:r>
      <w:r>
        <w:rPr>
          <w:rFonts w:hint="default" w:ascii="Times New Roman" w:hAnsi="Times New Roman" w:eastAsia="Times New Roman CE" w:cs="Times New Roman"/>
          <w:b w:val="0"/>
          <w:bCs w:val="0"/>
          <w:i w:val="0"/>
          <w:iCs w:val="0"/>
          <w:kern w:val="0"/>
          <w:sz w:val="24"/>
          <w:szCs w:val="24"/>
          <w:lang w:val="en-US" w:eastAsia="en-US" w:bidi="ar-SA"/>
        </w:rPr>
        <w:t xml:space="preserve"> În cazul în care contribuabilul depune declaraţia de impunere privind obligaţiile care au</w:t>
      </w:r>
      <w:r>
        <w:rPr>
          <w:rFonts w:hint="default" w:eastAsia="Times New Roman CE" w:cs="Times New Roman"/>
          <w:b w:val="0"/>
          <w:bCs w:val="0"/>
          <w:i w:val="0"/>
          <w:iCs w:val="0"/>
          <w:kern w:val="0"/>
          <w:sz w:val="24"/>
          <w:szCs w:val="24"/>
          <w:lang w:val="ro-RO" w:eastAsia="en-US" w:bidi="ar-SA"/>
        </w:rPr>
        <w:t xml:space="preserve"> făcut</w:t>
      </w:r>
      <w:r>
        <w:rPr>
          <w:rFonts w:hint="default" w:ascii="Times New Roman" w:hAnsi="Times New Roman" w:eastAsia="Times New Roman CE" w:cs="Times New Roman"/>
          <w:b w:val="0"/>
          <w:bCs w:val="0"/>
          <w:i w:val="0"/>
          <w:iCs w:val="0"/>
          <w:kern w:val="0"/>
          <w:sz w:val="24"/>
          <w:szCs w:val="24"/>
          <w:lang w:val="en-US" w:eastAsia="en-US" w:bidi="ar-SA"/>
        </w:rPr>
        <w:t xml:space="preserve"> obiectul impunerii din oficiu după termenul prevăzut la art.107 alin.(5) din Codul de procedură fiscală, compartimentul de specialitate comunică contribuabilului faptul că sumele stabilite prin decizia de impunere din oficiu se menţin, prin emiterea şi transmiterea </w:t>
      </w:r>
      <w:r>
        <w:rPr>
          <w:rFonts w:hint="default"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 xml:space="preserve">Notificării privind </w:t>
      </w:r>
      <w:r>
        <w:rPr>
          <w:rFonts w:hint="default" w:ascii="Times New Roman" w:hAnsi="Times New Roman" w:eastAsia="Times New Roman CE" w:cs="Times New Roman"/>
          <w:b w:val="0"/>
          <w:bCs w:val="0"/>
          <w:i w:val="0"/>
          <w:iCs w:val="0"/>
          <w:kern w:val="0"/>
          <w:sz w:val="24"/>
          <w:szCs w:val="24"/>
          <w:lang w:val="ro-RO" w:eastAsia="en-US" w:bidi="ar-SA"/>
        </w:rPr>
        <w:t>depunerea</w:t>
      </w:r>
      <w:r>
        <w:rPr>
          <w:rFonts w:hint="default" w:ascii="Times New Roman" w:hAnsi="Times New Roman" w:eastAsia="Times New Roman CE" w:cs="Times New Roman"/>
          <w:b w:val="0"/>
          <w:bCs w:val="0"/>
          <w:i w:val="0"/>
          <w:iCs w:val="0"/>
          <w:kern w:val="0"/>
          <w:sz w:val="24"/>
          <w:szCs w:val="24"/>
          <w:lang w:val="en-GB" w:eastAsia="en-US" w:bidi="ar-SA"/>
        </w:rPr>
        <w:t xml:space="preserve"> </w:t>
      </w:r>
      <w:r>
        <w:rPr>
          <w:rFonts w:hint="default" w:eastAsia="Times New Roman CE" w:cs="Times New Roman"/>
          <w:b w:val="0"/>
          <w:bCs w:val="0"/>
          <w:i w:val="0"/>
          <w:iCs w:val="0"/>
          <w:kern w:val="0"/>
          <w:sz w:val="24"/>
          <w:szCs w:val="24"/>
          <w:lang w:val="ro-RO" w:eastAsia="en-US" w:bidi="ar-SA"/>
        </w:rPr>
        <w:t>d</w:t>
      </w:r>
      <w:r>
        <w:rPr>
          <w:rFonts w:hint="default" w:ascii="Times New Roman" w:hAnsi="Times New Roman" w:eastAsia="Times New Roman CE" w:cs="Times New Roman"/>
          <w:b w:val="0"/>
          <w:bCs w:val="0"/>
          <w:i w:val="0"/>
          <w:iCs w:val="0"/>
          <w:kern w:val="0"/>
          <w:sz w:val="24"/>
          <w:szCs w:val="24"/>
          <w:lang w:val="ro-RO" w:eastAsia="en-US" w:bidi="ar-SA"/>
        </w:rPr>
        <w:t>eclarației privind impozitul special pe bunurile imobile și mobile de valoare mare după termenul prevăzut la</w:t>
      </w:r>
      <w:r>
        <w:rPr>
          <w:rFonts w:hint="default" w:ascii="Times New Roman" w:hAnsi="Times New Roman" w:eastAsia="Times New Roman CE" w:cs="Times New Roman"/>
          <w:b w:val="0"/>
          <w:bCs w:val="0"/>
          <w:i w:val="0"/>
          <w:iCs w:val="0"/>
          <w:kern w:val="0"/>
          <w:sz w:val="24"/>
          <w:szCs w:val="24"/>
          <w:lang w:val="en-GB" w:eastAsia="en-US" w:bidi="ar-SA"/>
        </w:rPr>
        <w:t xml:space="preserve"> art.107 alin.(5) din Legea nr.207/2015 privind Codul de procedură fiscală</w:t>
      </w:r>
      <w:r>
        <w:rPr>
          <w:rFonts w:hint="default" w:eastAsia="Times New Roman CE" w:cs="Times New Roman"/>
          <w:b w:val="0"/>
          <w:bCs w:val="0"/>
          <w:i w:val="0"/>
          <w:iCs w:val="0"/>
          <w:kern w:val="0"/>
          <w:sz w:val="24"/>
          <w:szCs w:val="24"/>
          <w:lang w:val="ro-RO" w:eastAsia="en-US" w:bidi="ar-SA"/>
        </w:rPr>
        <w:t>”</w:t>
      </w:r>
      <w:r>
        <w:rPr>
          <w:rFonts w:hint="default" w:ascii="Times New Roman" w:hAnsi="Times New Roman" w:eastAsia="Times New Roman CE" w:cs="Times New Roman"/>
          <w:b w:val="0"/>
          <w:bCs w:val="0"/>
          <w:i w:val="0"/>
          <w:iCs w:val="0"/>
          <w:kern w:val="0"/>
          <w:sz w:val="24"/>
          <w:szCs w:val="24"/>
          <w:lang w:val="en-US" w:eastAsia="en-US" w:bidi="ar-SA"/>
        </w:rPr>
        <w:t>,</w:t>
      </w:r>
      <w:r>
        <w:rPr>
          <w:rFonts w:hint="default" w:ascii="Times New Roman" w:hAnsi="Times New Roman" w:eastAsia="Times New Roman CE" w:cs="Times New Roman"/>
          <w:b w:val="0"/>
          <w:bCs w:val="0"/>
          <w:i w:val="0"/>
          <w:iCs w:val="0"/>
          <w:kern w:val="0"/>
          <w:sz w:val="24"/>
          <w:szCs w:val="24"/>
          <w:lang w:val="ro-RO" w:eastAsia="en-US" w:bidi="ar-SA"/>
        </w:rPr>
        <w:t xml:space="preserve"> prevăzută în anexa</w:t>
      </w:r>
      <w:r>
        <w:rPr>
          <w:rFonts w:hint="default" w:eastAsia="Times New Roman CE" w:cs="Times New Roman"/>
          <w:b w:val="0"/>
          <w:bCs w:val="0"/>
          <w:i w:val="0"/>
          <w:iCs w:val="0"/>
          <w:kern w:val="0"/>
          <w:sz w:val="24"/>
          <w:szCs w:val="24"/>
          <w:lang w:val="ro-RO" w:eastAsia="en-US" w:bidi="ar-SA"/>
        </w:rPr>
        <w:t xml:space="preserve"> nr.7 la ordin</w:t>
      </w:r>
      <w:r>
        <w:rPr>
          <w:rFonts w:hint="default" w:ascii="Times New Roman" w:hAnsi="Times New Roman" w:eastAsia="Times New Roman CE" w:cs="Times New Roman"/>
          <w:b w:val="0"/>
          <w:bCs w:val="0"/>
          <w:i w:val="0"/>
          <w:iCs w:val="0"/>
          <w:kern w:val="0"/>
          <w:sz w:val="24"/>
          <w:szCs w:val="24"/>
          <w:lang w:val="en-US" w:eastAsia="en-US" w:bidi="ar-SA"/>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ro-RO" w:eastAsia="en-US" w:bidi="ar-SA"/>
        </w:rPr>
      </w:pPr>
      <w:r>
        <w:rPr>
          <w:rFonts w:hint="default" w:eastAsia="Times New Roman CE" w:cs="Times New Roman"/>
          <w:b w:val="0"/>
          <w:bCs w:val="0"/>
          <w:i w:val="0"/>
          <w:iCs w:val="0"/>
          <w:kern w:val="0"/>
          <w:sz w:val="24"/>
          <w:szCs w:val="24"/>
          <w:lang w:val="ro-RO" w:eastAsia="en-US" w:bidi="ar-SA"/>
        </w:rPr>
        <w:t xml:space="preserve">(2) Comunicarea notificării de la alin.(1) se efectuează </w:t>
      </w:r>
      <w:r>
        <w:rPr>
          <w:rFonts w:hint="default" w:ascii="Times New Roman" w:hAnsi="Times New Roman" w:eastAsia="Times New Roman CE" w:cs="Times New Roman"/>
          <w:b w:val="0"/>
          <w:bCs w:val="0"/>
          <w:i w:val="0"/>
          <w:iCs w:val="0"/>
          <w:kern w:val="0"/>
          <w:sz w:val="24"/>
          <w:szCs w:val="24"/>
          <w:lang w:val="en-US" w:eastAsia="en-US" w:bidi="ar-SA"/>
        </w:rPr>
        <w:t>în conformitate cu dispoziţiile art.47 din Codul de procedură fiscală.</w:t>
      </w:r>
      <w:r>
        <w:rPr>
          <w:rFonts w:hint="default" w:eastAsia="Times New Roman CE" w:cs="Times New Roman"/>
          <w:b w:val="0"/>
          <w:bCs w:val="0"/>
          <w:i w:val="0"/>
          <w:iCs w:val="0"/>
          <w:kern w:val="0"/>
          <w:sz w:val="24"/>
          <w:szCs w:val="24"/>
          <w:lang w:val="ro-RO" w:eastAsia="en-US" w:bidi="ar-SA"/>
        </w:rPr>
        <w:t xml:space="preserve"> Pentru contribuabilii care sunt înrolați în Spațiul Privat Virtual, comunicarea se face prin intermediul acestui serviciu.</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eastAsia="Times New Roman CE" w:cs="Times New Roman"/>
          <w:b/>
          <w:bCs/>
          <w:i w:val="0"/>
          <w:iCs w:val="0"/>
          <w:kern w:val="0"/>
          <w:sz w:val="24"/>
          <w:szCs w:val="24"/>
          <w:lang w:val="ro-RO" w:eastAsia="en-US" w:bidi="ar-SA"/>
        </w:rPr>
      </w:pPr>
    </w:p>
    <w:p>
      <w:pPr>
        <w:keepNext w:val="0"/>
        <w:keepLines w:val="0"/>
        <w:pageBreakBefore w:val="0"/>
        <w:widowControl/>
        <w:kinsoku/>
        <w:wordWrap/>
        <w:overflowPunct/>
        <w:topLinePunct w:val="0"/>
        <w:autoSpaceDE/>
        <w:autoSpaceDN/>
        <w:bidi w:val="0"/>
        <w:adjustRightInd/>
        <w:snapToGrid/>
        <w:spacing w:beforeLines="0" w:afterLines="0" w:line="240" w:lineRule="auto"/>
        <w:jc w:val="both"/>
        <w:textAlignment w:val="auto"/>
        <w:outlineLvl w:val="9"/>
        <w:rPr>
          <w:rFonts w:hint="default" w:ascii="Times New Roman" w:hAnsi="Times New Roman" w:eastAsia="Times New Roman CE" w:cs="Times New Roman"/>
          <w:b w:val="0"/>
          <w:bCs w:val="0"/>
          <w:color w:val="auto"/>
          <w:sz w:val="24"/>
          <w:szCs w:val="24"/>
          <w:lang w:val="ro-RO"/>
        </w:rPr>
      </w:pPr>
      <w:r>
        <w:rPr>
          <w:rFonts w:hint="default" w:ascii="Times New Roman" w:hAnsi="Times New Roman" w:eastAsia="Times New Roman CE" w:cs="Times New Roman"/>
          <w:b w:val="0"/>
          <w:bCs w:val="0"/>
          <w:color w:val="auto"/>
          <w:sz w:val="24"/>
          <w:szCs w:val="24"/>
          <w:lang w:val="en-US"/>
        </w:rPr>
        <w:t xml:space="preserve">CAPITOLUL </w:t>
      </w:r>
      <w:r>
        <w:rPr>
          <w:rFonts w:hint="default" w:ascii="Times New Roman" w:hAnsi="Times New Roman" w:eastAsia="Times New Roman CE" w:cs="Times New Roman"/>
          <w:b w:val="0"/>
          <w:bCs w:val="0"/>
          <w:color w:val="auto"/>
          <w:sz w:val="24"/>
          <w:szCs w:val="24"/>
          <w:lang w:val="ro-RO"/>
        </w:rPr>
        <w:t>V</w:t>
      </w:r>
    </w:p>
    <w:p>
      <w:pPr>
        <w:keepNext w:val="0"/>
        <w:keepLines w:val="0"/>
        <w:pageBreakBefore w:val="0"/>
        <w:widowControl/>
        <w:kinsoku/>
        <w:wordWrap/>
        <w:overflowPunct/>
        <w:topLinePunct w:val="0"/>
        <w:autoSpaceDE/>
        <w:autoSpaceDN/>
        <w:bidi w:val="0"/>
        <w:adjustRightInd/>
        <w:snapToGrid/>
        <w:spacing w:beforeLines="0" w:afterLines="0" w:line="240" w:lineRule="auto"/>
        <w:jc w:val="both"/>
        <w:textAlignment w:val="auto"/>
        <w:outlineLvl w:val="9"/>
        <w:rPr>
          <w:rFonts w:hint="default" w:ascii="Times New Roman" w:hAnsi="Times New Roman" w:eastAsia="Times New Roman CE" w:cs="Times New Roman"/>
          <w:b/>
          <w:bCs/>
          <w:color w:val="auto"/>
          <w:sz w:val="24"/>
          <w:szCs w:val="24"/>
          <w:lang w:val="ro-RO"/>
        </w:rPr>
      </w:pPr>
      <w:r>
        <w:rPr>
          <w:rFonts w:hint="default" w:ascii="Times New Roman" w:hAnsi="Times New Roman" w:eastAsia="Times New Roman CE" w:cs="Times New Roman"/>
          <w:b/>
          <w:bCs/>
          <w:color w:val="auto"/>
          <w:sz w:val="24"/>
          <w:szCs w:val="24"/>
          <w:lang w:val="ro-RO"/>
        </w:rPr>
        <w:t>Dispoziții tranzitorii</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jc w:val="both"/>
        <w:textAlignment w:val="auto"/>
        <w:outlineLvl w:val="9"/>
        <w:rPr>
          <w:rFonts w:hint="default" w:eastAsia="Times New Roman CE" w:cs="Times New Roman"/>
          <w:b w:val="0"/>
          <w:bCs w:val="0"/>
          <w:i w:val="0"/>
          <w:iCs w:val="0"/>
          <w:kern w:val="0"/>
          <w:sz w:val="24"/>
          <w:szCs w:val="24"/>
          <w:lang w:val="ro-RO" w:eastAsia="en-US" w:bidi="ar-SA"/>
        </w:rPr>
      </w:pP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ind w:firstLine="420" w:firstLineChars="0"/>
        <w:jc w:val="both"/>
        <w:textAlignment w:val="auto"/>
        <w:outlineLvl w:val="9"/>
        <w:rPr>
          <w:rFonts w:hint="default" w:ascii="Times New Roman" w:hAnsi="Times New Roman" w:eastAsia="Times New Roman CE" w:cs="Times New Roman"/>
          <w:b w:val="0"/>
          <w:bCs w:val="0"/>
          <w:i w:val="0"/>
          <w:iCs w:val="0"/>
          <w:kern w:val="0"/>
          <w:sz w:val="24"/>
          <w:szCs w:val="24"/>
          <w:lang w:val="en-US" w:eastAsia="en-US" w:bidi="ar-SA"/>
        </w:rPr>
      </w:pPr>
      <w:r>
        <w:rPr>
          <w:rFonts w:hint="default" w:eastAsia="Times New Roman CE" w:cs="Times New Roman"/>
          <w:b w:val="0"/>
          <w:bCs w:val="0"/>
          <w:i w:val="0"/>
          <w:iCs w:val="0"/>
          <w:kern w:val="0"/>
          <w:sz w:val="24"/>
          <w:szCs w:val="24"/>
          <w:lang w:val="ro-RO" w:eastAsia="en-US" w:bidi="ar-SA"/>
        </w:rPr>
        <w:t xml:space="preserve">27. </w:t>
      </w:r>
      <w:r>
        <w:rPr>
          <w:rFonts w:hint="default" w:ascii="Times New Roman" w:hAnsi="Times New Roman" w:eastAsia="Times New Roman CE" w:cs="Times New Roman"/>
          <w:b w:val="0"/>
          <w:bCs w:val="0"/>
          <w:i w:val="0"/>
          <w:iCs w:val="0"/>
          <w:kern w:val="0"/>
          <w:sz w:val="24"/>
          <w:szCs w:val="24"/>
          <w:lang w:val="en-US" w:eastAsia="en-US" w:bidi="ar-SA"/>
        </w:rPr>
        <w:t xml:space="preserve">În cazul stabilirii din oficiu a impozitului special pe bunurile imobile și mobile de valoare mare datorat pentru anul 2024, termenul pentru întocmirea de către compartimentul de specialitate a „Listei contribuabililor care nu </w:t>
      </w:r>
      <w:r>
        <w:rPr>
          <w:rFonts w:hint="default" w:eastAsia="Times New Roman CE" w:cs="Times New Roman"/>
          <w:b w:val="0"/>
          <w:bCs w:val="0"/>
          <w:i w:val="0"/>
          <w:iCs w:val="0"/>
          <w:kern w:val="0"/>
          <w:sz w:val="24"/>
          <w:szCs w:val="24"/>
          <w:lang w:val="en-US" w:eastAsia="en-US" w:bidi="ar-SA"/>
        </w:rPr>
        <w:t>și-au îndeplinit obligațiile declarative</w:t>
      </w:r>
      <w:r>
        <w:rPr>
          <w:rFonts w:hint="default" w:ascii="Times New Roman" w:hAnsi="Times New Roman" w:eastAsia="Times New Roman CE" w:cs="Times New Roman"/>
          <w:b w:val="0"/>
          <w:bCs w:val="0"/>
          <w:i w:val="0"/>
          <w:iCs w:val="0"/>
          <w:kern w:val="0"/>
          <w:sz w:val="24"/>
          <w:szCs w:val="24"/>
          <w:lang w:val="en-US" w:eastAsia="en-US" w:bidi="ar-SA"/>
        </w:rPr>
        <w:t xml:space="preserve">”, se calculează de la data </w:t>
      </w:r>
      <w:r>
        <w:rPr>
          <w:rFonts w:hint="default" w:eastAsia="Times New Roman CE" w:cs="Times New Roman"/>
          <w:b w:val="0"/>
          <w:bCs w:val="0"/>
          <w:i w:val="0"/>
          <w:iCs w:val="0"/>
          <w:kern w:val="0"/>
          <w:sz w:val="24"/>
          <w:szCs w:val="24"/>
          <w:lang w:val="en-US" w:eastAsia="en-US" w:bidi="ar-SA"/>
        </w:rPr>
        <w:t xml:space="preserve">operaționalizării </w:t>
      </w:r>
      <w:r>
        <w:rPr>
          <w:rFonts w:hint="default" w:ascii="Times New Roman" w:hAnsi="Times New Roman" w:eastAsia="Times New Roman CE" w:cs="Times New Roman"/>
          <w:b w:val="0"/>
          <w:bCs w:val="0"/>
          <w:i w:val="0"/>
          <w:iCs w:val="0"/>
          <w:kern w:val="0"/>
          <w:sz w:val="24"/>
          <w:szCs w:val="24"/>
          <w:lang w:val="en-US" w:eastAsia="en-US" w:bidi="ar-SA"/>
        </w:rPr>
        <w:t>aplicați</w:t>
      </w:r>
      <w:r>
        <w:rPr>
          <w:rFonts w:hint="default" w:eastAsia="Times New Roman CE" w:cs="Times New Roman"/>
          <w:b w:val="0"/>
          <w:bCs w:val="0"/>
          <w:i w:val="0"/>
          <w:iCs w:val="0"/>
          <w:kern w:val="0"/>
          <w:sz w:val="24"/>
          <w:szCs w:val="24"/>
          <w:lang w:val="en-US" w:eastAsia="en-US" w:bidi="ar-SA"/>
        </w:rPr>
        <w:t>ei</w:t>
      </w:r>
      <w:r>
        <w:rPr>
          <w:rFonts w:hint="default" w:ascii="Times New Roman" w:hAnsi="Times New Roman" w:eastAsia="Times New Roman CE" w:cs="Times New Roman"/>
          <w:b w:val="0"/>
          <w:bCs w:val="0"/>
          <w:i w:val="0"/>
          <w:iCs w:val="0"/>
          <w:kern w:val="0"/>
          <w:sz w:val="24"/>
          <w:szCs w:val="24"/>
          <w:lang w:val="en-US" w:eastAsia="en-US" w:bidi="ar-SA"/>
        </w:rPr>
        <w:t xml:space="preserve"> informatic</w:t>
      </w:r>
      <w:r>
        <w:rPr>
          <w:rFonts w:hint="default" w:eastAsia="Times New Roman CE" w:cs="Times New Roman"/>
          <w:b w:val="0"/>
          <w:bCs w:val="0"/>
          <w:i w:val="0"/>
          <w:iCs w:val="0"/>
          <w:kern w:val="0"/>
          <w:sz w:val="24"/>
          <w:szCs w:val="24"/>
          <w:lang w:val="en-US" w:eastAsia="en-US" w:bidi="ar-SA"/>
        </w:rPr>
        <w:t>e</w:t>
      </w:r>
      <w:r>
        <w:rPr>
          <w:rFonts w:hint="default" w:ascii="Times New Roman" w:hAnsi="Times New Roman" w:eastAsia="Times New Roman CE" w:cs="Times New Roman"/>
          <w:b w:val="0"/>
          <w:bCs w:val="0"/>
          <w:i w:val="0"/>
          <w:iCs w:val="0"/>
          <w:kern w:val="0"/>
          <w:sz w:val="24"/>
          <w:szCs w:val="24"/>
          <w:lang w:val="en-US" w:eastAsia="en-US" w:bidi="ar-SA"/>
        </w:rPr>
        <w:t xml:space="preserve"> de stabilire din oficiu a impozitului special pe bunurile imobile și mobile de valoare mare.</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both"/>
        <w:textAlignment w:val="auto"/>
        <w:outlineLvl w:val="9"/>
        <w:rPr>
          <w:rFonts w:hint="default" w:ascii="Times New Roman" w:hAnsi="Times New Roman" w:eastAsia="Times New Roman CE" w:cs="Times New Roman"/>
          <w:b w:val="0"/>
          <w:bCs w:val="0"/>
          <w:i w:val="0"/>
          <w:iCs w:val="0"/>
          <w:kern w:val="0"/>
          <w:sz w:val="24"/>
          <w:szCs w:val="24"/>
          <w:lang w:val="ro-RO" w:eastAsia="en-US" w:bidi="ar-SA"/>
        </w:rPr>
      </w:pPr>
    </w:p>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outlineLvl w:val="9"/>
        <w:rPr>
          <w:rFonts w:hint="default" w:ascii="Times New Roman" w:hAnsi="Times New Roman" w:eastAsia="Times New Roman CE" w:cs="Times New Roman"/>
          <w:b w:val="0"/>
          <w:bCs w:val="0"/>
          <w:i w:val="0"/>
          <w:iCs w:val="0"/>
          <w:kern w:val="0"/>
          <w:sz w:val="24"/>
          <w:szCs w:val="24"/>
          <w:lang w:val="ro-RO" w:eastAsia="en-US" w:bidi="ar-SA"/>
        </w:rPr>
      </w:pPr>
    </w:p>
    <w:sectPr>
      <w:headerReference r:id="rId3" w:type="default"/>
      <w:footerReference r:id="rId4" w:type="default"/>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Times New Roman CE">
    <w:altName w:val="Times New Roman"/>
    <w:panose1 w:val="00000000000000000000"/>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val="ro-RO"/>
                            </w:rPr>
                          </w:pPr>
                          <w:r>
                            <w:rPr>
                              <w:lang w:val="ro-RO"/>
                            </w:rPr>
                            <w:fldChar w:fldCharType="begin"/>
                          </w:r>
                          <w:r>
                            <w:rPr>
                              <w:lang w:val="ro-RO"/>
                            </w:rPr>
                            <w:instrText xml:space="preserve"> PAGE  \* MERGEFORMAT </w:instrText>
                          </w:r>
                          <w:r>
                            <w:rPr>
                              <w:lang w:val="ro-RO"/>
                            </w:rPr>
                            <w:fldChar w:fldCharType="separate"/>
                          </w:r>
                          <w:r>
                            <w:rPr>
                              <w:lang w:val="ro-RO"/>
                            </w:rPr>
                            <w:t>1</w:t>
                          </w:r>
                          <w:r>
                            <w:rPr>
                              <w:lang w:val="ro-RO"/>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3"/>
                      <w:rPr>
                        <w:lang w:val="ro-RO"/>
                      </w:rPr>
                    </w:pPr>
                    <w:r>
                      <w:rPr>
                        <w:lang w:val="ro-RO"/>
                      </w:rPr>
                      <w:fldChar w:fldCharType="begin"/>
                    </w:r>
                    <w:r>
                      <w:rPr>
                        <w:lang w:val="ro-RO"/>
                      </w:rPr>
                      <w:instrText xml:space="preserve"> PAGE  \* MERGEFORMAT </w:instrText>
                    </w:r>
                    <w:r>
                      <w:rPr>
                        <w:lang w:val="ro-RO"/>
                      </w:rPr>
                      <w:fldChar w:fldCharType="separate"/>
                    </w:r>
                    <w:r>
                      <w:rPr>
                        <w:lang w:val="ro-RO"/>
                      </w:rPr>
                      <w:t>1</w:t>
                    </w:r>
                    <w:r>
                      <w:rPr>
                        <w:lang w:val="ro-RO"/>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32110" o:spid="_x0000_s2049" o:spt="136" type="#_x0000_t136" style="position:absolute;left:0pt;height:157.55pt;width:453.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path="t" trim="t" xscale="f" string="PROIECT" style="font-family:Segoe UI;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4FA2B"/>
    <w:multiLevelType w:val="singleLevel"/>
    <w:tmpl w:val="3B54FA2B"/>
    <w:lvl w:ilvl="0" w:tentative="0">
      <w:start w:val="1"/>
      <w:numFmt w:val="decimal"/>
      <w:suff w:val="space"/>
      <w:lvlText w:val="%1."/>
      <w:lvlJc w:val="left"/>
    </w:lvl>
  </w:abstractNum>
  <w:abstractNum w:abstractNumId="1">
    <w:nsid w:val="6336B660"/>
    <w:multiLevelType w:val="singleLevel"/>
    <w:tmpl w:val="6336B660"/>
    <w:lvl w:ilvl="0" w:tentative="0">
      <w:start w:val="1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2D32A2"/>
    <w:rsid w:val="025009CD"/>
    <w:rsid w:val="0263241C"/>
    <w:rsid w:val="02647872"/>
    <w:rsid w:val="03AE3CF5"/>
    <w:rsid w:val="07F724C5"/>
    <w:rsid w:val="0CD13781"/>
    <w:rsid w:val="0DB36ECA"/>
    <w:rsid w:val="0DD968D7"/>
    <w:rsid w:val="0E4450D4"/>
    <w:rsid w:val="0EDF2A62"/>
    <w:rsid w:val="0FC34FA3"/>
    <w:rsid w:val="1095644F"/>
    <w:rsid w:val="10C66F42"/>
    <w:rsid w:val="138B672C"/>
    <w:rsid w:val="164C242E"/>
    <w:rsid w:val="17C35BFA"/>
    <w:rsid w:val="17D63CD7"/>
    <w:rsid w:val="1ABA18BE"/>
    <w:rsid w:val="1EDE7909"/>
    <w:rsid w:val="1F3C100C"/>
    <w:rsid w:val="2100214F"/>
    <w:rsid w:val="21217F3B"/>
    <w:rsid w:val="23185CA2"/>
    <w:rsid w:val="23F32051"/>
    <w:rsid w:val="24FF24C2"/>
    <w:rsid w:val="252C6EFC"/>
    <w:rsid w:val="26966189"/>
    <w:rsid w:val="2A6761B1"/>
    <w:rsid w:val="2D801231"/>
    <w:rsid w:val="2E1040A5"/>
    <w:rsid w:val="326C3EA6"/>
    <w:rsid w:val="332522ED"/>
    <w:rsid w:val="33834E02"/>
    <w:rsid w:val="34363F56"/>
    <w:rsid w:val="39E92C1A"/>
    <w:rsid w:val="3C0B0024"/>
    <w:rsid w:val="3D4C4C4E"/>
    <w:rsid w:val="3D83561C"/>
    <w:rsid w:val="3DCD71D1"/>
    <w:rsid w:val="3E7E413F"/>
    <w:rsid w:val="3FBD377A"/>
    <w:rsid w:val="409A53B3"/>
    <w:rsid w:val="42FF327A"/>
    <w:rsid w:val="434136EE"/>
    <w:rsid w:val="43695299"/>
    <w:rsid w:val="44032282"/>
    <w:rsid w:val="440638A3"/>
    <w:rsid w:val="47191E6F"/>
    <w:rsid w:val="4C4D4EA5"/>
    <w:rsid w:val="4C586647"/>
    <w:rsid w:val="4D3D1BE0"/>
    <w:rsid w:val="4F662D30"/>
    <w:rsid w:val="53256AA9"/>
    <w:rsid w:val="56F8046D"/>
    <w:rsid w:val="57F509D4"/>
    <w:rsid w:val="5A0F666F"/>
    <w:rsid w:val="5C8907B5"/>
    <w:rsid w:val="5D770B8B"/>
    <w:rsid w:val="5E411044"/>
    <w:rsid w:val="5F0C20C5"/>
    <w:rsid w:val="602D6C38"/>
    <w:rsid w:val="62F0026D"/>
    <w:rsid w:val="63241C97"/>
    <w:rsid w:val="64363CD5"/>
    <w:rsid w:val="64A30A3D"/>
    <w:rsid w:val="650601CD"/>
    <w:rsid w:val="653D4978"/>
    <w:rsid w:val="655236A7"/>
    <w:rsid w:val="66D233BF"/>
    <w:rsid w:val="66DB2613"/>
    <w:rsid w:val="6AF76695"/>
    <w:rsid w:val="6B1E53D2"/>
    <w:rsid w:val="6B3C0E70"/>
    <w:rsid w:val="6B735188"/>
    <w:rsid w:val="6B866F28"/>
    <w:rsid w:val="6C451177"/>
    <w:rsid w:val="6DED5AF5"/>
    <w:rsid w:val="6E1132B9"/>
    <w:rsid w:val="6E4F5A88"/>
    <w:rsid w:val="6EEE7696"/>
    <w:rsid w:val="6FC92649"/>
    <w:rsid w:val="70A06E08"/>
    <w:rsid w:val="71635D07"/>
    <w:rsid w:val="72EE7A49"/>
    <w:rsid w:val="74DA7D1A"/>
    <w:rsid w:val="773B0925"/>
    <w:rsid w:val="77905082"/>
    <w:rsid w:val="78BA40A0"/>
    <w:rsid w:val="79E262DD"/>
    <w:rsid w:val="7B7C57E5"/>
    <w:rsid w:val="7B9C4309"/>
    <w:rsid w:val="7BC94524"/>
    <w:rsid w:val="7CF22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SimSun" w:cs="Times New Roman"/>
      <w:kern w:val="2"/>
      <w:sz w:val="21"/>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pPr>
    <w:rPr>
      <w:sz w:val="18"/>
      <w:szCs w:val="18"/>
    </w:rPr>
  </w:style>
  <w:style w:type="paragraph" w:customStyle="1" w:styleId="7">
    <w:name w:val="Default Text"/>
    <w:basedOn w:val="1"/>
    <w:qFormat/>
    <w:uiPriority w:val="0"/>
    <w:rPr>
      <w:sz w:val="24"/>
      <w:lang w:val="en-US"/>
    </w:rPr>
  </w:style>
  <w:style w:type="paragraph" w:customStyle="1" w:styleId="8">
    <w:name w:val="Default Text:1:1"/>
    <w:basedOn w:val="1"/>
    <w:qFormat/>
    <w:uiPriority w:val="0"/>
    <w:rPr>
      <w:sz w:val="24"/>
      <w:lang w:val="ro-R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2024-10-01T08:23:00Z</dcterms:created>
  <dc:creator>79852201</dc:creator>
  <cp:lastModifiedBy>Victor Drăghici</cp:lastModifiedBy>
  <cp:lastPrinted>2024-11-07T10:45:00Z</cp:lastPrinted>
  <dcterms:modified xsi:type="dcterms:W3CDTF">2024-11-14T09:23:10Z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